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097AA" w14:textId="77777777" w:rsidR="0093360B" w:rsidRPr="002F40E6" w:rsidRDefault="0093360B" w:rsidP="0093360B">
      <w:pPr>
        <w:jc w:val="center"/>
        <w:rPr>
          <w:sz w:val="28"/>
          <w:szCs w:val="28"/>
        </w:rPr>
      </w:pPr>
      <w:r w:rsidRPr="002F40E6">
        <w:rPr>
          <w:sz w:val="28"/>
          <w:szCs w:val="28"/>
        </w:rPr>
        <w:t>CURRICULUM VITAE</w:t>
      </w:r>
    </w:p>
    <w:p w14:paraId="2B67114D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jc w:val="center"/>
        <w:rPr>
          <w:b/>
          <w:sz w:val="40"/>
        </w:rPr>
      </w:pPr>
    </w:p>
    <w:p w14:paraId="2C0F87D2" w14:textId="77777777" w:rsidR="0093360B" w:rsidRPr="002F40E6" w:rsidRDefault="0093360B" w:rsidP="0093360B">
      <w:pPr>
        <w:jc w:val="center"/>
        <w:rPr>
          <w:b/>
          <w:sz w:val="44"/>
          <w:szCs w:val="44"/>
        </w:rPr>
      </w:pPr>
      <w:r w:rsidRPr="002F40E6">
        <w:rPr>
          <w:b/>
          <w:sz w:val="44"/>
          <w:szCs w:val="44"/>
        </w:rPr>
        <w:t>Jeremy Dean Jewell</w:t>
      </w:r>
    </w:p>
    <w:p w14:paraId="6ADA5CC0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</w:p>
    <w:p w14:paraId="528DE1BC" w14:textId="4626388D" w:rsidR="00EE15A4" w:rsidRDefault="00EE15A4" w:rsidP="00EE15A4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jc w:val="center"/>
        <w:rPr>
          <w:sz w:val="20"/>
        </w:rPr>
      </w:pPr>
      <w:r>
        <w:rPr>
          <w:sz w:val="20"/>
        </w:rPr>
        <w:t>P</w:t>
      </w:r>
      <w:r w:rsidR="0093360B">
        <w:rPr>
          <w:sz w:val="20"/>
        </w:rPr>
        <w:t xml:space="preserve">hone (618) 650-3734 </w:t>
      </w:r>
      <w:r w:rsidR="0093360B">
        <w:rPr>
          <w:sz w:val="20"/>
        </w:rPr>
        <w:sym w:font="Symbol" w:char="F0B7"/>
      </w:r>
      <w:r w:rsidR="0093360B">
        <w:rPr>
          <w:sz w:val="20"/>
        </w:rPr>
        <w:t xml:space="preserve"> Fax (618) 650-5087</w:t>
      </w:r>
      <w:r>
        <w:rPr>
          <w:sz w:val="20"/>
        </w:rPr>
        <w:sym w:font="Symbol" w:char="F0B7"/>
      </w:r>
      <w:r>
        <w:rPr>
          <w:sz w:val="20"/>
        </w:rPr>
        <w:t xml:space="preserve"> jejewel@siue.edu</w:t>
      </w:r>
    </w:p>
    <w:p w14:paraId="42EB241A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jc w:val="center"/>
        <w:rPr>
          <w:sz w:val="20"/>
        </w:rPr>
      </w:pPr>
      <w:r>
        <w:rPr>
          <w:sz w:val="20"/>
        </w:rPr>
        <w:t xml:space="preserve">Southern Illinois University Edwardsville </w:t>
      </w:r>
      <w:r>
        <w:rPr>
          <w:sz w:val="20"/>
        </w:rPr>
        <w:sym w:font="Symbol" w:char="F0B7"/>
      </w:r>
      <w:r>
        <w:rPr>
          <w:sz w:val="20"/>
        </w:rPr>
        <w:t xml:space="preserve"> Department of Psychology </w:t>
      </w:r>
    </w:p>
    <w:p w14:paraId="51D4D2AF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jc w:val="center"/>
        <w:rPr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Box 1121</w:t>
          </w:r>
        </w:smartTag>
        <w:r>
          <w:rPr>
            <w:sz w:val="20"/>
          </w:rPr>
          <w:t xml:space="preserve"> </w:t>
        </w:r>
        <w:r>
          <w:rPr>
            <w:sz w:val="20"/>
          </w:rPr>
          <w:sym w:font="Symbol" w:char="F0B7"/>
        </w:r>
        <w:r>
          <w:rPr>
            <w:sz w:val="20"/>
          </w:rPr>
          <w:t xml:space="preserve"> </w:t>
        </w:r>
        <w:smartTag w:uri="urn:schemas-microsoft-com:office:smarttags" w:element="City">
          <w:r>
            <w:rPr>
              <w:sz w:val="20"/>
            </w:rPr>
            <w:t>Edwardsville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Illinois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62026</w:t>
          </w:r>
        </w:smartTag>
      </w:smartTag>
      <w:r>
        <w:rPr>
          <w:sz w:val="20"/>
        </w:rPr>
        <w:t xml:space="preserve"> </w:t>
      </w:r>
    </w:p>
    <w:p w14:paraId="6CA36A39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jc w:val="center"/>
        <w:rPr>
          <w:sz w:val="20"/>
        </w:rPr>
      </w:pPr>
    </w:p>
    <w:p w14:paraId="542F0710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jc w:val="center"/>
        <w:rPr>
          <w:sz w:val="20"/>
        </w:rPr>
      </w:pPr>
    </w:p>
    <w:p w14:paraId="2B2EE27B" w14:textId="77777777" w:rsidR="0093360B" w:rsidRDefault="0093360B" w:rsidP="0093360B">
      <w:pPr>
        <w:pStyle w:val="Heading1"/>
        <w:ind w:right="0"/>
        <w:jc w:val="center"/>
        <w:rPr>
          <w:i w:val="0"/>
          <w:iCs/>
          <w:u w:val="single"/>
        </w:rPr>
      </w:pPr>
      <w:r>
        <w:rPr>
          <w:i w:val="0"/>
          <w:iCs/>
          <w:u w:val="single"/>
        </w:rPr>
        <w:t>EDUCATION</w:t>
      </w:r>
    </w:p>
    <w:p w14:paraId="40B35137" w14:textId="77777777" w:rsidR="0093360B" w:rsidRDefault="0093360B" w:rsidP="0093360B">
      <w:pPr>
        <w:pStyle w:val="Heading2"/>
        <w:ind w:right="0"/>
        <w:rPr>
          <w:b/>
        </w:rPr>
      </w:pPr>
    </w:p>
    <w:p w14:paraId="3A3F7E3A" w14:textId="77777777" w:rsidR="009C5AE7" w:rsidRDefault="0093360B" w:rsidP="009C5AE7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  <w:r>
        <w:rPr>
          <w:b/>
        </w:rPr>
        <w:t>Doctor of Philosophy:</w:t>
      </w:r>
      <w:r>
        <w:t xml:space="preserve"> Educational Psychology</w:t>
      </w:r>
      <w:r w:rsidR="009C5AE7">
        <w:t xml:space="preserve">, School Psychology Program </w:t>
      </w:r>
    </w:p>
    <w:p w14:paraId="30DA4958" w14:textId="77777777" w:rsidR="0093360B" w:rsidRDefault="0093360B" w:rsidP="0093360B">
      <w:pPr>
        <w:pStyle w:val="Heading2"/>
        <w:ind w:right="0"/>
      </w:pPr>
      <w:r>
        <w:t xml:space="preserve">Received:  August, 2001 </w:t>
      </w:r>
    </w:p>
    <w:p w14:paraId="413C7961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  <w:r>
        <w:t xml:space="preserve">The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Texas</w:t>
        </w:r>
      </w:smartTag>
      <w:r>
        <w:t xml:space="preserve"> at </w:t>
      </w:r>
      <w:smartTag w:uri="urn:schemas-microsoft-com:office:smarttags" w:element="place">
        <w:smartTag w:uri="urn:schemas-microsoft-com:office:smarttags" w:element="City">
          <w:r>
            <w:t>Austin</w:t>
          </w:r>
        </w:smartTag>
      </w:smartTag>
    </w:p>
    <w:p w14:paraId="480951DC" w14:textId="24494611" w:rsidR="0093360B" w:rsidRDefault="00F372E2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  <w:r>
        <w:t>AP</w:t>
      </w:r>
      <w:r w:rsidR="0093360B">
        <w:t>A and NASP Approved Doctoral Program</w:t>
      </w:r>
    </w:p>
    <w:p w14:paraId="289633AC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</w:p>
    <w:p w14:paraId="254923A7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  <w:r>
        <w:rPr>
          <w:b/>
        </w:rPr>
        <w:t>Bachelor of Arts:</w:t>
      </w:r>
      <w:r>
        <w:t xml:space="preserve"> Psychology, minor in Educational Psychology</w:t>
      </w:r>
    </w:p>
    <w:p w14:paraId="01E9932A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  <w:r>
        <w:t>Received:  December 1993</w:t>
      </w:r>
    </w:p>
    <w:p w14:paraId="78BF6F65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  <w:r>
        <w:t xml:space="preserve">The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Texas</w:t>
        </w:r>
      </w:smartTag>
      <w:r>
        <w:t xml:space="preserve"> at </w:t>
      </w:r>
      <w:smartTag w:uri="urn:schemas-microsoft-com:office:smarttags" w:element="place">
        <w:smartTag w:uri="urn:schemas-microsoft-com:office:smarttags" w:element="City">
          <w:r>
            <w:t>Austin</w:t>
          </w:r>
        </w:smartTag>
      </w:smartTag>
    </w:p>
    <w:p w14:paraId="63217E49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jc w:val="center"/>
        <w:rPr>
          <w:b/>
          <w:i/>
          <w:sz w:val="26"/>
          <w:u w:val="single"/>
        </w:rPr>
      </w:pPr>
    </w:p>
    <w:p w14:paraId="16F6AC62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jc w:val="center"/>
        <w:rPr>
          <w:b/>
          <w:iCs/>
          <w:u w:val="single"/>
        </w:rPr>
      </w:pPr>
      <w:r>
        <w:rPr>
          <w:b/>
          <w:iCs/>
          <w:u w:val="single"/>
        </w:rPr>
        <w:t>PROFESSIONAL EXPERIENCE</w:t>
      </w:r>
    </w:p>
    <w:p w14:paraId="103FFABB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jc w:val="center"/>
        <w:rPr>
          <w:b/>
        </w:rPr>
      </w:pPr>
    </w:p>
    <w:p w14:paraId="01828438" w14:textId="2EE63A04" w:rsidR="0093360B" w:rsidRDefault="0093360B" w:rsidP="0093360B">
      <w:pPr>
        <w:pStyle w:val="Heading4"/>
        <w:ind w:right="0"/>
        <w:rPr>
          <w:b w:val="0"/>
          <w:bCs/>
          <w:i/>
        </w:rPr>
      </w:pPr>
      <w:proofErr w:type="gramStart"/>
      <w:r>
        <w:rPr>
          <w:b w:val="0"/>
          <w:bCs/>
          <w:i/>
        </w:rPr>
        <w:t>Professor</w:t>
      </w:r>
      <w:r w:rsidR="00F372E2">
        <w:rPr>
          <w:b w:val="0"/>
          <w:bCs/>
          <w:i/>
        </w:rPr>
        <w:t xml:space="preserve"> &amp;</w:t>
      </w:r>
      <w:proofErr w:type="gramEnd"/>
      <w:r w:rsidR="00F372E2">
        <w:rPr>
          <w:b w:val="0"/>
          <w:bCs/>
          <w:i/>
        </w:rPr>
        <w:t xml:space="preserve"> Graduate Program Director</w:t>
      </w:r>
    </w:p>
    <w:p w14:paraId="0717193C" w14:textId="77777777" w:rsidR="0093360B" w:rsidRDefault="0093360B" w:rsidP="0093360B">
      <w:r>
        <w:t xml:space="preserve">August 2001 – Present </w:t>
      </w:r>
    </w:p>
    <w:p w14:paraId="1C2FD1D1" w14:textId="77777777" w:rsidR="0093360B" w:rsidRDefault="0093360B" w:rsidP="0093360B">
      <w:r>
        <w:t xml:space="preserve">Southern </w:t>
      </w:r>
      <w:smartTag w:uri="urn:schemas-microsoft-com:office:smarttags" w:element="place">
        <w:smartTag w:uri="urn:schemas-microsoft-com:office:smarttags" w:element="PlaceName">
          <w:r>
            <w:t>Illinois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Edwardsville</w:t>
      </w:r>
    </w:p>
    <w:p w14:paraId="7190F4AF" w14:textId="77777777" w:rsidR="0093360B" w:rsidRDefault="0093360B" w:rsidP="0093360B">
      <w:r>
        <w:t>Department of Psychology</w:t>
      </w:r>
    </w:p>
    <w:p w14:paraId="6107D725" w14:textId="77777777" w:rsidR="0093360B" w:rsidRDefault="0093360B" w:rsidP="0093360B">
      <w:smartTag w:uri="urn:schemas-microsoft-com:office:smarttags" w:element="place">
        <w:smartTag w:uri="urn:schemas-microsoft-com:office:smarttags" w:element="City">
          <w:r>
            <w:t>Edwardsville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</w:smartTag>
    </w:p>
    <w:p w14:paraId="04D58887" w14:textId="77777777" w:rsidR="0093360B" w:rsidRDefault="0093360B" w:rsidP="0093360B">
      <w:pPr>
        <w:pStyle w:val="Heading4"/>
        <w:ind w:right="0"/>
        <w:rPr>
          <w:b w:val="0"/>
          <w:bCs/>
          <w:i/>
        </w:rPr>
      </w:pPr>
    </w:p>
    <w:p w14:paraId="0EE34D9B" w14:textId="77777777" w:rsidR="0093360B" w:rsidRDefault="0093360B" w:rsidP="0093360B">
      <w:pPr>
        <w:pStyle w:val="Heading4"/>
        <w:ind w:right="0"/>
        <w:rPr>
          <w:b w:val="0"/>
          <w:bCs/>
          <w:i/>
        </w:rPr>
      </w:pPr>
      <w:r>
        <w:rPr>
          <w:b w:val="0"/>
          <w:bCs/>
          <w:i/>
        </w:rPr>
        <w:t xml:space="preserve">Pre-Doctoral Psychologist Intern </w:t>
      </w:r>
    </w:p>
    <w:p w14:paraId="4124ED61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rPr>
          <w:bCs/>
        </w:rPr>
      </w:pPr>
      <w:r>
        <w:rPr>
          <w:bCs/>
        </w:rPr>
        <w:t xml:space="preserve">August 2000 – August 2001 </w:t>
      </w:r>
    </w:p>
    <w:p w14:paraId="40B37350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rPr>
          <w:bCs/>
        </w:rPr>
      </w:pPr>
      <w:smartTag w:uri="urn:schemas-microsoft-com:office:smarttags" w:element="place">
        <w:smartTag w:uri="urn:schemas-microsoft-com:office:smarttags" w:element="State">
          <w:r>
            <w:rPr>
              <w:bCs/>
            </w:rPr>
            <w:t>Nebraska</w:t>
          </w:r>
        </w:smartTag>
      </w:smartTag>
      <w:r>
        <w:rPr>
          <w:bCs/>
        </w:rPr>
        <w:t xml:space="preserve"> Internship Consortium in Professional Psychology</w:t>
      </w:r>
    </w:p>
    <w:p w14:paraId="3F5B8C12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rPr>
          <w:bCs/>
        </w:rPr>
      </w:pPr>
      <w:r>
        <w:rPr>
          <w:bCs/>
        </w:rPr>
        <w:t xml:space="preserve">Father Flanagan's Boys Home (Girls and </w:t>
      </w:r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Boys</w:t>
          </w:r>
        </w:smartTag>
        <w:r>
          <w:rPr>
            <w:bCs/>
          </w:rPr>
          <w:t xml:space="preserve"> </w:t>
        </w:r>
        <w:smartTag w:uri="urn:schemas-microsoft-com:office:smarttags" w:element="PlaceType">
          <w:r>
            <w:rPr>
              <w:bCs/>
            </w:rPr>
            <w:t>Town</w:t>
          </w:r>
        </w:smartTag>
      </w:smartTag>
      <w:r>
        <w:rPr>
          <w:bCs/>
        </w:rPr>
        <w:t>)</w:t>
      </w:r>
    </w:p>
    <w:p w14:paraId="3619575F" w14:textId="77777777" w:rsidR="0093360B" w:rsidRDefault="0093360B" w:rsidP="0093360B">
      <w:pPr>
        <w:pStyle w:val="Heading4"/>
        <w:ind w:right="0"/>
        <w:rPr>
          <w:b w:val="0"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 w:val="0"/>
              <w:bCs/>
            </w:rPr>
            <w:t>Omaha</w:t>
          </w:r>
        </w:smartTag>
        <w:r>
          <w:rPr>
            <w:b w:val="0"/>
            <w:bCs/>
          </w:rPr>
          <w:t xml:space="preserve">, </w:t>
        </w:r>
        <w:smartTag w:uri="urn:schemas-microsoft-com:office:smarttags" w:element="State">
          <w:r>
            <w:rPr>
              <w:b w:val="0"/>
              <w:bCs/>
            </w:rPr>
            <w:t>Nebraska</w:t>
          </w:r>
        </w:smartTag>
      </w:smartTag>
    </w:p>
    <w:p w14:paraId="0539A045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</w:p>
    <w:p w14:paraId="0EC638DB" w14:textId="77777777" w:rsidR="0093360B" w:rsidRDefault="0093360B" w:rsidP="0093360B">
      <w:pPr>
        <w:pStyle w:val="Heading4"/>
        <w:ind w:right="0"/>
        <w:rPr>
          <w:b w:val="0"/>
          <w:bCs/>
          <w:i/>
        </w:rPr>
      </w:pPr>
      <w:smartTag w:uri="urn:schemas-microsoft-com:office:smarttags" w:element="place">
        <w:smartTag w:uri="urn:schemas-microsoft-com:office:smarttags" w:element="PlaceName">
          <w:r>
            <w:rPr>
              <w:b w:val="0"/>
              <w:bCs/>
              <w:i/>
            </w:rPr>
            <w:t>Associate</w:t>
          </w:r>
        </w:smartTag>
        <w:r>
          <w:rPr>
            <w:b w:val="0"/>
            <w:bCs/>
            <w:i/>
          </w:rPr>
          <w:t xml:space="preserve"> </w:t>
        </w:r>
        <w:smartTag w:uri="urn:schemas-microsoft-com:office:smarttags" w:element="PlaceType">
          <w:r>
            <w:rPr>
              <w:b w:val="0"/>
              <w:bCs/>
              <w:i/>
            </w:rPr>
            <w:t>School</w:t>
          </w:r>
        </w:smartTag>
      </w:smartTag>
      <w:r>
        <w:rPr>
          <w:b w:val="0"/>
          <w:bCs/>
          <w:i/>
        </w:rPr>
        <w:t xml:space="preserve"> Psychologist </w:t>
      </w:r>
    </w:p>
    <w:p w14:paraId="657FEF77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rPr>
          <w:bCs/>
        </w:rPr>
      </w:pPr>
      <w:r>
        <w:rPr>
          <w:bCs/>
        </w:rPr>
        <w:t xml:space="preserve">March 1999 – June 2000 </w:t>
      </w:r>
    </w:p>
    <w:p w14:paraId="78129420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rPr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Austin</w:t>
          </w:r>
        </w:smartTag>
        <w:r>
          <w:rPr>
            <w:bCs/>
          </w:rPr>
          <w:t xml:space="preserve"> </w:t>
        </w:r>
        <w:smartTag w:uri="urn:schemas-microsoft-com:office:smarttags" w:element="PlaceName">
          <w:r>
            <w:rPr>
              <w:bCs/>
            </w:rPr>
            <w:t>Independent</w:t>
          </w:r>
        </w:smartTag>
        <w:r>
          <w:rPr>
            <w:bCs/>
          </w:rPr>
          <w:t xml:space="preserve"> </w:t>
        </w:r>
        <w:smartTag w:uri="urn:schemas-microsoft-com:office:smarttags" w:element="PlaceType">
          <w:r>
            <w:rPr>
              <w:bCs/>
            </w:rPr>
            <w:t>School District</w:t>
          </w:r>
        </w:smartTag>
      </w:smartTag>
    </w:p>
    <w:p w14:paraId="7BC97F0A" w14:textId="77777777" w:rsidR="0093360B" w:rsidRDefault="0093360B" w:rsidP="0093360B">
      <w:pPr>
        <w:pStyle w:val="Heading4"/>
        <w:ind w:right="0"/>
        <w:rPr>
          <w:b w:val="0"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 w:val="0"/>
              <w:bCs/>
            </w:rPr>
            <w:t>Austin</w:t>
          </w:r>
        </w:smartTag>
        <w:r>
          <w:rPr>
            <w:b w:val="0"/>
            <w:bCs/>
          </w:rPr>
          <w:t xml:space="preserve">, </w:t>
        </w:r>
        <w:smartTag w:uri="urn:schemas-microsoft-com:office:smarttags" w:element="State">
          <w:r>
            <w:rPr>
              <w:b w:val="0"/>
              <w:bCs/>
            </w:rPr>
            <w:t>Texas</w:t>
          </w:r>
        </w:smartTag>
      </w:smartTag>
    </w:p>
    <w:p w14:paraId="7C1BA6BA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rPr>
          <w:bCs/>
        </w:rPr>
      </w:pPr>
    </w:p>
    <w:p w14:paraId="4BD836C3" w14:textId="77777777" w:rsidR="0093360B" w:rsidRDefault="0093360B" w:rsidP="0093360B">
      <w:pPr>
        <w:pStyle w:val="Heading4"/>
        <w:ind w:right="0"/>
        <w:rPr>
          <w:b w:val="0"/>
          <w:bCs/>
          <w:i/>
        </w:rPr>
      </w:pPr>
      <w:r>
        <w:rPr>
          <w:b w:val="0"/>
          <w:bCs/>
          <w:i/>
        </w:rPr>
        <w:t>Social Worker</w:t>
      </w:r>
    </w:p>
    <w:p w14:paraId="40B9C728" w14:textId="77777777" w:rsidR="0093360B" w:rsidRDefault="0093360B" w:rsidP="0093360B">
      <w:pPr>
        <w:pStyle w:val="Heading4"/>
        <w:ind w:right="0"/>
        <w:rPr>
          <w:b w:val="0"/>
          <w:bCs/>
        </w:rPr>
      </w:pPr>
      <w:r>
        <w:rPr>
          <w:b w:val="0"/>
          <w:bCs/>
        </w:rPr>
        <w:t>February 1995 – March 1999</w:t>
      </w:r>
    </w:p>
    <w:p w14:paraId="321A2E16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rPr>
          <w:bCs/>
        </w:rPr>
      </w:pPr>
      <w:r>
        <w:rPr>
          <w:bCs/>
        </w:rPr>
        <w:t>Meals on Wheels and More</w:t>
      </w:r>
    </w:p>
    <w:p w14:paraId="3166D2B1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rPr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Cs/>
            </w:rPr>
            <w:t>Austin</w:t>
          </w:r>
        </w:smartTag>
        <w:r>
          <w:rPr>
            <w:bCs/>
          </w:rPr>
          <w:t xml:space="preserve">, </w:t>
        </w:r>
        <w:smartTag w:uri="urn:schemas-microsoft-com:office:smarttags" w:element="State">
          <w:r>
            <w:rPr>
              <w:bCs/>
            </w:rPr>
            <w:t>Texas</w:t>
          </w:r>
        </w:smartTag>
      </w:smartTag>
    </w:p>
    <w:p w14:paraId="50AD9BD4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rPr>
          <w:bCs/>
        </w:rPr>
      </w:pPr>
    </w:p>
    <w:p w14:paraId="2A11BB71" w14:textId="77777777" w:rsidR="00F372E2" w:rsidRDefault="00F372E2" w:rsidP="00F372E2">
      <w:pPr>
        <w:pStyle w:val="Heading4"/>
        <w:ind w:right="0"/>
        <w:jc w:val="center"/>
        <w:rPr>
          <w:u w:val="single"/>
        </w:rPr>
      </w:pPr>
      <w:r>
        <w:rPr>
          <w:u w:val="single"/>
        </w:rPr>
        <w:t>AWARDS</w:t>
      </w:r>
    </w:p>
    <w:p w14:paraId="0550998C" w14:textId="77777777" w:rsidR="00F372E2" w:rsidRDefault="00F372E2" w:rsidP="00F372E2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</w:p>
    <w:p w14:paraId="7F4DBF37" w14:textId="03C298BA" w:rsidR="00F372E2" w:rsidRDefault="00F372E2" w:rsidP="00F372E2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after="120" w:line="240" w:lineRule="exact"/>
        <w:ind w:left="720" w:hanging="720"/>
      </w:pPr>
      <w:r>
        <w:t xml:space="preserve">2016 </w:t>
      </w:r>
      <w:r>
        <w:tab/>
        <w:t>Hoppe Research Professor Award</w:t>
      </w:r>
    </w:p>
    <w:p w14:paraId="001F4BE2" w14:textId="77777777" w:rsidR="00F372E2" w:rsidRDefault="00F372E2" w:rsidP="00F372E2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after="120" w:line="240" w:lineRule="exact"/>
        <w:ind w:left="720" w:hanging="720"/>
      </w:pPr>
      <w:r>
        <w:t>2015</w:t>
      </w:r>
      <w:r>
        <w:tab/>
        <w:t>Mental Health Hero presented by WellSpring Resources</w:t>
      </w:r>
    </w:p>
    <w:p w14:paraId="099C10F0" w14:textId="77777777" w:rsidR="00F372E2" w:rsidRDefault="00F372E2" w:rsidP="00F372E2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after="120" w:line="240" w:lineRule="exact"/>
        <w:ind w:left="720" w:hanging="720"/>
      </w:pPr>
      <w:r>
        <w:t>2013</w:t>
      </w:r>
      <w:r>
        <w:tab/>
        <w:t xml:space="preserve">Fall 2013 Vaughn Vandegrift Research Mentor Nominee </w:t>
      </w:r>
    </w:p>
    <w:p w14:paraId="434281C8" w14:textId="77777777" w:rsidR="00F372E2" w:rsidRDefault="00F372E2" w:rsidP="00F372E2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after="120" w:line="240" w:lineRule="exact"/>
        <w:ind w:left="720" w:hanging="720"/>
      </w:pPr>
    </w:p>
    <w:p w14:paraId="6979B124" w14:textId="77777777" w:rsidR="00F372E2" w:rsidRDefault="00F372E2" w:rsidP="00F372E2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after="120" w:line="240" w:lineRule="exact"/>
        <w:ind w:left="720" w:hanging="720"/>
      </w:pPr>
      <w:r>
        <w:lastRenderedPageBreak/>
        <w:t>2012</w:t>
      </w:r>
      <w:r>
        <w:tab/>
        <w:t>Fall 2012 Vaughn Vandegrift Research Mentor</w:t>
      </w:r>
    </w:p>
    <w:p w14:paraId="61BE342E" w14:textId="77777777" w:rsidR="00F372E2" w:rsidRDefault="00F372E2" w:rsidP="00F372E2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after="120" w:line="240" w:lineRule="exact"/>
        <w:ind w:left="720" w:hanging="720"/>
      </w:pPr>
      <w:r>
        <w:t>2011</w:t>
      </w:r>
      <w:r>
        <w:tab/>
      </w:r>
      <w:r>
        <w:tab/>
        <w:t>SIUE Alumni Association Great Teacher Award Nominee</w:t>
      </w:r>
    </w:p>
    <w:p w14:paraId="5B7E105E" w14:textId="77777777" w:rsidR="00F372E2" w:rsidRDefault="00F372E2" w:rsidP="00F372E2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after="120" w:line="240" w:lineRule="exact"/>
        <w:ind w:left="720" w:hanging="720"/>
      </w:pPr>
      <w:r>
        <w:t>2009</w:t>
      </w:r>
      <w:r>
        <w:tab/>
      </w:r>
      <w:r>
        <w:tab/>
        <w:t>Champion for Children Award presented by Children’s Home and Aid</w:t>
      </w:r>
    </w:p>
    <w:p w14:paraId="4F5C2F40" w14:textId="77777777" w:rsidR="00F372E2" w:rsidRDefault="00F372E2" w:rsidP="00F372E2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after="120" w:line="240" w:lineRule="exact"/>
        <w:ind w:left="720" w:hanging="720"/>
      </w:pPr>
      <w:r>
        <w:t>2008</w:t>
      </w:r>
      <w:r>
        <w:tab/>
      </w:r>
      <w:r>
        <w:tab/>
        <w:t>Urban Research Scholar Award presented by the SIUE Institute for Urban Research</w:t>
      </w:r>
    </w:p>
    <w:p w14:paraId="342E4DC1" w14:textId="77777777" w:rsidR="00F372E2" w:rsidRDefault="00F372E2" w:rsidP="00F372E2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after="120" w:line="240" w:lineRule="exact"/>
        <w:ind w:left="720" w:hanging="720"/>
      </w:pPr>
      <w:r>
        <w:t xml:space="preserve">1998 </w:t>
      </w:r>
      <w:r>
        <w:tab/>
      </w:r>
      <w:r>
        <w:tab/>
        <w:t xml:space="preserve">LAMP Margie Hale Scholarship awarded for research and advancement of the field of education and teaching </w:t>
      </w:r>
    </w:p>
    <w:p w14:paraId="6F69C04C" w14:textId="77777777" w:rsidR="00F372E2" w:rsidRPr="0093360B" w:rsidRDefault="00F372E2" w:rsidP="00F372E2"/>
    <w:p w14:paraId="2F3FF174" w14:textId="514C848B" w:rsidR="0093360B" w:rsidRDefault="0093360B" w:rsidP="0093360B">
      <w:pPr>
        <w:pStyle w:val="Heading1"/>
        <w:ind w:right="0"/>
        <w:jc w:val="center"/>
        <w:rPr>
          <w:i w:val="0"/>
          <w:iCs/>
          <w:u w:val="single"/>
        </w:rPr>
      </w:pPr>
      <w:r>
        <w:rPr>
          <w:i w:val="0"/>
          <w:iCs/>
          <w:u w:val="single"/>
        </w:rPr>
        <w:t>SCHOLARSHIP</w:t>
      </w:r>
    </w:p>
    <w:p w14:paraId="431EB606" w14:textId="77777777" w:rsidR="0093360B" w:rsidRDefault="0093360B" w:rsidP="0093360B"/>
    <w:p w14:paraId="0C39D794" w14:textId="77777777" w:rsidR="0093360B" w:rsidRDefault="0093360B" w:rsidP="0093360B">
      <w:pPr>
        <w:rPr>
          <w:b/>
          <w:bCs/>
        </w:rPr>
      </w:pPr>
      <w:r>
        <w:rPr>
          <w:b/>
          <w:bCs/>
        </w:rPr>
        <w:t>PUBLICATIONS</w:t>
      </w:r>
      <w:r w:rsidRPr="002575AA">
        <w:rPr>
          <w:b/>
          <w:bCs/>
        </w:rPr>
        <w:t xml:space="preserve"> </w:t>
      </w:r>
    </w:p>
    <w:p w14:paraId="2210029D" w14:textId="77777777" w:rsidR="0093360B" w:rsidRDefault="0093360B" w:rsidP="0093360B">
      <w:pPr>
        <w:ind w:firstLine="720"/>
        <w:rPr>
          <w:b/>
          <w:bCs/>
        </w:rPr>
      </w:pPr>
    </w:p>
    <w:p w14:paraId="5B40FD34" w14:textId="54968E03" w:rsidR="0093360B" w:rsidRPr="00DA2673" w:rsidRDefault="0093360B" w:rsidP="0093360B">
      <w:pPr>
        <w:rPr>
          <w:b/>
          <w:bCs/>
        </w:rPr>
      </w:pPr>
      <w:r w:rsidRPr="00137C32">
        <w:rPr>
          <w:b/>
          <w:bCs/>
          <w:i/>
        </w:rPr>
        <w:t>PEER-REVIEWED PUBLICATIONS</w:t>
      </w:r>
      <w:r w:rsidR="00DA2673">
        <w:rPr>
          <w:b/>
          <w:bCs/>
          <w:i/>
        </w:rPr>
        <w:t xml:space="preserve"> </w:t>
      </w:r>
      <w:r w:rsidR="00DA2673">
        <w:rPr>
          <w:b/>
          <w:bCs/>
        </w:rPr>
        <w:t>(student authors are underlined)</w:t>
      </w:r>
    </w:p>
    <w:p w14:paraId="673E8842" w14:textId="77777777" w:rsidR="0093360B" w:rsidRPr="00137C32" w:rsidRDefault="0093360B" w:rsidP="0093360B">
      <w:pPr>
        <w:rPr>
          <w:b/>
          <w:bCs/>
        </w:rPr>
      </w:pPr>
    </w:p>
    <w:p w14:paraId="4C78E314" w14:textId="77777777" w:rsidR="00D26DFB" w:rsidRDefault="00D26DFB" w:rsidP="00DA2673">
      <w:pPr>
        <w:ind w:left="720" w:hanging="720"/>
        <w:rPr>
          <w:b/>
        </w:rPr>
      </w:pPr>
    </w:p>
    <w:p w14:paraId="7145379B" w14:textId="212E4789" w:rsidR="00DA2673" w:rsidRPr="00DA2673" w:rsidRDefault="00DA2673" w:rsidP="00DA2673">
      <w:pPr>
        <w:ind w:left="720" w:hanging="720"/>
        <w:rPr>
          <w:i/>
        </w:rPr>
      </w:pPr>
      <w:r w:rsidRPr="004B695B">
        <w:rPr>
          <w:b/>
        </w:rPr>
        <w:t>Jewell, J.,</w:t>
      </w:r>
      <w:r>
        <w:t xml:space="preserve"> </w:t>
      </w:r>
      <w:r w:rsidRPr="00DA2673">
        <w:rPr>
          <w:u w:val="single"/>
        </w:rPr>
        <w:t>Schmittel, M., McCobin, A</w:t>
      </w:r>
      <w:r>
        <w:t>., Hupp, S., &amp; Pomerantz, A. (In Press</w:t>
      </w:r>
      <w:r w:rsidRPr="004B695B">
        <w:t>). The Children First Program: The Effectiveness of a Parent Education Program for Divorcing Parents.</w:t>
      </w:r>
      <w:r>
        <w:t xml:space="preserve"> </w:t>
      </w:r>
      <w:r w:rsidRPr="00DA2673">
        <w:rPr>
          <w:i/>
        </w:rPr>
        <w:t xml:space="preserve">Journal of Divorce </w:t>
      </w:r>
      <w:r>
        <w:rPr>
          <w:i/>
        </w:rPr>
        <w:t>&amp;</w:t>
      </w:r>
      <w:r w:rsidRPr="00DA2673">
        <w:rPr>
          <w:i/>
        </w:rPr>
        <w:t xml:space="preserve"> Remarriage</w:t>
      </w:r>
      <w:r>
        <w:rPr>
          <w:i/>
        </w:rPr>
        <w:t>.</w:t>
      </w:r>
    </w:p>
    <w:p w14:paraId="0CBAB1D7" w14:textId="77777777" w:rsidR="00DA2673" w:rsidRDefault="00DA2673" w:rsidP="00F6303D">
      <w:pPr>
        <w:ind w:left="720" w:hanging="720"/>
        <w:rPr>
          <w:b/>
        </w:rPr>
      </w:pPr>
    </w:p>
    <w:p w14:paraId="5B0E5F49" w14:textId="764632AB" w:rsidR="00F6303D" w:rsidRDefault="00F6303D" w:rsidP="00F6303D">
      <w:pPr>
        <w:ind w:left="720" w:hanging="720"/>
        <w:rPr>
          <w:i/>
        </w:rPr>
      </w:pPr>
      <w:r w:rsidRPr="00493527">
        <w:rPr>
          <w:b/>
        </w:rPr>
        <w:t>Jewell, J.,</w:t>
      </w:r>
      <w:r>
        <w:t xml:space="preserve"> Rose, P., </w:t>
      </w:r>
      <w:r w:rsidRPr="00DA2673">
        <w:rPr>
          <w:u w:val="single"/>
        </w:rPr>
        <w:t>Bush, R., &amp; Bartz, K.</w:t>
      </w:r>
      <w:r>
        <w:t xml:space="preserve"> (In Press). The long term effectiveness of drug treatment court on reducing recidivism and predictors of voluntary withdrawal. </w:t>
      </w:r>
      <w:r w:rsidRPr="00F6303D">
        <w:rPr>
          <w:i/>
        </w:rPr>
        <w:t xml:space="preserve">International Journal of Mental Health and Addiction. </w:t>
      </w:r>
    </w:p>
    <w:p w14:paraId="23E1F5C5" w14:textId="77777777" w:rsidR="00134A89" w:rsidRDefault="00134A89" w:rsidP="00F6303D">
      <w:pPr>
        <w:ind w:left="720" w:hanging="720"/>
        <w:rPr>
          <w:i/>
        </w:rPr>
      </w:pPr>
    </w:p>
    <w:p w14:paraId="7D2E05E7" w14:textId="350A7601" w:rsidR="00134A89" w:rsidRDefault="00134A89" w:rsidP="00134A89">
      <w:r w:rsidRPr="00134A89">
        <w:t>Hupp,</w:t>
      </w:r>
      <w:r>
        <w:t xml:space="preserve"> S., </w:t>
      </w:r>
      <w:r w:rsidRPr="00134A89">
        <w:rPr>
          <w:bCs/>
          <w:iCs/>
          <w:u w:val="single"/>
        </w:rPr>
        <w:t>Stary, A.,</w:t>
      </w:r>
      <w:r>
        <w:t xml:space="preserve"> &amp; </w:t>
      </w:r>
      <w:r w:rsidRPr="00134A89">
        <w:rPr>
          <w:b/>
        </w:rPr>
        <w:t>Jewell, J.</w:t>
      </w:r>
      <w:r>
        <w:t xml:space="preserve"> (In Press). Science vs. Silliness for Parents: Debunking the </w:t>
      </w:r>
    </w:p>
    <w:p w14:paraId="69A56BF9" w14:textId="77777777" w:rsidR="00134A89" w:rsidRDefault="00134A89" w:rsidP="00134A89">
      <w:pPr>
        <w:ind w:firstLine="720"/>
        <w:rPr>
          <w:i/>
          <w:iCs/>
        </w:rPr>
      </w:pPr>
      <w:r>
        <w:t xml:space="preserve">Myths of Child Psychology. </w:t>
      </w:r>
      <w:r>
        <w:rPr>
          <w:i/>
          <w:iCs/>
        </w:rPr>
        <w:t xml:space="preserve">Skeptical Inquirer. </w:t>
      </w:r>
    </w:p>
    <w:p w14:paraId="516A4E2F" w14:textId="77777777" w:rsidR="00F6303D" w:rsidRDefault="00F6303D" w:rsidP="00F6303D">
      <w:pPr>
        <w:ind w:left="720" w:hanging="720"/>
      </w:pPr>
    </w:p>
    <w:p w14:paraId="0C4AEA42" w14:textId="2D91F2B3" w:rsidR="000215CE" w:rsidRPr="000215CE" w:rsidRDefault="000215CE" w:rsidP="00F6303D">
      <w:pPr>
        <w:ind w:left="720" w:hanging="720"/>
      </w:pPr>
      <w:r w:rsidRPr="000215CE">
        <w:rPr>
          <w:color w:val="222222"/>
          <w:shd w:val="clear" w:color="auto" w:fill="FFFFFF"/>
        </w:rPr>
        <w:t xml:space="preserve">Everett, G. E., </w:t>
      </w:r>
      <w:r w:rsidRPr="00DA2673">
        <w:rPr>
          <w:color w:val="222222"/>
          <w:u w:val="single"/>
          <w:shd w:val="clear" w:color="auto" w:fill="FFFFFF"/>
        </w:rPr>
        <w:t>Swift, H. S.,</w:t>
      </w:r>
      <w:r w:rsidRPr="000215CE">
        <w:rPr>
          <w:color w:val="222222"/>
          <w:shd w:val="clear" w:color="auto" w:fill="FFFFFF"/>
        </w:rPr>
        <w:t xml:space="preserve"> McKenney, E. L., &amp; </w:t>
      </w:r>
      <w:r w:rsidRPr="000215CE">
        <w:rPr>
          <w:b/>
          <w:color w:val="222222"/>
          <w:shd w:val="clear" w:color="auto" w:fill="FFFFFF"/>
        </w:rPr>
        <w:t>Jewell, J. D.</w:t>
      </w:r>
      <w:r w:rsidRPr="000215CE">
        <w:rPr>
          <w:color w:val="222222"/>
          <w:shd w:val="clear" w:color="auto" w:fill="FFFFFF"/>
        </w:rPr>
        <w:t xml:space="preserve"> (2016). </w:t>
      </w:r>
      <w:r>
        <w:rPr>
          <w:color w:val="222222"/>
          <w:shd w:val="clear" w:color="auto" w:fill="FFFFFF"/>
        </w:rPr>
        <w:t>Analyzing Math-to-Mastery through brief experimental analysis</w:t>
      </w:r>
      <w:r w:rsidRPr="000215CE">
        <w:rPr>
          <w:color w:val="222222"/>
          <w:shd w:val="clear" w:color="auto" w:fill="FFFFFF"/>
        </w:rPr>
        <w:t>.</w:t>
      </w:r>
      <w:r w:rsidRPr="000215CE">
        <w:rPr>
          <w:rStyle w:val="apple-converted-space"/>
          <w:color w:val="222222"/>
          <w:shd w:val="clear" w:color="auto" w:fill="FFFFFF"/>
        </w:rPr>
        <w:t> </w:t>
      </w:r>
      <w:r w:rsidRPr="000215CE">
        <w:rPr>
          <w:i/>
          <w:iCs/>
          <w:color w:val="222222"/>
          <w:shd w:val="clear" w:color="auto" w:fill="FFFFFF"/>
        </w:rPr>
        <w:t>Psychology in the Schools</w:t>
      </w:r>
      <w:r w:rsidRPr="000215CE">
        <w:rPr>
          <w:color w:val="222222"/>
          <w:shd w:val="clear" w:color="auto" w:fill="FFFFFF"/>
        </w:rPr>
        <w:t>.</w:t>
      </w:r>
    </w:p>
    <w:p w14:paraId="29390A3F" w14:textId="77777777" w:rsidR="000215CE" w:rsidRDefault="000215CE" w:rsidP="00F6303D">
      <w:pPr>
        <w:ind w:left="720" w:hanging="720"/>
      </w:pPr>
    </w:p>
    <w:p w14:paraId="1D077C37" w14:textId="7967D657" w:rsidR="00137C32" w:rsidRDefault="00137C32" w:rsidP="00137C32">
      <w:pPr>
        <w:ind w:left="720" w:hanging="720"/>
        <w:rPr>
          <w:i/>
          <w:iCs/>
        </w:rPr>
      </w:pPr>
      <w:r w:rsidRPr="00137C32">
        <w:t xml:space="preserve">McKenney, E. L. W., </w:t>
      </w:r>
      <w:r w:rsidRPr="00DA2673">
        <w:rPr>
          <w:bCs/>
          <w:iCs/>
          <w:u w:val="single"/>
        </w:rPr>
        <w:t>Stachniak, C</w:t>
      </w:r>
      <w:r w:rsidRPr="00DA2673">
        <w:rPr>
          <w:u w:val="single"/>
        </w:rPr>
        <w:t xml:space="preserve">., </w:t>
      </w:r>
      <w:r w:rsidRPr="00DA2673">
        <w:rPr>
          <w:bCs/>
          <w:iCs/>
          <w:u w:val="single"/>
        </w:rPr>
        <w:t>Albright, J.,</w:t>
      </w:r>
      <w:r w:rsidRPr="00137C32">
        <w:rPr>
          <w:bCs/>
          <w:iCs/>
        </w:rPr>
        <w:t xml:space="preserve"> </w:t>
      </w:r>
      <w:r w:rsidRPr="00137C32">
        <w:rPr>
          <w:b/>
        </w:rPr>
        <w:t>Jewell, J. D.</w:t>
      </w:r>
      <w:r w:rsidRPr="00137C32">
        <w:t xml:space="preserve">, </w:t>
      </w:r>
      <w:r w:rsidRPr="00137C32">
        <w:rPr>
          <w:bCs/>
          <w:iCs/>
        </w:rPr>
        <w:t>&amp; Dorencz, J. M.</w:t>
      </w:r>
      <w:r w:rsidRPr="00137C32">
        <w:rPr>
          <w:b/>
          <w:bCs/>
        </w:rPr>
        <w:t xml:space="preserve"> </w:t>
      </w:r>
      <w:r w:rsidRPr="00137C32">
        <w:t>(</w:t>
      </w:r>
      <w:r w:rsidR="00BE5B5A">
        <w:t>2016</w:t>
      </w:r>
      <w:r w:rsidRPr="00137C32">
        <w:t xml:space="preserve">). Defining success for students with Autism Spectrum Disorder: Social academic behavior in general education secondary classes. </w:t>
      </w:r>
      <w:r w:rsidRPr="00137C32">
        <w:rPr>
          <w:i/>
          <w:iCs/>
        </w:rPr>
        <w:t>Education and Training in Autism and Developmental Disabilities</w:t>
      </w:r>
      <w:r w:rsidR="00BE5B5A">
        <w:rPr>
          <w:i/>
          <w:iCs/>
        </w:rPr>
        <w:t xml:space="preserve">, </w:t>
      </w:r>
      <w:r w:rsidR="00BE5B5A">
        <w:rPr>
          <w:iCs/>
        </w:rPr>
        <w:t>51(3), 318-327</w:t>
      </w:r>
      <w:r w:rsidRPr="00137C32">
        <w:rPr>
          <w:i/>
          <w:iCs/>
        </w:rPr>
        <w:t>.</w:t>
      </w:r>
    </w:p>
    <w:p w14:paraId="46D2666A" w14:textId="77777777" w:rsidR="007524A4" w:rsidRDefault="007524A4" w:rsidP="007524A4">
      <w:pPr>
        <w:ind w:left="720" w:hanging="720"/>
      </w:pPr>
    </w:p>
    <w:p w14:paraId="5018145F" w14:textId="432087EF" w:rsidR="007524A4" w:rsidRDefault="007524A4" w:rsidP="007524A4">
      <w:pPr>
        <w:ind w:left="720" w:hanging="720"/>
        <w:rPr>
          <w:i/>
        </w:rPr>
      </w:pPr>
      <w:r w:rsidRPr="00DA2673">
        <w:rPr>
          <w:u w:val="single"/>
        </w:rPr>
        <w:t>Stary, A. K.,</w:t>
      </w:r>
      <w:r>
        <w:t xml:space="preserve"> Hupp, S. D. A., </w:t>
      </w:r>
      <w:r w:rsidRPr="00327ADD">
        <w:rPr>
          <w:b/>
        </w:rPr>
        <w:t>Jewell, J. D.,</w:t>
      </w:r>
      <w:r>
        <w:t xml:space="preserve"> &amp; Everett, G. E. (</w:t>
      </w:r>
      <w:r>
        <w:rPr>
          <w:bCs/>
        </w:rPr>
        <w:t>2016</w:t>
      </w:r>
      <w:r>
        <w:t xml:space="preserve">). </w:t>
      </w:r>
      <w:r w:rsidRPr="00ED6DAF">
        <w:t>Parent acceptability of spanking and behavioral parent training techniques for children with externalizing behavior problems.</w:t>
      </w:r>
      <w:r>
        <w:t xml:space="preserve"> </w:t>
      </w:r>
      <w:r>
        <w:rPr>
          <w:i/>
        </w:rPr>
        <w:t xml:space="preserve">the Behavior Therapist, </w:t>
      </w:r>
      <w:r>
        <w:t>39(4), 112-117</w:t>
      </w:r>
      <w:r>
        <w:rPr>
          <w:i/>
        </w:rPr>
        <w:t>.</w:t>
      </w:r>
    </w:p>
    <w:p w14:paraId="4AB0FB48" w14:textId="77777777" w:rsidR="00F6303D" w:rsidRDefault="00F6303D" w:rsidP="00A67439">
      <w:pPr>
        <w:ind w:left="720" w:hanging="720"/>
        <w:rPr>
          <w:bCs/>
        </w:rPr>
      </w:pPr>
    </w:p>
    <w:p w14:paraId="4528A598" w14:textId="069688B9" w:rsidR="00A67439" w:rsidRDefault="00A67439" w:rsidP="00A67439">
      <w:pPr>
        <w:ind w:left="720" w:hanging="720"/>
        <w:rPr>
          <w:i/>
        </w:rPr>
      </w:pPr>
      <w:r w:rsidRPr="00DA2673">
        <w:rPr>
          <w:bCs/>
          <w:u w:val="single"/>
        </w:rPr>
        <w:t>Crawford, J.,</w:t>
      </w:r>
      <w:r>
        <w:rPr>
          <w:b/>
          <w:bCs/>
        </w:rPr>
        <w:t xml:space="preserve"> Jewell, J., </w:t>
      </w:r>
      <w:r w:rsidRPr="004E26AA">
        <w:rPr>
          <w:bCs/>
        </w:rPr>
        <w:t>Hupp, S., Everett, G., &amp; Hall, L. (</w:t>
      </w:r>
      <w:r>
        <w:rPr>
          <w:bCs/>
        </w:rPr>
        <w:t>2016</w:t>
      </w:r>
      <w:r w:rsidRPr="004E26AA">
        <w:rPr>
          <w:bCs/>
        </w:rPr>
        <w:t>).</w:t>
      </w:r>
      <w:r>
        <w:rPr>
          <w:b/>
          <w:bCs/>
        </w:rPr>
        <w:t xml:space="preserve"> </w:t>
      </w:r>
      <w:r>
        <w:t xml:space="preserve">Assessing the Effectiveness of a Bedtime Behavioral Intervention for Military Children with Deployed Parents. </w:t>
      </w:r>
      <w:r>
        <w:rPr>
          <w:i/>
        </w:rPr>
        <w:t>the Behavior Therapist</w:t>
      </w:r>
      <w:r w:rsidR="008643F1">
        <w:rPr>
          <w:i/>
        </w:rPr>
        <w:t xml:space="preserve">, 39(3), </w:t>
      </w:r>
      <w:r w:rsidR="008643F1">
        <w:t>93-97.</w:t>
      </w:r>
    </w:p>
    <w:p w14:paraId="080754A1" w14:textId="77777777" w:rsidR="00137C32" w:rsidRPr="00137C32" w:rsidRDefault="00137C32" w:rsidP="00EF1E16">
      <w:pPr>
        <w:ind w:left="720" w:hanging="720"/>
        <w:rPr>
          <w:b/>
          <w:bCs/>
        </w:rPr>
      </w:pPr>
    </w:p>
    <w:p w14:paraId="64FE3A0B" w14:textId="77777777" w:rsidR="00EF1E16" w:rsidRDefault="00EF1E16" w:rsidP="00EF1E16">
      <w:pPr>
        <w:ind w:left="720" w:hanging="720"/>
        <w:rPr>
          <w:bCs/>
          <w:i/>
        </w:rPr>
      </w:pPr>
      <w:r w:rsidRPr="00137C32">
        <w:rPr>
          <w:b/>
          <w:bCs/>
        </w:rPr>
        <w:t>Jewell, J. D.,</w:t>
      </w:r>
      <w:r w:rsidRPr="00137C32">
        <w:rPr>
          <w:bCs/>
        </w:rPr>
        <w:t xml:space="preserve"> Malone, M., Rose, P., </w:t>
      </w:r>
      <w:r w:rsidRPr="00DA2673">
        <w:rPr>
          <w:bCs/>
          <w:u w:val="single"/>
        </w:rPr>
        <w:t>Sturgeon, D., &amp; Owens, S.</w:t>
      </w:r>
      <w:r w:rsidRPr="00137C32">
        <w:rPr>
          <w:bCs/>
        </w:rPr>
        <w:t xml:space="preserve"> (2015). A multi-year follow-up</w:t>
      </w:r>
      <w:r>
        <w:rPr>
          <w:bCs/>
        </w:rPr>
        <w:t xml:space="preserve"> study examining the effectiveness of a cognitive behavioral group therapy program on the recidivism of juveniles on probation. </w:t>
      </w:r>
      <w:r>
        <w:rPr>
          <w:bCs/>
          <w:i/>
        </w:rPr>
        <w:t xml:space="preserve">International Journal of Offender Therapy and Comparative Criminology, 59, </w:t>
      </w:r>
      <w:r>
        <w:rPr>
          <w:bCs/>
        </w:rPr>
        <w:t>259-272</w:t>
      </w:r>
      <w:r>
        <w:rPr>
          <w:bCs/>
          <w:i/>
        </w:rPr>
        <w:t>.</w:t>
      </w:r>
    </w:p>
    <w:p w14:paraId="0805B1AF" w14:textId="77777777" w:rsidR="00D25BE8" w:rsidRDefault="00D25BE8" w:rsidP="00DA6022">
      <w:pPr>
        <w:ind w:left="720" w:hanging="720"/>
        <w:rPr>
          <w:bCs/>
          <w:i/>
        </w:rPr>
      </w:pPr>
    </w:p>
    <w:p w14:paraId="5D7E3973" w14:textId="77777777" w:rsidR="00D25BE8" w:rsidRDefault="00D25BE8" w:rsidP="00D25BE8">
      <w:pPr>
        <w:ind w:left="720" w:hanging="720"/>
      </w:pPr>
      <w:r>
        <w:t xml:space="preserve">Everett, G. E., </w:t>
      </w:r>
      <w:r w:rsidRPr="00DA2673">
        <w:rPr>
          <w:u w:val="single"/>
        </w:rPr>
        <w:t>Harsy, J. D.,</w:t>
      </w:r>
      <w:r>
        <w:t xml:space="preserve"> Hupp, S. D. A., &amp; </w:t>
      </w:r>
      <w:r w:rsidRPr="00D25BE8">
        <w:rPr>
          <w:b/>
        </w:rPr>
        <w:t>Jewell, J. D.</w:t>
      </w:r>
      <w:r>
        <w:t xml:space="preserve"> (2014). An investigation of the Look-Ask- Pick mnemonic to improve fraction skills. </w:t>
      </w:r>
      <w:r w:rsidRPr="00D25BE8">
        <w:rPr>
          <w:i/>
        </w:rPr>
        <w:t>Education and Treatment of Children, 37,</w:t>
      </w:r>
      <w:r>
        <w:t xml:space="preserve"> 371-391.</w:t>
      </w:r>
    </w:p>
    <w:p w14:paraId="4E6ED76E" w14:textId="77777777" w:rsidR="00DA6022" w:rsidRDefault="00DA6022" w:rsidP="00F831E0">
      <w:pPr>
        <w:ind w:left="720" w:hanging="720"/>
        <w:rPr>
          <w:b/>
        </w:rPr>
      </w:pPr>
    </w:p>
    <w:p w14:paraId="0D4B6AF5" w14:textId="77777777" w:rsidR="00F831E0" w:rsidRPr="00F831E0" w:rsidRDefault="00F831E0" w:rsidP="00F831E0">
      <w:pPr>
        <w:ind w:left="720" w:hanging="720"/>
        <w:rPr>
          <w:i/>
        </w:rPr>
      </w:pPr>
      <w:r w:rsidRPr="005602A2">
        <w:rPr>
          <w:b/>
        </w:rPr>
        <w:t>Jewell, J. D.</w:t>
      </w:r>
      <w:r w:rsidRPr="00ED6DAF">
        <w:t xml:space="preserve"> &amp; Elliff, S. J. (</w:t>
      </w:r>
      <w:r w:rsidR="0078189B">
        <w:t>2013</w:t>
      </w:r>
      <w:r w:rsidRPr="00ED6DAF">
        <w:t>). An Investigation of the Effectiveness of the Relaxation Skills Violence Prevention (RSVP) Program with Juvenile Detainees</w:t>
      </w:r>
      <w:r>
        <w:t xml:space="preserve">. </w:t>
      </w:r>
      <w:r w:rsidRPr="00F831E0">
        <w:rPr>
          <w:i/>
        </w:rPr>
        <w:t>Criminal Justice and Behavior</w:t>
      </w:r>
      <w:r w:rsidR="0078189B">
        <w:rPr>
          <w:i/>
        </w:rPr>
        <w:t xml:space="preserve">, 40, </w:t>
      </w:r>
      <w:r w:rsidR="0078189B">
        <w:t>203-13.</w:t>
      </w:r>
    </w:p>
    <w:p w14:paraId="2153043C" w14:textId="77777777" w:rsidR="00F831E0" w:rsidRDefault="00F831E0" w:rsidP="006E0B9F">
      <w:pPr>
        <w:ind w:left="720" w:hanging="720"/>
        <w:rPr>
          <w:bCs/>
        </w:rPr>
      </w:pPr>
    </w:p>
    <w:p w14:paraId="08D6335D" w14:textId="77777777" w:rsidR="006E0B9F" w:rsidRPr="00A96D4E" w:rsidRDefault="006E0B9F" w:rsidP="006E0B9F">
      <w:pPr>
        <w:ind w:left="720" w:hanging="720"/>
        <w:rPr>
          <w:bCs/>
          <w:i/>
        </w:rPr>
      </w:pPr>
      <w:r>
        <w:rPr>
          <w:bCs/>
        </w:rPr>
        <w:t xml:space="preserve">Brown, D. L., </w:t>
      </w:r>
      <w:r>
        <w:rPr>
          <w:b/>
          <w:bCs/>
        </w:rPr>
        <w:t xml:space="preserve">Jewell, J. D., </w:t>
      </w:r>
      <w:r>
        <w:rPr>
          <w:bCs/>
        </w:rPr>
        <w:t xml:space="preserve">Stevens, A. L., </w:t>
      </w:r>
      <w:r w:rsidRPr="00DA2673">
        <w:rPr>
          <w:bCs/>
          <w:u w:val="single"/>
        </w:rPr>
        <w:t>Crawford, J. L.,</w:t>
      </w:r>
      <w:r>
        <w:rPr>
          <w:bCs/>
        </w:rPr>
        <w:t xml:space="preserve"> &amp; Thompson, R. (</w:t>
      </w:r>
      <w:r w:rsidR="003570D9">
        <w:rPr>
          <w:bCs/>
        </w:rPr>
        <w:t>201</w:t>
      </w:r>
      <w:r w:rsidR="00BE6098">
        <w:rPr>
          <w:bCs/>
        </w:rPr>
        <w:t>2</w:t>
      </w:r>
      <w:r>
        <w:rPr>
          <w:bCs/>
        </w:rPr>
        <w:t xml:space="preserve">). Suicidal risk in adolescent residential treatment: </w:t>
      </w:r>
      <w:r w:rsidR="00A96D4E">
        <w:rPr>
          <w:bCs/>
        </w:rPr>
        <w:t>B</w:t>
      </w:r>
      <w:r>
        <w:rPr>
          <w:bCs/>
        </w:rPr>
        <w:t>eing female is more important than a depression diagnosis.</w:t>
      </w:r>
      <w:r w:rsidR="00A96D4E">
        <w:rPr>
          <w:bCs/>
        </w:rPr>
        <w:t xml:space="preserve"> </w:t>
      </w:r>
      <w:r w:rsidR="00A96D4E">
        <w:rPr>
          <w:bCs/>
          <w:i/>
        </w:rPr>
        <w:t>Journal of Child and Family Studies</w:t>
      </w:r>
      <w:r w:rsidR="00A740F0">
        <w:rPr>
          <w:bCs/>
          <w:i/>
        </w:rPr>
        <w:t xml:space="preserve">, 21, </w:t>
      </w:r>
      <w:r w:rsidR="00A740F0">
        <w:rPr>
          <w:bCs/>
        </w:rPr>
        <w:t>359-367</w:t>
      </w:r>
      <w:r w:rsidR="00A96D4E">
        <w:rPr>
          <w:bCs/>
          <w:i/>
        </w:rPr>
        <w:t>.</w:t>
      </w:r>
    </w:p>
    <w:p w14:paraId="1C7D27CA" w14:textId="77777777" w:rsidR="006E0B9F" w:rsidRDefault="006E0B9F" w:rsidP="006E0B9F">
      <w:pPr>
        <w:ind w:left="720" w:hanging="720"/>
        <w:rPr>
          <w:bCs/>
        </w:rPr>
      </w:pPr>
    </w:p>
    <w:p w14:paraId="086C4248" w14:textId="77777777" w:rsidR="001C119C" w:rsidRPr="00FC172A" w:rsidRDefault="001C119C" w:rsidP="001C119C">
      <w:pPr>
        <w:ind w:left="720" w:hanging="720"/>
      </w:pPr>
      <w:r>
        <w:rPr>
          <w:b/>
        </w:rPr>
        <w:t xml:space="preserve">Jewell, J. D., </w:t>
      </w:r>
      <w:r>
        <w:t>Brown, D., Smith, G., &amp; Thompson, R. (</w:t>
      </w:r>
      <w:r w:rsidR="00FC172A">
        <w:t>2010</w:t>
      </w:r>
      <w:r>
        <w:t xml:space="preserve">). </w:t>
      </w:r>
      <w:r w:rsidRPr="00E63FD2">
        <w:t xml:space="preserve">Examining the </w:t>
      </w:r>
      <w:r>
        <w:t>i</w:t>
      </w:r>
      <w:r w:rsidRPr="00E63FD2">
        <w:t xml:space="preserve">nfluence of </w:t>
      </w:r>
      <w:r>
        <w:t>c</w:t>
      </w:r>
      <w:r w:rsidRPr="00E63FD2">
        <w:t xml:space="preserve">aregiver </w:t>
      </w:r>
      <w:r>
        <w:t>ethnicity on y</w:t>
      </w:r>
      <w:r w:rsidRPr="00E63FD2">
        <w:t xml:space="preserve">outh </w:t>
      </w:r>
      <w:r>
        <w:t>p</w:t>
      </w:r>
      <w:r w:rsidRPr="00E63FD2">
        <w:t xml:space="preserve">laced in </w:t>
      </w:r>
      <w:r>
        <w:t>o</w:t>
      </w:r>
      <w:r w:rsidRPr="00E63FD2">
        <w:t xml:space="preserve">ut of </w:t>
      </w:r>
      <w:r>
        <w:t>h</w:t>
      </w:r>
      <w:r w:rsidRPr="00E63FD2">
        <w:t xml:space="preserve">ome </w:t>
      </w:r>
      <w:r>
        <w:t>care: Ethnicity m</w:t>
      </w:r>
      <w:r w:rsidRPr="00E63FD2">
        <w:t xml:space="preserve">atters – for </w:t>
      </w:r>
      <w:r>
        <w:t>s</w:t>
      </w:r>
      <w:r w:rsidRPr="00E63FD2">
        <w:t>ome</w:t>
      </w:r>
      <w:r>
        <w:t>.</w:t>
      </w:r>
      <w:r w:rsidR="00FC172A">
        <w:t xml:space="preserve"> </w:t>
      </w:r>
      <w:r w:rsidR="00FC172A">
        <w:rPr>
          <w:i/>
        </w:rPr>
        <w:t xml:space="preserve">Children and Youth Services Review, 32, </w:t>
      </w:r>
      <w:r w:rsidR="00FC172A">
        <w:t xml:space="preserve">1278-1284. </w:t>
      </w:r>
    </w:p>
    <w:p w14:paraId="3C378C17" w14:textId="77777777" w:rsidR="001C119C" w:rsidRDefault="001C119C" w:rsidP="003B4AD0">
      <w:pPr>
        <w:rPr>
          <w:szCs w:val="19"/>
        </w:rPr>
      </w:pPr>
    </w:p>
    <w:p w14:paraId="3A061038" w14:textId="77777777" w:rsidR="003B4AD0" w:rsidRDefault="003B4AD0" w:rsidP="003B4AD0">
      <w:r>
        <w:rPr>
          <w:szCs w:val="19"/>
        </w:rPr>
        <w:t xml:space="preserve">Hupp, S. D. A., &amp; </w:t>
      </w:r>
      <w:r w:rsidRPr="009F2CDF">
        <w:rPr>
          <w:b/>
          <w:szCs w:val="19"/>
        </w:rPr>
        <w:t>Jewell, J. D.</w:t>
      </w:r>
      <w:r>
        <w:rPr>
          <w:szCs w:val="19"/>
        </w:rPr>
        <w:t xml:space="preserve"> (</w:t>
      </w:r>
      <w:r w:rsidR="00811612">
        <w:rPr>
          <w:szCs w:val="19"/>
        </w:rPr>
        <w:t>2010</w:t>
      </w:r>
      <w:r>
        <w:rPr>
          <w:szCs w:val="19"/>
        </w:rPr>
        <w:t xml:space="preserve">). </w:t>
      </w:r>
      <w:r>
        <w:t xml:space="preserve">Brief Report on Assessing Common </w:t>
      </w:r>
    </w:p>
    <w:p w14:paraId="15A90139" w14:textId="77777777" w:rsidR="003B4AD0" w:rsidRPr="00811612" w:rsidRDefault="003B4AD0" w:rsidP="003B4AD0">
      <w:pPr>
        <w:rPr>
          <w:i/>
        </w:rPr>
      </w:pPr>
      <w:r>
        <w:tab/>
        <w:t xml:space="preserve">Rationalizations for Drinking and Driving: Comparisons of a DUI Court Group and </w:t>
      </w:r>
      <w:r>
        <w:tab/>
        <w:t>Traffic Court Control Group</w:t>
      </w:r>
      <w:r w:rsidR="00126862">
        <w:t>.</w:t>
      </w:r>
      <w:r w:rsidR="00811612">
        <w:t xml:space="preserve"> </w:t>
      </w:r>
      <w:r w:rsidR="00811612">
        <w:rPr>
          <w:i/>
        </w:rPr>
        <w:t>Impaired Driving Update</w:t>
      </w:r>
      <w:r w:rsidR="00FC172A">
        <w:rPr>
          <w:i/>
        </w:rPr>
        <w:t xml:space="preserve">, Summer. </w:t>
      </w:r>
    </w:p>
    <w:p w14:paraId="0FA0A91F" w14:textId="77777777" w:rsidR="003B4AD0" w:rsidRDefault="003B4AD0" w:rsidP="0093360B">
      <w:pPr>
        <w:ind w:left="720" w:hanging="720"/>
      </w:pPr>
    </w:p>
    <w:p w14:paraId="2184D3B2" w14:textId="77777777" w:rsidR="0093360B" w:rsidRPr="00A17CFB" w:rsidRDefault="0093360B" w:rsidP="0093360B">
      <w:pPr>
        <w:ind w:left="720" w:hanging="720"/>
      </w:pPr>
      <w:r w:rsidRPr="00A17CFB">
        <w:t xml:space="preserve">Everett, G.E., </w:t>
      </w:r>
      <w:r w:rsidRPr="00DA2673">
        <w:rPr>
          <w:u w:val="single"/>
        </w:rPr>
        <w:t>Ferrero-Baker, B.,</w:t>
      </w:r>
      <w:r w:rsidRPr="00A17CFB">
        <w:t xml:space="preserve"> Hupp, S. D. A., &amp; </w:t>
      </w:r>
      <w:r w:rsidRPr="00505AF2">
        <w:rPr>
          <w:b/>
        </w:rPr>
        <w:t>Jewell, J. D.</w:t>
      </w:r>
      <w:r w:rsidRPr="00A17CFB">
        <w:t xml:space="preserve"> (2009). From the ground up: Establishment and operation of a university-based clinic in a NASP approved specialist degree program. </w:t>
      </w:r>
      <w:r w:rsidRPr="00A17CFB">
        <w:rPr>
          <w:i/>
          <w:iCs/>
        </w:rPr>
        <w:t>Trainers’ Forum, 28,</w:t>
      </w:r>
      <w:r w:rsidRPr="00A17CFB">
        <w:t xml:space="preserve"> 31-42.</w:t>
      </w:r>
    </w:p>
    <w:p w14:paraId="7FBA0770" w14:textId="77777777" w:rsidR="0093360B" w:rsidRPr="00A17CFB" w:rsidRDefault="0093360B" w:rsidP="0093360B">
      <w:pPr>
        <w:ind w:left="720"/>
        <w:rPr>
          <w:bCs/>
          <w:i/>
        </w:rPr>
      </w:pPr>
    </w:p>
    <w:p w14:paraId="1EBC413C" w14:textId="77777777" w:rsidR="0093360B" w:rsidRPr="00A17CFB" w:rsidRDefault="0093360B" w:rsidP="0093360B">
      <w:pPr>
        <w:tabs>
          <w:tab w:val="left" w:pos="720"/>
          <w:tab w:val="left" w:pos="144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  <w:rPr>
          <w:i/>
        </w:rPr>
      </w:pPr>
      <w:r w:rsidRPr="00A17CFB">
        <w:rPr>
          <w:b/>
        </w:rPr>
        <w:t xml:space="preserve">Jewell, J. D., </w:t>
      </w:r>
      <w:r w:rsidRPr="00A17CFB">
        <w:t xml:space="preserve">Hupp, S. D. A., &amp; Segrist, D. (2008). Assessing DUI risk: Examination of the Behaviors and Attitudes Drinking and Driving Scale (BADDS). </w:t>
      </w:r>
      <w:r w:rsidRPr="00A17CFB">
        <w:rPr>
          <w:i/>
        </w:rPr>
        <w:t xml:space="preserve">Addictive Behaviors, 33, </w:t>
      </w:r>
      <w:r w:rsidRPr="00A17CFB">
        <w:t>853-865</w:t>
      </w:r>
      <w:r w:rsidRPr="00A17CFB">
        <w:rPr>
          <w:i/>
        </w:rPr>
        <w:t>.</w:t>
      </w:r>
    </w:p>
    <w:p w14:paraId="371F63DA" w14:textId="77777777" w:rsidR="0093360B" w:rsidRPr="008D37BD" w:rsidRDefault="0093360B" w:rsidP="0093360B">
      <w:pPr>
        <w:ind w:left="720"/>
        <w:rPr>
          <w:bCs/>
          <w:i/>
        </w:rPr>
      </w:pPr>
    </w:p>
    <w:p w14:paraId="4A467FDB" w14:textId="77777777" w:rsidR="0093360B" w:rsidRPr="007F3AA7" w:rsidRDefault="0093360B" w:rsidP="0093360B">
      <w:pPr>
        <w:pStyle w:val="BodyTextIndent3"/>
      </w:pPr>
      <w:r w:rsidRPr="00331068">
        <w:rPr>
          <w:b/>
        </w:rPr>
        <w:t>Jewell, J. D</w:t>
      </w:r>
      <w:r>
        <w:t xml:space="preserve">., Krohn, E. J., </w:t>
      </w:r>
      <w:smartTag w:uri="urn:schemas-microsoft-com:office:smarttags" w:element="place">
        <w:smartTag w:uri="urn:schemas-microsoft-com:office:smarttags" w:element="City">
          <w:r>
            <w:t>Carlton</w:t>
          </w:r>
        </w:smartTag>
      </w:smartTag>
      <w:r>
        <w:t xml:space="preserve">, M., &amp; Scott, V.  (2008).  The differential impact of mothers’ and fathers’ discipline on preschool children’s home and classroom behavior. </w:t>
      </w:r>
      <w:r>
        <w:rPr>
          <w:i/>
        </w:rPr>
        <w:t xml:space="preserve">North American Journal of Psychology, 10, </w:t>
      </w:r>
      <w:r>
        <w:t>173-188.</w:t>
      </w:r>
    </w:p>
    <w:p w14:paraId="0DA3D059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  <w:rPr>
          <w:szCs w:val="19"/>
        </w:rPr>
      </w:pPr>
    </w:p>
    <w:p w14:paraId="607CAD5D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  <w:rPr>
          <w:szCs w:val="19"/>
        </w:rPr>
      </w:pPr>
      <w:r w:rsidRPr="00442348">
        <w:rPr>
          <w:b/>
          <w:szCs w:val="19"/>
        </w:rPr>
        <w:t>Jewell, J. D</w:t>
      </w:r>
      <w:r>
        <w:rPr>
          <w:szCs w:val="19"/>
        </w:rPr>
        <w:t xml:space="preserve">. &amp; </w:t>
      </w:r>
      <w:r w:rsidRPr="00DA2673">
        <w:rPr>
          <w:szCs w:val="19"/>
          <w:u w:val="single"/>
        </w:rPr>
        <w:t>Beyers, S.</w:t>
      </w:r>
      <w:r>
        <w:rPr>
          <w:szCs w:val="19"/>
        </w:rPr>
        <w:t xml:space="preserve"> (2008). Rearing the sad or mad: Differentiating the family environments of depressed versus conduct disordered youth.  </w:t>
      </w:r>
      <w:r>
        <w:rPr>
          <w:i/>
          <w:szCs w:val="19"/>
        </w:rPr>
        <w:t xml:space="preserve">International Journal of Behavioral Consultation and Therapy, 4, </w:t>
      </w:r>
      <w:r>
        <w:rPr>
          <w:szCs w:val="19"/>
        </w:rPr>
        <w:t>82-94.</w:t>
      </w:r>
    </w:p>
    <w:p w14:paraId="2A13AA1E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  <w:rPr>
          <w:bCs/>
        </w:rPr>
      </w:pPr>
      <w:r>
        <w:rPr>
          <w:bCs/>
        </w:rPr>
        <w:t xml:space="preserve"> </w:t>
      </w:r>
    </w:p>
    <w:p w14:paraId="4F7218DD" w14:textId="77777777" w:rsidR="0093360B" w:rsidRPr="00863063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</w:pPr>
      <w:smartTag w:uri="urn:schemas-microsoft-com:office:smarttags" w:element="place">
        <w:smartTag w:uri="urn:schemas-microsoft-com:office:smarttags" w:element="City">
          <w:r>
            <w:rPr>
              <w:szCs w:val="19"/>
            </w:rPr>
            <w:t>Martinez</w:t>
          </w:r>
        </w:smartTag>
      </w:smartTag>
      <w:r>
        <w:rPr>
          <w:szCs w:val="19"/>
        </w:rPr>
        <w:t>, R.,</w:t>
      </w:r>
      <w:r>
        <w:rPr>
          <w:b/>
          <w:szCs w:val="19"/>
        </w:rPr>
        <w:t xml:space="preserve"> </w:t>
      </w:r>
      <w:r>
        <w:rPr>
          <w:szCs w:val="19"/>
        </w:rPr>
        <w:t xml:space="preserve">Aricak, T., &amp; </w:t>
      </w:r>
      <w:r w:rsidRPr="00331068">
        <w:rPr>
          <w:b/>
          <w:szCs w:val="19"/>
        </w:rPr>
        <w:t>Jewell, J.</w:t>
      </w:r>
      <w:r>
        <w:rPr>
          <w:b/>
          <w:szCs w:val="19"/>
        </w:rPr>
        <w:t xml:space="preserve"> D</w:t>
      </w:r>
      <w:r>
        <w:rPr>
          <w:szCs w:val="19"/>
        </w:rPr>
        <w:t xml:space="preserve">. (2008). </w:t>
      </w:r>
      <w:r>
        <w:t xml:space="preserve">Influence of reading attitude on reading achievement: A test of the temporal interaction model. </w:t>
      </w:r>
      <w:r>
        <w:rPr>
          <w:i/>
        </w:rPr>
        <w:t xml:space="preserve">Psychology in the Schools, 45, </w:t>
      </w:r>
      <w:r>
        <w:t xml:space="preserve">1010-1023. </w:t>
      </w:r>
    </w:p>
    <w:p w14:paraId="6730B990" w14:textId="77777777" w:rsidR="0093360B" w:rsidRDefault="0093360B" w:rsidP="0093360B">
      <w:pPr>
        <w:rPr>
          <w:bCs/>
        </w:rPr>
      </w:pPr>
    </w:p>
    <w:p w14:paraId="534BBD00" w14:textId="77777777" w:rsidR="0093360B" w:rsidRDefault="0093360B" w:rsidP="0093360B">
      <w:pPr>
        <w:rPr>
          <w:bCs/>
        </w:rPr>
      </w:pPr>
      <w:r w:rsidRPr="00DA2673">
        <w:rPr>
          <w:bCs/>
          <w:u w:val="single"/>
        </w:rPr>
        <w:t>Dodd, S.,</w:t>
      </w:r>
      <w:r>
        <w:rPr>
          <w:bCs/>
        </w:rPr>
        <w:t xml:space="preserve"> Hupp, S. D. A., </w:t>
      </w:r>
      <w:r w:rsidRPr="00895000">
        <w:rPr>
          <w:b/>
          <w:bCs/>
        </w:rPr>
        <w:t>Jewell, J.,</w:t>
      </w:r>
      <w:r>
        <w:rPr>
          <w:bCs/>
        </w:rPr>
        <w:t xml:space="preserve"> &amp; Krohn, E. (2008). Using parents and siblings </w:t>
      </w:r>
    </w:p>
    <w:p w14:paraId="1B9E943A" w14:textId="77777777" w:rsidR="0093360B" w:rsidRDefault="0093360B" w:rsidP="0093360B">
      <w:pPr>
        <w:ind w:left="720"/>
        <w:rPr>
          <w:bCs/>
          <w:i/>
        </w:rPr>
      </w:pPr>
      <w:r>
        <w:rPr>
          <w:bCs/>
        </w:rPr>
        <w:t>during a Social Story intervention for two children d</w:t>
      </w:r>
      <w:r w:rsidRPr="003753AE">
        <w:rPr>
          <w:bCs/>
        </w:rPr>
        <w:t>iagnosed with PDD-NOS</w:t>
      </w:r>
      <w:r>
        <w:rPr>
          <w:bCs/>
        </w:rPr>
        <w:t xml:space="preserve">. </w:t>
      </w:r>
      <w:r>
        <w:rPr>
          <w:bCs/>
          <w:i/>
        </w:rPr>
        <w:t xml:space="preserve">Journal of Physical and Developmental Disabilities, 20, </w:t>
      </w:r>
      <w:r>
        <w:rPr>
          <w:bCs/>
        </w:rPr>
        <w:t>217-229</w:t>
      </w:r>
      <w:r>
        <w:rPr>
          <w:bCs/>
          <w:i/>
        </w:rPr>
        <w:t>.</w:t>
      </w:r>
    </w:p>
    <w:p w14:paraId="2DA925C6" w14:textId="77777777" w:rsidR="0093360B" w:rsidRPr="00B26563" w:rsidRDefault="0093360B" w:rsidP="0093360B">
      <w:pPr>
        <w:ind w:left="720"/>
        <w:rPr>
          <w:bCs/>
        </w:rPr>
      </w:pPr>
    </w:p>
    <w:p w14:paraId="4D1AF951" w14:textId="77777777" w:rsidR="0093360B" w:rsidRDefault="0093360B" w:rsidP="0093360B">
      <w:pPr>
        <w:pStyle w:val="BodyTextIndent3"/>
      </w:pPr>
      <w:r>
        <w:rPr>
          <w:b/>
        </w:rPr>
        <w:t>Jewell, J. D.,</w:t>
      </w:r>
      <w:r>
        <w:t xml:space="preserve"> </w:t>
      </w:r>
      <w:r w:rsidRPr="00DA2673">
        <w:rPr>
          <w:u w:val="single"/>
        </w:rPr>
        <w:t>Grippi, A.,</w:t>
      </w:r>
      <w:r>
        <w:t xml:space="preserve"> Hupp, S. D. A., &amp; Krohn, E. (2007). The effects of a rotating classroom schedule on classroom crisis events in a school for autism. </w:t>
      </w:r>
      <w:r>
        <w:rPr>
          <w:i/>
        </w:rPr>
        <w:t xml:space="preserve">North American Journal of Psychology, 9, </w:t>
      </w:r>
      <w:r>
        <w:t>37-52.</w:t>
      </w:r>
    </w:p>
    <w:p w14:paraId="1EDB70D8" w14:textId="77777777" w:rsidR="0093360B" w:rsidRDefault="0093360B" w:rsidP="0093360B">
      <w:pPr>
        <w:pStyle w:val="BodyTextIndent3"/>
        <w:rPr>
          <w:i/>
        </w:rPr>
      </w:pPr>
    </w:p>
    <w:p w14:paraId="6384CED5" w14:textId="77777777" w:rsidR="0093360B" w:rsidRDefault="0093360B" w:rsidP="0093360B">
      <w:pPr>
        <w:pStyle w:val="BodyTextIndent3"/>
        <w:rPr>
          <w:i/>
        </w:rPr>
      </w:pPr>
      <w:r w:rsidRPr="00DA2673">
        <w:rPr>
          <w:szCs w:val="24"/>
          <w:u w:val="single"/>
        </w:rPr>
        <w:t>Grippi, A.,</w:t>
      </w:r>
      <w:r w:rsidRPr="007C0649">
        <w:rPr>
          <w:szCs w:val="24"/>
        </w:rPr>
        <w:t xml:space="preserve"> </w:t>
      </w:r>
      <w:r w:rsidRPr="00331068">
        <w:rPr>
          <w:b/>
          <w:szCs w:val="24"/>
        </w:rPr>
        <w:t>Jewell, J. D</w:t>
      </w:r>
      <w:r w:rsidRPr="007C0649">
        <w:rPr>
          <w:szCs w:val="24"/>
        </w:rPr>
        <w:t xml:space="preserve">., Krohn, E. J., Scott, V. G., &amp; </w:t>
      </w:r>
      <w:r>
        <w:rPr>
          <w:szCs w:val="24"/>
        </w:rPr>
        <w:t>Lamp, R.</w:t>
      </w:r>
      <w:r w:rsidRPr="007C0649">
        <w:rPr>
          <w:szCs w:val="24"/>
        </w:rPr>
        <w:t xml:space="preserve"> (</w:t>
      </w:r>
      <w:r>
        <w:rPr>
          <w:szCs w:val="24"/>
        </w:rPr>
        <w:t>2006</w:t>
      </w:r>
      <w:r w:rsidRPr="007C0649">
        <w:rPr>
          <w:szCs w:val="24"/>
        </w:rPr>
        <w:t xml:space="preserve">).  </w:t>
      </w:r>
      <w:r>
        <w:t xml:space="preserve">Teaching the Disruptive Child to Read:  An Evaluation of the SPIRE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Program.  </w:t>
      </w:r>
      <w:r>
        <w:rPr>
          <w:i/>
        </w:rPr>
        <w:t>International Journal of Arts and Sciences.</w:t>
      </w:r>
    </w:p>
    <w:p w14:paraId="78FF9C57" w14:textId="77777777" w:rsidR="0093360B" w:rsidRDefault="0093360B" w:rsidP="0093360B">
      <w:pPr>
        <w:pStyle w:val="BodyTextIndent3"/>
        <w:rPr>
          <w:i/>
        </w:rPr>
      </w:pPr>
    </w:p>
    <w:p w14:paraId="011DA314" w14:textId="77777777" w:rsidR="0093360B" w:rsidRDefault="0093360B" w:rsidP="0093360B">
      <w:pPr>
        <w:pStyle w:val="BodyText"/>
        <w:ind w:left="720" w:hanging="720"/>
      </w:pPr>
      <w:r w:rsidRPr="00DA2673">
        <w:rPr>
          <w:u w:val="single"/>
        </w:rPr>
        <w:t>Nichols, S. L.,</w:t>
      </w:r>
      <w:r>
        <w:t xml:space="preserve"> Hupp, S. D., </w:t>
      </w:r>
      <w:r w:rsidRPr="00331068">
        <w:rPr>
          <w:b/>
        </w:rPr>
        <w:t>Jewell, J. D</w:t>
      </w:r>
      <w:r>
        <w:t xml:space="preserve">., &amp; </w:t>
      </w:r>
      <w:r w:rsidRPr="00DA2673">
        <w:rPr>
          <w:u w:val="single"/>
        </w:rPr>
        <w:t>Zeigler, C.</w:t>
      </w:r>
      <w:r>
        <w:t xml:space="preserve">  (2005).  Review of Social Story Interventions for Children Diagnosed with Pervasive Developmental Disorders. </w:t>
      </w:r>
      <w:r>
        <w:rPr>
          <w:i/>
          <w:iCs/>
        </w:rPr>
        <w:t xml:space="preserve">Journal of Evidence Based Practices in the Schools, 6, </w:t>
      </w:r>
      <w:r>
        <w:t>90-120.</w:t>
      </w:r>
    </w:p>
    <w:p w14:paraId="6905F846" w14:textId="77777777" w:rsidR="0093360B" w:rsidRDefault="0093360B" w:rsidP="0093360B">
      <w:pPr>
        <w:pStyle w:val="BodyText"/>
        <w:ind w:left="720" w:hanging="720"/>
      </w:pPr>
    </w:p>
    <w:p w14:paraId="2512969C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  <w:rPr>
          <w:szCs w:val="19"/>
        </w:rPr>
      </w:pPr>
      <w:r w:rsidRPr="00331068">
        <w:rPr>
          <w:b/>
        </w:rPr>
        <w:t>Jewell, J. D</w:t>
      </w:r>
      <w:r>
        <w:t xml:space="preserve">., &amp; Hupp, S. D. A. (2005).  </w:t>
      </w:r>
      <w:r>
        <w:rPr>
          <w:szCs w:val="19"/>
        </w:rPr>
        <w:t xml:space="preserve">Examining the effects of fatal vision goggles on changing attitudes and behaviors related to drinking and driving. </w:t>
      </w:r>
      <w:r>
        <w:rPr>
          <w:i/>
          <w:iCs/>
          <w:szCs w:val="19"/>
        </w:rPr>
        <w:t>Journal of Primary Prevention, 26(6).</w:t>
      </w:r>
      <w:r>
        <w:rPr>
          <w:szCs w:val="19"/>
        </w:rPr>
        <w:t xml:space="preserve"> </w:t>
      </w:r>
    </w:p>
    <w:p w14:paraId="5528A34E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  <w:rPr>
          <w:szCs w:val="19"/>
        </w:rPr>
      </w:pPr>
    </w:p>
    <w:p w14:paraId="130DCFDD" w14:textId="77777777" w:rsidR="0093360B" w:rsidRDefault="0093360B" w:rsidP="0093360B">
      <w:pPr>
        <w:ind w:left="720" w:hanging="720"/>
      </w:pPr>
      <w:r>
        <w:t xml:space="preserve">Scott, V.G., Weishaar, M. K., Park, J., &amp; </w:t>
      </w:r>
      <w:r w:rsidRPr="00331068">
        <w:rPr>
          <w:b/>
        </w:rPr>
        <w:t>Jewell, J.</w:t>
      </w:r>
      <w:r>
        <w:t xml:space="preserve"> (2004).  A comparison of faculty attitudes of college students with disabilities from </w:t>
      </w:r>
      <w:smartTag w:uri="urn:schemas-microsoft-com:office:smarttags" w:element="country-region">
        <w:r>
          <w:t>South Korea</w:t>
        </w:r>
      </w:smartTag>
      <w:r>
        <w:t xml:space="preserve">, </w:t>
      </w:r>
      <w:smartTag w:uri="urn:schemas-microsoft-com:office:smarttags" w:element="country-region">
        <w:r>
          <w:t>Ukraine</w:t>
        </w:r>
      </w:smartTag>
      <w:r>
        <w:t xml:space="preserve">, and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. </w:t>
      </w:r>
      <w:r>
        <w:rPr>
          <w:i/>
          <w:iCs/>
        </w:rPr>
        <w:t>Journal of International Special Needs Education</w:t>
      </w:r>
      <w:r>
        <w:t>, 7,</w:t>
      </w:r>
      <w:r>
        <w:rPr>
          <w:i/>
          <w:iCs/>
        </w:rPr>
        <w:t xml:space="preserve"> </w:t>
      </w:r>
      <w:r>
        <w:t>43-49.</w:t>
      </w:r>
    </w:p>
    <w:p w14:paraId="13EC13AD" w14:textId="77777777" w:rsidR="0093360B" w:rsidRDefault="0093360B" w:rsidP="0093360B">
      <w:pPr>
        <w:ind w:left="720" w:hanging="720"/>
      </w:pPr>
    </w:p>
    <w:p w14:paraId="62BB84C6" w14:textId="77777777" w:rsidR="0093360B" w:rsidRDefault="0093360B" w:rsidP="0093360B">
      <w:pPr>
        <w:ind w:left="720" w:hanging="720"/>
        <w:rPr>
          <w:i/>
          <w:iCs/>
        </w:rPr>
      </w:pPr>
      <w:r w:rsidRPr="00331068">
        <w:rPr>
          <w:b/>
        </w:rPr>
        <w:t>Jewell, J. D</w:t>
      </w:r>
      <w:r>
        <w:t xml:space="preserve">., Handwerk, M., Almquist, J., Field, C. &amp; Lucas, C. (2004).  Comparing the validity of clinician-generated diagnosis of conduct disorder to the DISC.  </w:t>
      </w:r>
      <w:r>
        <w:rPr>
          <w:i/>
          <w:iCs/>
        </w:rPr>
        <w:t xml:space="preserve">Journal of Clinical Child and Adolescent Psychology,33, </w:t>
      </w:r>
      <w:r>
        <w:t>536-546.</w:t>
      </w:r>
      <w:r>
        <w:rPr>
          <w:i/>
          <w:iCs/>
        </w:rPr>
        <w:t xml:space="preserve"> </w:t>
      </w:r>
    </w:p>
    <w:p w14:paraId="4EE19138" w14:textId="77777777" w:rsidR="0093360B" w:rsidRDefault="0093360B" w:rsidP="0093360B">
      <w:pPr>
        <w:ind w:left="720" w:hanging="720"/>
        <w:rPr>
          <w:i/>
          <w:iCs/>
        </w:rPr>
      </w:pPr>
    </w:p>
    <w:p w14:paraId="3E8D03C2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</w:pPr>
      <w:r w:rsidRPr="00331068">
        <w:rPr>
          <w:b/>
        </w:rPr>
        <w:t>Jewell, J. D.</w:t>
      </w:r>
      <w:r>
        <w:t xml:space="preserve">, Hupp, S., &amp; Luttrell, G.  (2004). The effectiveness of Fatal Vision goggles:  Disentangling experiential versus onlooker effects.  </w:t>
      </w:r>
      <w:r>
        <w:rPr>
          <w:i/>
          <w:iCs/>
        </w:rPr>
        <w:t xml:space="preserve">Journal of Alcohol and Drug Education, 48, </w:t>
      </w:r>
      <w:r>
        <w:t>63-84.</w:t>
      </w:r>
    </w:p>
    <w:p w14:paraId="42D61154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  <w:rPr>
          <w:i/>
          <w:iCs/>
        </w:rPr>
      </w:pPr>
      <w:r>
        <w:rPr>
          <w:i/>
          <w:iCs/>
        </w:rPr>
        <w:t xml:space="preserve"> </w:t>
      </w:r>
    </w:p>
    <w:p w14:paraId="296393EA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  <w:rPr>
          <w:i/>
          <w:iCs/>
        </w:rPr>
      </w:pPr>
      <w:r w:rsidRPr="00331068">
        <w:rPr>
          <w:b/>
        </w:rPr>
        <w:t>Jewell, J. D.</w:t>
      </w:r>
      <w:r>
        <w:t xml:space="preserve">, Krohn, E. J., Scott, V., </w:t>
      </w:r>
      <w:smartTag w:uri="urn:schemas-microsoft-com:office:smarttags" w:element="place">
        <w:smartTag w:uri="urn:schemas-microsoft-com:office:smarttags" w:element="City">
          <w:r>
            <w:t>Carlton</w:t>
          </w:r>
        </w:smartTag>
      </w:smartTag>
      <w:r>
        <w:t xml:space="preserve">, M., &amp; Tuholski, S.  (2004).  Assessing discipline in the classroom:  Development and preliminary analysis of the Teacher Discipline Style Inventory (TDSI).  </w:t>
      </w:r>
      <w:r>
        <w:rPr>
          <w:i/>
          <w:iCs/>
        </w:rPr>
        <w:t xml:space="preserve">Journal of Early Education and Family Review, 12, </w:t>
      </w:r>
      <w:r>
        <w:t>32-42.</w:t>
      </w:r>
    </w:p>
    <w:p w14:paraId="6C2E4E06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</w:pPr>
    </w:p>
    <w:p w14:paraId="47742A19" w14:textId="77777777" w:rsidR="0093360B" w:rsidRDefault="0093360B" w:rsidP="0093360B">
      <w:pPr>
        <w:ind w:left="720" w:hanging="720"/>
        <w:rPr>
          <w:i/>
          <w:iCs/>
        </w:rPr>
      </w:pPr>
      <w:r w:rsidRPr="00331068">
        <w:rPr>
          <w:b/>
        </w:rPr>
        <w:t>Jewell, J. D.</w:t>
      </w:r>
      <w:r>
        <w:t xml:space="preserve"> &amp; Stark, K. D. (2003).  Comparing the family environments of adolescents with conduct disorder or depression</w:t>
      </w:r>
      <w:r>
        <w:rPr>
          <w:i/>
          <w:iCs/>
        </w:rPr>
        <w:t>.  Journal of Child and Family Studies, 12,</w:t>
      </w:r>
      <w:r>
        <w:t xml:space="preserve"> 77-89</w:t>
      </w:r>
      <w:r>
        <w:rPr>
          <w:i/>
          <w:iCs/>
        </w:rPr>
        <w:t>.</w:t>
      </w:r>
    </w:p>
    <w:p w14:paraId="4E7FECE7" w14:textId="77777777" w:rsidR="0093360B" w:rsidRDefault="0093360B" w:rsidP="0093360B">
      <w:pPr>
        <w:ind w:left="720" w:hanging="720"/>
        <w:rPr>
          <w:i/>
          <w:iCs/>
        </w:rPr>
      </w:pPr>
    </w:p>
    <w:p w14:paraId="1CB0425F" w14:textId="3943F654" w:rsidR="0093360B" w:rsidRPr="00A976AB" w:rsidRDefault="009F2CDF" w:rsidP="0093360B">
      <w:pPr>
        <w:rPr>
          <w:b/>
          <w:bCs/>
          <w:i/>
        </w:rPr>
      </w:pPr>
      <w:r>
        <w:rPr>
          <w:b/>
          <w:bCs/>
          <w:i/>
        </w:rPr>
        <w:t>BOOK</w:t>
      </w:r>
      <w:r w:rsidR="004C220E">
        <w:rPr>
          <w:b/>
          <w:bCs/>
          <w:i/>
        </w:rPr>
        <w:t xml:space="preserve">S, </w:t>
      </w:r>
      <w:r w:rsidR="00F372E2">
        <w:rPr>
          <w:b/>
          <w:bCs/>
          <w:i/>
        </w:rPr>
        <w:t>TREATMENT MANUALS</w:t>
      </w:r>
      <w:r w:rsidR="00F372E2">
        <w:rPr>
          <w:b/>
          <w:bCs/>
          <w:i/>
        </w:rPr>
        <w:t xml:space="preserve">, </w:t>
      </w:r>
      <w:r>
        <w:rPr>
          <w:b/>
          <w:bCs/>
          <w:i/>
        </w:rPr>
        <w:t>CHAPTERS</w:t>
      </w:r>
      <w:r w:rsidR="00F372E2">
        <w:rPr>
          <w:b/>
          <w:bCs/>
          <w:i/>
        </w:rPr>
        <w:t xml:space="preserve">, </w:t>
      </w:r>
      <w:r>
        <w:rPr>
          <w:b/>
          <w:bCs/>
          <w:i/>
        </w:rPr>
        <w:t xml:space="preserve">&amp; OTHER </w:t>
      </w:r>
      <w:r w:rsidR="0093360B" w:rsidRPr="00A976AB">
        <w:rPr>
          <w:b/>
          <w:bCs/>
          <w:i/>
        </w:rPr>
        <w:t>INVITED</w:t>
      </w:r>
      <w:r w:rsidR="0093360B">
        <w:rPr>
          <w:b/>
          <w:bCs/>
          <w:i/>
        </w:rPr>
        <w:t xml:space="preserve"> PUBLICATIONS</w:t>
      </w:r>
    </w:p>
    <w:p w14:paraId="30EEF1EE" w14:textId="77777777" w:rsidR="0093360B" w:rsidRDefault="0093360B" w:rsidP="0093360B">
      <w:pPr>
        <w:rPr>
          <w:b/>
          <w:bCs/>
        </w:rPr>
      </w:pPr>
    </w:p>
    <w:p w14:paraId="0AE44542" w14:textId="4405824E" w:rsidR="00745F31" w:rsidRDefault="00745F31" w:rsidP="0018776E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Jewell, J. D. (Editor-in-Chief). </w:t>
      </w:r>
      <w:r>
        <w:rPr>
          <w:rFonts w:ascii="Times New Roman" w:hAnsi="Times New Roman" w:cs="Times New Roman"/>
          <w:sz w:val="24"/>
          <w:szCs w:val="24"/>
        </w:rPr>
        <w:t xml:space="preserve">(under contract). </w:t>
      </w:r>
      <w:r w:rsidRPr="00745F31">
        <w:rPr>
          <w:rFonts w:ascii="Times New Roman" w:hAnsi="Times New Roman" w:cs="Times New Roman"/>
          <w:i/>
          <w:sz w:val="24"/>
          <w:szCs w:val="24"/>
        </w:rPr>
        <w:t>Encyclopedia of Adolescent Development.</w:t>
      </w:r>
      <w:r>
        <w:rPr>
          <w:rFonts w:ascii="Times New Roman" w:hAnsi="Times New Roman" w:cs="Times New Roman"/>
          <w:sz w:val="24"/>
          <w:szCs w:val="24"/>
        </w:rPr>
        <w:t xml:space="preserve"> John Wiley &amp; Sons.</w:t>
      </w:r>
    </w:p>
    <w:p w14:paraId="2264D676" w14:textId="77777777" w:rsidR="00745F31" w:rsidRDefault="00745F31" w:rsidP="0018776E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B2EF969" w14:textId="26ADF1BD" w:rsidR="00745F31" w:rsidRDefault="00745F31" w:rsidP="00745F31">
      <w:pPr>
        <w:ind w:left="720" w:hanging="720"/>
      </w:pPr>
      <w:r w:rsidRPr="00745F31">
        <w:rPr>
          <w:b/>
        </w:rPr>
        <w:t>Jewell, J. D.</w:t>
      </w:r>
      <w:r>
        <w:t xml:space="preserve"> &amp; Hupp, S. D. A. (under contract). </w:t>
      </w:r>
      <w:r>
        <w:rPr>
          <w:i/>
          <w:iCs/>
        </w:rPr>
        <w:t>Great Myths of Adolescence.</w:t>
      </w:r>
      <w:r>
        <w:t xml:space="preserve"> In the </w:t>
      </w:r>
      <w:r>
        <w:rPr>
          <w:i/>
          <w:iCs/>
        </w:rPr>
        <w:t>Great Myths of Psychology</w:t>
      </w:r>
      <w:r>
        <w:t xml:space="preserve"> series Scott Lilienfeld &amp; Steven Lynn (Eds.). John Wiley &amp; Sons.</w:t>
      </w:r>
    </w:p>
    <w:p w14:paraId="11842478" w14:textId="77777777" w:rsidR="00745F31" w:rsidRPr="00745F31" w:rsidRDefault="00745F31" w:rsidP="0018776E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C412DF" w14:textId="50DDDEDC" w:rsidR="0018776E" w:rsidRDefault="0018776E" w:rsidP="0018776E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A29E0">
        <w:rPr>
          <w:rFonts w:ascii="Times New Roman" w:hAnsi="Times New Roman" w:cs="Times New Roman"/>
          <w:b/>
          <w:sz w:val="24"/>
          <w:szCs w:val="24"/>
        </w:rPr>
        <w:t>Jewell, J.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Larson, R, &amp; Pemberton, H. (</w:t>
      </w:r>
      <w:r w:rsidR="00E35ECA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). Cognitive and Cognitive-behavioral theories of psychopathology. In H. Miller (General Editor). </w:t>
      </w:r>
      <w:r w:rsidRPr="00FB54FA">
        <w:rPr>
          <w:rFonts w:ascii="Times New Roman" w:hAnsi="Times New Roman" w:cs="Times New Roman"/>
          <w:i/>
          <w:sz w:val="24"/>
          <w:szCs w:val="24"/>
        </w:rPr>
        <w:t xml:space="preserve">Encyclopedia of Theory in Psychology. </w:t>
      </w:r>
      <w:r>
        <w:rPr>
          <w:rFonts w:ascii="Times New Roman" w:hAnsi="Times New Roman" w:cs="Times New Roman"/>
          <w:sz w:val="24"/>
          <w:szCs w:val="24"/>
        </w:rPr>
        <w:t>Thousand Oaks, CA: Sage Publications, Inc.</w:t>
      </w:r>
    </w:p>
    <w:p w14:paraId="5214E5EE" w14:textId="77777777" w:rsidR="0018776E" w:rsidRDefault="0018776E" w:rsidP="0018776E">
      <w:pPr>
        <w:ind w:left="720" w:hanging="720"/>
      </w:pPr>
    </w:p>
    <w:p w14:paraId="06C5AB0A" w14:textId="45EF31E9" w:rsidR="0018776E" w:rsidRDefault="0018776E" w:rsidP="0018776E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Hupp, S., Ro, E., McKenney, E., &amp; </w:t>
      </w:r>
      <w:r w:rsidRPr="00DA29E0">
        <w:rPr>
          <w:rFonts w:ascii="Times New Roman" w:hAnsi="Times New Roman" w:cs="Times New Roman"/>
          <w:b/>
          <w:sz w:val="24"/>
          <w:szCs w:val="24"/>
        </w:rPr>
        <w:t>Jewell, J.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35ECA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). Cognitive-behavioral therapies. In H. Miller (General Editor). </w:t>
      </w:r>
      <w:r w:rsidRPr="00FB54FA">
        <w:rPr>
          <w:rFonts w:ascii="Times New Roman" w:hAnsi="Times New Roman" w:cs="Times New Roman"/>
          <w:i/>
          <w:sz w:val="24"/>
          <w:szCs w:val="24"/>
        </w:rPr>
        <w:t xml:space="preserve">Encyclopedia of Theory in Psychology. </w:t>
      </w:r>
      <w:r>
        <w:rPr>
          <w:rFonts w:ascii="Times New Roman" w:hAnsi="Times New Roman" w:cs="Times New Roman"/>
          <w:sz w:val="24"/>
          <w:szCs w:val="24"/>
        </w:rPr>
        <w:t>Thousand Oaks, CA: Sage Publications, Inc.</w:t>
      </w:r>
    </w:p>
    <w:p w14:paraId="683F4E5C" w14:textId="77777777" w:rsidR="0018776E" w:rsidRDefault="0018776E" w:rsidP="0018776E">
      <w:pPr>
        <w:ind w:left="720" w:hanging="720"/>
      </w:pPr>
    </w:p>
    <w:p w14:paraId="5FAE144F" w14:textId="77777777" w:rsidR="001C79F7" w:rsidRDefault="001C79F7" w:rsidP="001C79F7">
      <w:pPr>
        <w:ind w:left="720" w:hanging="720"/>
        <w:rPr>
          <w:bCs/>
        </w:rPr>
      </w:pPr>
      <w:r>
        <w:rPr>
          <w:b/>
          <w:bCs/>
        </w:rPr>
        <w:lastRenderedPageBreak/>
        <w:t xml:space="preserve">Jewell, J. D. </w:t>
      </w:r>
      <w:r>
        <w:rPr>
          <w:bCs/>
        </w:rPr>
        <w:t>(</w:t>
      </w:r>
      <w:r w:rsidR="0018776E">
        <w:rPr>
          <w:bCs/>
        </w:rPr>
        <w:t>2015</w:t>
      </w:r>
      <w:r>
        <w:rPr>
          <w:bCs/>
        </w:rPr>
        <w:t xml:space="preserve">). </w:t>
      </w:r>
      <w:r w:rsidRPr="004A4633">
        <w:rPr>
          <w:bCs/>
          <w:i/>
        </w:rPr>
        <w:t>The Teen Survival Guide to Parent Divorce and Separation</w:t>
      </w:r>
      <w:r>
        <w:rPr>
          <w:bCs/>
        </w:rPr>
        <w:t>. Champaign, IL: Research Press.</w:t>
      </w:r>
    </w:p>
    <w:p w14:paraId="344E0253" w14:textId="77777777" w:rsidR="003B189B" w:rsidRDefault="003B189B" w:rsidP="001C79F7">
      <w:pPr>
        <w:ind w:left="720" w:hanging="720"/>
        <w:rPr>
          <w:bCs/>
        </w:rPr>
      </w:pPr>
    </w:p>
    <w:p w14:paraId="2FBC0C03" w14:textId="77777777" w:rsidR="003B189B" w:rsidRPr="003B189B" w:rsidRDefault="003B189B" w:rsidP="001C79F7">
      <w:pPr>
        <w:ind w:left="720" w:hanging="720"/>
        <w:rPr>
          <w:bCs/>
        </w:rPr>
      </w:pPr>
      <w:r>
        <w:rPr>
          <w:b/>
          <w:bCs/>
        </w:rPr>
        <w:t xml:space="preserve">Jewell, J.D. </w:t>
      </w:r>
      <w:r>
        <w:rPr>
          <w:bCs/>
        </w:rPr>
        <w:t>(</w:t>
      </w:r>
      <w:r w:rsidR="0018776E">
        <w:rPr>
          <w:bCs/>
        </w:rPr>
        <w:t>2015</w:t>
      </w:r>
      <w:r>
        <w:rPr>
          <w:bCs/>
        </w:rPr>
        <w:t xml:space="preserve">). </w:t>
      </w:r>
      <w:r w:rsidRPr="0018776E">
        <w:rPr>
          <w:bCs/>
          <w:i/>
        </w:rPr>
        <w:t>Kid First Divorce Treatment Program: A facilitator’s guide for group work with children.</w:t>
      </w:r>
      <w:r>
        <w:rPr>
          <w:bCs/>
        </w:rPr>
        <w:t xml:space="preserve"> Champaign, IL: Research Press.</w:t>
      </w:r>
    </w:p>
    <w:p w14:paraId="5C258B1B" w14:textId="77777777" w:rsidR="003B189B" w:rsidRDefault="003B189B" w:rsidP="003B189B">
      <w:pPr>
        <w:ind w:left="720" w:hanging="720"/>
        <w:rPr>
          <w:b/>
          <w:bCs/>
        </w:rPr>
      </w:pPr>
    </w:p>
    <w:p w14:paraId="2756779B" w14:textId="77777777" w:rsidR="003B189B" w:rsidRPr="003B189B" w:rsidRDefault="003B189B" w:rsidP="003B189B">
      <w:pPr>
        <w:ind w:left="720" w:hanging="720"/>
        <w:rPr>
          <w:bCs/>
        </w:rPr>
      </w:pPr>
      <w:r>
        <w:rPr>
          <w:b/>
          <w:bCs/>
        </w:rPr>
        <w:t xml:space="preserve">Jewell, J.D. </w:t>
      </w:r>
      <w:r>
        <w:rPr>
          <w:bCs/>
        </w:rPr>
        <w:t>(</w:t>
      </w:r>
      <w:r w:rsidR="0018776E">
        <w:rPr>
          <w:bCs/>
        </w:rPr>
        <w:t>2015</w:t>
      </w:r>
      <w:r>
        <w:rPr>
          <w:bCs/>
        </w:rPr>
        <w:t xml:space="preserve">). </w:t>
      </w:r>
      <w:r w:rsidRPr="0018776E">
        <w:rPr>
          <w:bCs/>
          <w:i/>
        </w:rPr>
        <w:t>Teen First Divorce Treatment Program: A facilitator’s guide for group work with teens.</w:t>
      </w:r>
      <w:r>
        <w:rPr>
          <w:bCs/>
        </w:rPr>
        <w:t xml:space="preserve"> Champaign, IL: Research Press.</w:t>
      </w:r>
    </w:p>
    <w:p w14:paraId="31D3FE91" w14:textId="77777777" w:rsidR="00E626F1" w:rsidRDefault="00E626F1" w:rsidP="00E626F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14:paraId="1C05B8C2" w14:textId="77777777" w:rsidR="00E626F1" w:rsidRDefault="00E626F1" w:rsidP="00E626F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81381">
        <w:rPr>
          <w:rFonts w:ascii="Times New Roman" w:hAnsi="Times New Roman" w:cs="Times New Roman"/>
          <w:sz w:val="24"/>
          <w:szCs w:val="24"/>
        </w:rPr>
        <w:t>Hupp,</w:t>
      </w:r>
      <w:r>
        <w:rPr>
          <w:rFonts w:ascii="Times New Roman" w:hAnsi="Times New Roman" w:cs="Times New Roman"/>
          <w:sz w:val="24"/>
          <w:szCs w:val="24"/>
        </w:rPr>
        <w:t xml:space="preserve"> S., &amp; </w:t>
      </w:r>
      <w:r w:rsidRPr="00D81381">
        <w:rPr>
          <w:rFonts w:ascii="Times New Roman" w:hAnsi="Times New Roman" w:cs="Times New Roman"/>
          <w:b/>
          <w:sz w:val="24"/>
          <w:szCs w:val="24"/>
        </w:rPr>
        <w:t>Jewell, J.</w:t>
      </w:r>
      <w:r>
        <w:rPr>
          <w:rFonts w:ascii="Times New Roman" w:hAnsi="Times New Roman" w:cs="Times New Roman"/>
          <w:sz w:val="24"/>
          <w:szCs w:val="24"/>
        </w:rPr>
        <w:t xml:space="preserve"> (2015). What every parent needs </w:t>
      </w:r>
      <w:r w:rsidRPr="0027244B">
        <w:rPr>
          <w:rFonts w:ascii="Times New Roman" w:hAnsi="Times New Roman" w:cs="Times New Roman"/>
          <w:i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know: Eight great myths of child </w:t>
      </w:r>
    </w:p>
    <w:p w14:paraId="228DB7E1" w14:textId="77777777" w:rsidR="00E626F1" w:rsidRDefault="00E626F1" w:rsidP="00E626F1">
      <w:pPr>
        <w:pStyle w:val="PlainText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development. </w:t>
      </w:r>
      <w:r w:rsidRPr="0027244B">
        <w:rPr>
          <w:rFonts w:ascii="Times New Roman" w:hAnsi="Times New Roman" w:cs="Times New Roman"/>
          <w:i/>
          <w:sz w:val="24"/>
          <w:szCs w:val="24"/>
        </w:rPr>
        <w:t>Skeptic, 20(2),</w:t>
      </w:r>
      <w:r>
        <w:rPr>
          <w:rFonts w:ascii="Times New Roman" w:hAnsi="Times New Roman" w:cs="Times New Roman"/>
          <w:sz w:val="24"/>
          <w:szCs w:val="24"/>
        </w:rPr>
        <w:t xml:space="preserve"> 31-35.   </w:t>
      </w:r>
    </w:p>
    <w:p w14:paraId="3B374542" w14:textId="77777777" w:rsidR="003B189B" w:rsidRDefault="003B189B" w:rsidP="003B189B">
      <w:pPr>
        <w:ind w:left="720" w:hanging="720"/>
        <w:rPr>
          <w:bCs/>
        </w:rPr>
      </w:pPr>
    </w:p>
    <w:p w14:paraId="5268C78C" w14:textId="2995C94B" w:rsidR="00DA6022" w:rsidRDefault="00DA6022" w:rsidP="00DA6022">
      <w:pPr>
        <w:ind w:left="720" w:hanging="720"/>
      </w:pPr>
      <w:r w:rsidRPr="003762EA">
        <w:t>Hupp</w:t>
      </w:r>
      <w:r>
        <w:t xml:space="preserve">, S., &amp; </w:t>
      </w:r>
      <w:r w:rsidRPr="003762EA">
        <w:rPr>
          <w:b/>
        </w:rPr>
        <w:t>Jewell, J.</w:t>
      </w:r>
      <w:r>
        <w:t xml:space="preserve"> (</w:t>
      </w:r>
      <w:r w:rsidR="0046191F">
        <w:t>2015</w:t>
      </w:r>
      <w:r>
        <w:t xml:space="preserve">). </w:t>
      </w:r>
      <w:r>
        <w:rPr>
          <w:i/>
          <w:iCs/>
        </w:rPr>
        <w:t>Great Myths of Child Development.</w:t>
      </w:r>
      <w:r>
        <w:t xml:space="preserve"> In the </w:t>
      </w:r>
      <w:r>
        <w:rPr>
          <w:i/>
          <w:iCs/>
        </w:rPr>
        <w:t>Great Myths of Psychology</w:t>
      </w:r>
      <w:r>
        <w:t xml:space="preserve"> series Scott Lilienfeld &amp; Steven Lynn (Eds.). </w:t>
      </w:r>
      <w:r w:rsidR="00745F31">
        <w:t>John Wiley &amp; Sons</w:t>
      </w:r>
      <w:r>
        <w:t>.</w:t>
      </w:r>
    </w:p>
    <w:p w14:paraId="18BC2625" w14:textId="77777777" w:rsidR="00FB54FA" w:rsidRDefault="00FB54FA" w:rsidP="00FB54FA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101C95" w14:textId="77777777" w:rsidR="009D2DB8" w:rsidRDefault="009D2DB8" w:rsidP="009D2DB8">
      <w:pPr>
        <w:spacing w:line="240" w:lineRule="atLeast"/>
        <w:ind w:left="720" w:hanging="720"/>
        <w:rPr>
          <w:iCs/>
        </w:rPr>
      </w:pPr>
      <w:r>
        <w:rPr>
          <w:b/>
          <w:iCs/>
        </w:rPr>
        <w:t xml:space="preserve">Jewell, J. D. </w:t>
      </w:r>
      <w:r>
        <w:rPr>
          <w:iCs/>
        </w:rPr>
        <w:t>&amp; Christ, C. (</w:t>
      </w:r>
      <w:r w:rsidR="00DA6022">
        <w:rPr>
          <w:iCs/>
        </w:rPr>
        <w:t>2013</w:t>
      </w:r>
      <w:r>
        <w:rPr>
          <w:iCs/>
        </w:rPr>
        <w:t xml:space="preserve">). </w:t>
      </w:r>
      <w:r>
        <w:rPr>
          <w:i/>
          <w:iCs/>
        </w:rPr>
        <w:t>Kid</w:t>
      </w:r>
      <w:r w:rsidR="00DA6022">
        <w:rPr>
          <w:i/>
          <w:iCs/>
        </w:rPr>
        <w:t xml:space="preserve"> First</w:t>
      </w:r>
      <w:r>
        <w:rPr>
          <w:i/>
          <w:iCs/>
        </w:rPr>
        <w:t xml:space="preserve"> : A Group Treatment Manual for Children of Parent Divorce or Separation</w:t>
      </w:r>
      <w:r>
        <w:rPr>
          <w:iCs/>
        </w:rPr>
        <w:t>. (</w:t>
      </w:r>
      <w:r w:rsidR="001C79F7">
        <w:rPr>
          <w:iCs/>
        </w:rPr>
        <w:t>Out of Print</w:t>
      </w:r>
      <w:r w:rsidR="003B189B">
        <w:rPr>
          <w:iCs/>
        </w:rPr>
        <w:t xml:space="preserve">; </w:t>
      </w:r>
      <w:r>
        <w:rPr>
          <w:iCs/>
        </w:rPr>
        <w:t xml:space="preserve">Children First Foundation, 2600 W. Main St., Suite 200, </w:t>
      </w:r>
      <w:smartTag w:uri="urn:schemas-microsoft-com:office:smarttags" w:element="City">
        <w:r>
          <w:rPr>
            <w:iCs/>
          </w:rPr>
          <w:t>Belleville</w:t>
        </w:r>
      </w:smartTag>
      <w:r>
        <w:rPr>
          <w:iCs/>
        </w:rPr>
        <w:t xml:space="preserve">, </w:t>
      </w:r>
      <w:smartTag w:uri="urn:schemas-microsoft-com:office:smarttags" w:element="State">
        <w:r>
          <w:rPr>
            <w:iCs/>
          </w:rPr>
          <w:t>IL</w:t>
        </w:r>
      </w:smartTag>
      <w:r>
        <w:rPr>
          <w:iCs/>
        </w:rPr>
        <w:t xml:space="preserve"> </w:t>
      </w:r>
      <w:smartTag w:uri="urn:schemas-microsoft-com:office:smarttags" w:element="PostalCode">
        <w:r>
          <w:rPr>
            <w:iCs/>
          </w:rPr>
          <w:t>62226</w:t>
        </w:r>
      </w:smartTag>
      <w:r>
        <w:rPr>
          <w:iCs/>
        </w:rPr>
        <w:t>).</w:t>
      </w:r>
    </w:p>
    <w:p w14:paraId="56252A03" w14:textId="77777777" w:rsidR="009D2DB8" w:rsidRDefault="009D2DB8" w:rsidP="009D2DB8">
      <w:pPr>
        <w:spacing w:line="240" w:lineRule="atLeast"/>
        <w:ind w:left="720" w:hanging="720"/>
        <w:rPr>
          <w:iCs/>
        </w:rPr>
      </w:pPr>
    </w:p>
    <w:p w14:paraId="6AC9A388" w14:textId="77777777" w:rsidR="009D2DB8" w:rsidRDefault="009D2DB8" w:rsidP="009D2DB8">
      <w:pPr>
        <w:spacing w:line="240" w:lineRule="atLeast"/>
        <w:ind w:left="720" w:hanging="720"/>
        <w:rPr>
          <w:iCs/>
        </w:rPr>
      </w:pPr>
      <w:r>
        <w:rPr>
          <w:b/>
          <w:iCs/>
        </w:rPr>
        <w:t xml:space="preserve">Jewell, J. D. </w:t>
      </w:r>
      <w:r>
        <w:rPr>
          <w:iCs/>
        </w:rPr>
        <w:t>&amp; Christ, C. (</w:t>
      </w:r>
      <w:r w:rsidR="003043C1">
        <w:rPr>
          <w:iCs/>
        </w:rPr>
        <w:t>2013</w:t>
      </w:r>
      <w:r>
        <w:rPr>
          <w:iCs/>
        </w:rPr>
        <w:t xml:space="preserve">). </w:t>
      </w:r>
      <w:r w:rsidRPr="009D2DB8">
        <w:rPr>
          <w:i/>
          <w:iCs/>
        </w:rPr>
        <w:t>Teen</w:t>
      </w:r>
      <w:r w:rsidR="00DA6022">
        <w:rPr>
          <w:i/>
          <w:iCs/>
        </w:rPr>
        <w:t xml:space="preserve"> First</w:t>
      </w:r>
      <w:r>
        <w:rPr>
          <w:i/>
          <w:iCs/>
        </w:rPr>
        <w:t>: A Group Treatment Manual for Teens of Parent Divorce or Separation</w:t>
      </w:r>
      <w:r>
        <w:rPr>
          <w:iCs/>
        </w:rPr>
        <w:t>. (</w:t>
      </w:r>
      <w:r w:rsidR="001C79F7">
        <w:rPr>
          <w:iCs/>
        </w:rPr>
        <w:t>Out of Print</w:t>
      </w:r>
      <w:r w:rsidR="003B189B">
        <w:rPr>
          <w:iCs/>
        </w:rPr>
        <w:t xml:space="preserve">; </w:t>
      </w:r>
      <w:r>
        <w:rPr>
          <w:iCs/>
        </w:rPr>
        <w:t xml:space="preserve">Children First Foundation, 2600 W. Main St., Suite 200, </w:t>
      </w:r>
      <w:smartTag w:uri="urn:schemas-microsoft-com:office:smarttags" w:element="City">
        <w:r>
          <w:rPr>
            <w:iCs/>
          </w:rPr>
          <w:t>Belleville</w:t>
        </w:r>
      </w:smartTag>
      <w:r>
        <w:rPr>
          <w:iCs/>
        </w:rPr>
        <w:t xml:space="preserve">, </w:t>
      </w:r>
      <w:smartTag w:uri="urn:schemas-microsoft-com:office:smarttags" w:element="State">
        <w:r>
          <w:rPr>
            <w:iCs/>
          </w:rPr>
          <w:t>IL</w:t>
        </w:r>
      </w:smartTag>
      <w:r>
        <w:rPr>
          <w:iCs/>
        </w:rPr>
        <w:t xml:space="preserve"> </w:t>
      </w:r>
      <w:smartTag w:uri="urn:schemas-microsoft-com:office:smarttags" w:element="PostalCode">
        <w:r>
          <w:rPr>
            <w:iCs/>
          </w:rPr>
          <w:t>62226</w:t>
        </w:r>
      </w:smartTag>
      <w:r>
        <w:rPr>
          <w:iCs/>
        </w:rPr>
        <w:t>).</w:t>
      </w:r>
    </w:p>
    <w:p w14:paraId="7CA3FAD3" w14:textId="77777777" w:rsidR="00E626F1" w:rsidRDefault="00E626F1" w:rsidP="00E626F1">
      <w:pPr>
        <w:tabs>
          <w:tab w:val="left" w:pos="135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right="-144"/>
        <w:rPr>
          <w:u w:val="single"/>
        </w:rPr>
      </w:pPr>
    </w:p>
    <w:p w14:paraId="7EEB651C" w14:textId="77777777" w:rsidR="00E626F1" w:rsidRPr="0073167D" w:rsidRDefault="00E626F1" w:rsidP="00E626F1">
      <w:pPr>
        <w:tabs>
          <w:tab w:val="left" w:pos="1350"/>
          <w:tab w:val="left" w:pos="2160"/>
          <w:tab w:val="left" w:pos="3600"/>
          <w:tab w:val="left" w:pos="5040"/>
          <w:tab w:val="left" w:pos="6480"/>
          <w:tab w:val="left" w:pos="7920"/>
        </w:tabs>
        <w:ind w:right="-144"/>
        <w:rPr>
          <w:i/>
        </w:rPr>
      </w:pPr>
      <w:r w:rsidRPr="0073167D">
        <w:rPr>
          <w:u w:val="single"/>
        </w:rPr>
        <w:t>Hupp</w:t>
      </w:r>
      <w:r w:rsidRPr="0073167D">
        <w:t xml:space="preserve">, &amp; Jewell, J. (2012).  [French Translation for use in </w:t>
      </w:r>
      <w:smartTag w:uri="urn:schemas-microsoft-com:office:smarttags" w:element="country-region">
        <w:smartTag w:uri="urn:schemas-microsoft-com:office:smarttags" w:element="place">
          <w:r w:rsidRPr="0073167D">
            <w:t>Canada</w:t>
          </w:r>
        </w:smartTag>
      </w:smartTag>
      <w:r w:rsidRPr="0073167D">
        <w:t xml:space="preserve">] </w:t>
      </w:r>
      <w:r w:rsidRPr="0073167D">
        <w:rPr>
          <w:i/>
        </w:rPr>
        <w:t xml:space="preserve">Behaviors &amp; Attitudes   </w:t>
      </w:r>
    </w:p>
    <w:p w14:paraId="2792E506" w14:textId="77777777" w:rsidR="00E626F1" w:rsidRPr="0073167D" w:rsidRDefault="00E626F1" w:rsidP="00E626F1">
      <w:pPr>
        <w:tabs>
          <w:tab w:val="left" w:pos="1350"/>
          <w:tab w:val="left" w:pos="2160"/>
          <w:tab w:val="left" w:pos="3600"/>
          <w:tab w:val="left" w:pos="5040"/>
          <w:tab w:val="left" w:pos="6480"/>
          <w:tab w:val="left" w:pos="7920"/>
        </w:tabs>
        <w:ind w:right="-144"/>
      </w:pPr>
      <w:r w:rsidRPr="0073167D">
        <w:rPr>
          <w:i/>
        </w:rPr>
        <w:t xml:space="preserve">            Drinking &amp; Driving Scale (BADDS)</w:t>
      </w:r>
      <w:r w:rsidRPr="0073167D">
        <w:t xml:space="preserve">. Association des Centres de Readaptation en </w:t>
      </w:r>
    </w:p>
    <w:p w14:paraId="4968E8C7" w14:textId="77777777" w:rsidR="00E626F1" w:rsidRPr="0073167D" w:rsidRDefault="00E626F1" w:rsidP="00E626F1">
      <w:pPr>
        <w:tabs>
          <w:tab w:val="left" w:pos="1350"/>
          <w:tab w:val="left" w:pos="2160"/>
          <w:tab w:val="left" w:pos="3600"/>
          <w:tab w:val="left" w:pos="5040"/>
          <w:tab w:val="left" w:pos="6480"/>
          <w:tab w:val="left" w:pos="7920"/>
        </w:tabs>
        <w:ind w:right="-144"/>
      </w:pPr>
      <w:r w:rsidRPr="0073167D">
        <w:t xml:space="preserve">            Dependance. </w:t>
      </w:r>
      <w:smartTag w:uri="urn:schemas-microsoft-com:office:smarttags" w:element="State">
        <w:smartTag w:uri="urn:schemas-microsoft-com:office:smarttags" w:element="place">
          <w:r w:rsidRPr="0073167D">
            <w:t>Quebec</w:t>
          </w:r>
        </w:smartTag>
      </w:smartTag>
      <w:r w:rsidRPr="0073167D">
        <w:t xml:space="preserve">. </w:t>
      </w:r>
    </w:p>
    <w:p w14:paraId="58B6ECB7" w14:textId="77777777" w:rsidR="00E626F1" w:rsidRDefault="00E626F1" w:rsidP="008F152C">
      <w:pPr>
        <w:ind w:left="720" w:hanging="720"/>
      </w:pPr>
    </w:p>
    <w:p w14:paraId="3BD13BC0" w14:textId="77777777" w:rsidR="008F152C" w:rsidRPr="008F152C" w:rsidRDefault="008F152C" w:rsidP="008F152C">
      <w:pPr>
        <w:ind w:left="720" w:hanging="720"/>
      </w:pPr>
      <w:r w:rsidRPr="008F152C">
        <w:t xml:space="preserve">McKenney, E. L. W., Cole, A., Young, L. M., Krohn, E., Hupp, S. D. A., &amp; </w:t>
      </w:r>
      <w:r w:rsidRPr="008F152C">
        <w:rPr>
          <w:b/>
        </w:rPr>
        <w:t>Jewell, J.</w:t>
      </w:r>
      <w:r w:rsidRPr="008F152C">
        <w:t xml:space="preserve"> (201</w:t>
      </w:r>
      <w:r w:rsidR="00F031AA">
        <w:t>3</w:t>
      </w:r>
      <w:r w:rsidRPr="008F152C">
        <w:t xml:space="preserve">). </w:t>
      </w:r>
      <w:r w:rsidR="00F031AA">
        <w:t>Determining adolescents’</w:t>
      </w:r>
      <w:r w:rsidRPr="008F152C">
        <w:t xml:space="preserve"> risk for </w:t>
      </w:r>
      <w:r w:rsidR="00F031AA">
        <w:t>involvement in bullying or</w:t>
      </w:r>
      <w:r w:rsidRPr="008F152C">
        <w:t xml:space="preserve"> cyberbullying</w:t>
      </w:r>
      <w:r w:rsidR="00F031AA">
        <w:t>: A review of two studies</w:t>
      </w:r>
      <w:r w:rsidRPr="008F152C">
        <w:t xml:space="preserve">. </w:t>
      </w:r>
      <w:r w:rsidR="00F031AA">
        <w:t xml:space="preserve">In E. </w:t>
      </w:r>
      <w:r w:rsidRPr="008F152C">
        <w:t>Trejos-Castillo (Ed.)</w:t>
      </w:r>
      <w:r w:rsidR="00F031AA">
        <w:t>,</w:t>
      </w:r>
      <w:r w:rsidRPr="008F152C">
        <w:t xml:space="preserve"> </w:t>
      </w:r>
      <w:r w:rsidRPr="008F152C">
        <w:rPr>
          <w:i/>
          <w:iCs/>
        </w:rPr>
        <w:t>Youth: Practices, Perspectives, and Challenges.</w:t>
      </w:r>
      <w:r w:rsidRPr="008F152C">
        <w:t xml:space="preserve"> </w:t>
      </w:r>
      <w:smartTag w:uri="urn:schemas-microsoft-com:office:smarttags" w:element="place">
        <w:smartTag w:uri="urn:schemas-microsoft-com:office:smarttags" w:element="City">
          <w:r w:rsidRPr="008F152C">
            <w:t>Hauppauge</w:t>
          </w:r>
        </w:smartTag>
        <w:r w:rsidRPr="008F152C">
          <w:t xml:space="preserve">, </w:t>
        </w:r>
        <w:smartTag w:uri="urn:schemas-microsoft-com:office:smarttags" w:element="State">
          <w:r w:rsidRPr="008F152C">
            <w:t>NY</w:t>
          </w:r>
        </w:smartTag>
      </w:smartTag>
      <w:r w:rsidRPr="008F152C">
        <w:t>: Nova Science Publishers, Inc.</w:t>
      </w:r>
    </w:p>
    <w:p w14:paraId="64EDFDE1" w14:textId="77777777" w:rsidR="008F152C" w:rsidRDefault="008F152C" w:rsidP="00C9373F">
      <w:pPr>
        <w:spacing w:line="240" w:lineRule="atLeast"/>
        <w:ind w:left="720" w:hanging="720"/>
        <w:rPr>
          <w:b/>
          <w:iCs/>
        </w:rPr>
      </w:pPr>
    </w:p>
    <w:p w14:paraId="1931855F" w14:textId="77777777" w:rsidR="00C9373F" w:rsidRDefault="00C9373F" w:rsidP="00C9373F">
      <w:pPr>
        <w:spacing w:line="240" w:lineRule="atLeast"/>
        <w:ind w:left="720" w:hanging="720"/>
        <w:rPr>
          <w:iCs/>
        </w:rPr>
      </w:pPr>
      <w:r>
        <w:rPr>
          <w:b/>
          <w:iCs/>
        </w:rPr>
        <w:t xml:space="preserve">Jewell, J. D. </w:t>
      </w:r>
      <w:r>
        <w:rPr>
          <w:iCs/>
        </w:rPr>
        <w:t xml:space="preserve">&amp; Plate, G. (2011). </w:t>
      </w:r>
      <w:r w:rsidR="005E652D" w:rsidRPr="00EB5153">
        <w:rPr>
          <w:i/>
          <w:iCs/>
        </w:rPr>
        <w:t>Children First Foundation Parenting Education Curriculum</w:t>
      </w:r>
      <w:r w:rsidR="005E652D">
        <w:rPr>
          <w:iCs/>
        </w:rPr>
        <w:t xml:space="preserve">. </w:t>
      </w:r>
      <w:r w:rsidR="00EB5153">
        <w:rPr>
          <w:iCs/>
        </w:rPr>
        <w:t xml:space="preserve">(Available from the Children First Foundation,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Street">
            <w:smartTag w:uri="urn:schemas-microsoft-com:office:smarttags" w:element="address">
              <w:r w:rsidR="00773FF1">
                <w:rPr>
                  <w:iCs/>
                </w:rPr>
                <w:t>2600 W. Main St</w:t>
              </w:r>
            </w:smartTag>
          </w:smartTag>
          <w:r w:rsidR="00773FF1">
            <w:rPr>
              <w:iCs/>
            </w:rPr>
            <w:t>., Suite 200</w:t>
          </w:r>
        </w:smartTag>
        <w:r w:rsidR="00773FF1">
          <w:rPr>
            <w:iCs/>
          </w:rPr>
          <w:t xml:space="preserve">, </w:t>
        </w:r>
        <w:smartTag w:uri="urn:schemas-microsoft-com:office:smarttags" w:element="City">
          <w:r w:rsidR="00773FF1">
            <w:rPr>
              <w:iCs/>
            </w:rPr>
            <w:t>Belleville</w:t>
          </w:r>
        </w:smartTag>
        <w:r w:rsidR="00773FF1">
          <w:rPr>
            <w:iCs/>
          </w:rPr>
          <w:t xml:space="preserve">, </w:t>
        </w:r>
        <w:smartTag w:uri="urn:schemas-microsoft-com:office:smarttags" w:element="State">
          <w:r w:rsidR="00773FF1">
            <w:rPr>
              <w:iCs/>
            </w:rPr>
            <w:t>IL</w:t>
          </w:r>
        </w:smartTag>
        <w:r w:rsidR="00773FF1">
          <w:rPr>
            <w:iCs/>
          </w:rPr>
          <w:t xml:space="preserve"> </w:t>
        </w:r>
        <w:smartTag w:uri="urn:schemas-microsoft-com:office:smarttags" w:element="PostalCode">
          <w:r w:rsidR="00773FF1">
            <w:rPr>
              <w:iCs/>
            </w:rPr>
            <w:t>62226</w:t>
          </w:r>
        </w:smartTag>
      </w:smartTag>
      <w:r w:rsidR="00773FF1">
        <w:rPr>
          <w:iCs/>
        </w:rPr>
        <w:t>).</w:t>
      </w:r>
    </w:p>
    <w:p w14:paraId="1BD63ED1" w14:textId="77777777" w:rsidR="00C9373F" w:rsidRPr="00C9373F" w:rsidRDefault="00C9373F" w:rsidP="00C9373F">
      <w:pPr>
        <w:spacing w:line="240" w:lineRule="atLeast"/>
        <w:ind w:left="720" w:hanging="720"/>
        <w:rPr>
          <w:iCs/>
        </w:rPr>
      </w:pPr>
    </w:p>
    <w:p w14:paraId="05349F56" w14:textId="77777777" w:rsidR="009F2CDF" w:rsidRPr="005D6DF3" w:rsidRDefault="009F2CDF" w:rsidP="009F2CDF">
      <w:pPr>
        <w:spacing w:line="240" w:lineRule="atLeast"/>
        <w:ind w:left="720" w:hanging="720"/>
        <w:rPr>
          <w:iCs/>
        </w:rPr>
      </w:pPr>
      <w:r>
        <w:rPr>
          <w:b/>
          <w:bCs/>
          <w:iCs/>
        </w:rPr>
        <w:t xml:space="preserve">Jewell, J. D. </w:t>
      </w:r>
      <w:r>
        <w:rPr>
          <w:bCs/>
          <w:iCs/>
        </w:rPr>
        <w:t xml:space="preserve">&amp; Pepin, N. </w:t>
      </w:r>
      <w:r>
        <w:t>(</w:t>
      </w:r>
      <w:r w:rsidR="00C9373F">
        <w:t>2011</w:t>
      </w:r>
      <w:r>
        <w:t xml:space="preserve">). Adolescent Egocentrism. In S. Goldstein &amp; J. Naglieri (Eds.), </w:t>
      </w:r>
      <w:r>
        <w:rPr>
          <w:i/>
          <w:iCs/>
        </w:rPr>
        <w:t>Encyclopedia of Child Development and Behavior.</w:t>
      </w:r>
      <w:r>
        <w:rPr>
          <w:iCs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iCs/>
            </w:rPr>
            <w:t>New York</w:t>
          </w:r>
        </w:smartTag>
        <w:r>
          <w:rPr>
            <w:iCs/>
          </w:rPr>
          <w:t xml:space="preserve">, </w:t>
        </w:r>
        <w:smartTag w:uri="urn:schemas-microsoft-com:office:smarttags" w:element="State">
          <w:r>
            <w:rPr>
              <w:iCs/>
            </w:rPr>
            <w:t>NY</w:t>
          </w:r>
        </w:smartTag>
      </w:smartTag>
      <w:r>
        <w:rPr>
          <w:iCs/>
        </w:rPr>
        <w:t>: Springer.</w:t>
      </w:r>
    </w:p>
    <w:p w14:paraId="4ED15DB0" w14:textId="77777777" w:rsidR="009F2CDF" w:rsidRDefault="009F2CDF" w:rsidP="009F2CDF">
      <w:pPr>
        <w:spacing w:line="240" w:lineRule="atLeast"/>
        <w:ind w:left="720" w:hanging="720"/>
        <w:rPr>
          <w:i/>
          <w:iCs/>
        </w:rPr>
      </w:pPr>
    </w:p>
    <w:p w14:paraId="510412A9" w14:textId="77777777" w:rsidR="009F2CDF" w:rsidRDefault="009F2CDF" w:rsidP="009F2CDF">
      <w:pPr>
        <w:spacing w:line="240" w:lineRule="atLeast"/>
        <w:ind w:left="720" w:hanging="720"/>
        <w:rPr>
          <w:iCs/>
        </w:rPr>
      </w:pPr>
      <w:r>
        <w:rPr>
          <w:b/>
          <w:bCs/>
          <w:iCs/>
        </w:rPr>
        <w:t xml:space="preserve">Jewell, J. D. </w:t>
      </w:r>
      <w:r>
        <w:rPr>
          <w:bCs/>
          <w:iCs/>
        </w:rPr>
        <w:t>(</w:t>
      </w:r>
      <w:r w:rsidR="00C9373F">
        <w:t>2011</w:t>
      </w:r>
      <w:r>
        <w:t xml:space="preserve">). Cognitive Therapy. In S. Goldstein &amp; J. Naglieri (Eds.), </w:t>
      </w:r>
      <w:r>
        <w:rPr>
          <w:i/>
          <w:iCs/>
        </w:rPr>
        <w:t>Encyclopedia of Child Development and Behavior.</w:t>
      </w:r>
      <w:r>
        <w:rPr>
          <w:iCs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iCs/>
            </w:rPr>
            <w:t>New York</w:t>
          </w:r>
        </w:smartTag>
        <w:r>
          <w:rPr>
            <w:iCs/>
          </w:rPr>
          <w:t xml:space="preserve">, </w:t>
        </w:r>
        <w:smartTag w:uri="urn:schemas-microsoft-com:office:smarttags" w:element="State">
          <w:r>
            <w:rPr>
              <w:iCs/>
            </w:rPr>
            <w:t>NY</w:t>
          </w:r>
        </w:smartTag>
      </w:smartTag>
      <w:r>
        <w:rPr>
          <w:iCs/>
        </w:rPr>
        <w:t>: Springer.</w:t>
      </w:r>
    </w:p>
    <w:p w14:paraId="244CC28D" w14:textId="77777777" w:rsidR="00C9373F" w:rsidRDefault="00C9373F" w:rsidP="009F2CDF">
      <w:pPr>
        <w:spacing w:line="240" w:lineRule="atLeast"/>
        <w:ind w:left="720" w:hanging="720"/>
        <w:rPr>
          <w:iCs/>
        </w:rPr>
      </w:pPr>
    </w:p>
    <w:p w14:paraId="2FD056F1" w14:textId="77777777" w:rsidR="009F2CDF" w:rsidRDefault="009F2CDF" w:rsidP="009F2CDF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  <w:rPr>
          <w:szCs w:val="19"/>
        </w:rPr>
      </w:pPr>
      <w:r>
        <w:rPr>
          <w:szCs w:val="19"/>
        </w:rPr>
        <w:t xml:space="preserve">Hupp, S. D. A., </w:t>
      </w:r>
      <w:r w:rsidRPr="00442348">
        <w:rPr>
          <w:b/>
          <w:szCs w:val="19"/>
        </w:rPr>
        <w:t>Jewell, J.</w:t>
      </w:r>
      <w:r>
        <w:rPr>
          <w:szCs w:val="19"/>
        </w:rPr>
        <w:t xml:space="preserve">, Reitman, D., LeBlanc, M. (2010). Competencies in clinical child psychology.  In J. C. Thomson &amp; M. Hersen (Eds), </w:t>
      </w:r>
      <w:r w:rsidRPr="00733CAA">
        <w:rPr>
          <w:i/>
          <w:szCs w:val="19"/>
        </w:rPr>
        <w:t>Handbook of Clinical Psychology Competencies.</w:t>
      </w:r>
      <w:r>
        <w:rPr>
          <w:szCs w:val="19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Cs w:val="19"/>
            </w:rPr>
            <w:t>New York</w:t>
          </w:r>
        </w:smartTag>
        <w:r>
          <w:rPr>
            <w:szCs w:val="19"/>
          </w:rPr>
          <w:t xml:space="preserve">, </w:t>
        </w:r>
        <w:smartTag w:uri="urn:schemas-microsoft-com:office:smarttags" w:element="State">
          <w:r>
            <w:rPr>
              <w:szCs w:val="19"/>
            </w:rPr>
            <w:t>NY</w:t>
          </w:r>
        </w:smartTag>
      </w:smartTag>
      <w:r>
        <w:rPr>
          <w:szCs w:val="19"/>
        </w:rPr>
        <w:t>: Springer Publishing.</w:t>
      </w:r>
    </w:p>
    <w:p w14:paraId="66A42C79" w14:textId="77777777" w:rsidR="009F2CDF" w:rsidRDefault="009F2CDF" w:rsidP="009F2CDF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  <w:rPr>
          <w:szCs w:val="19"/>
        </w:rPr>
      </w:pPr>
    </w:p>
    <w:p w14:paraId="434AFE64" w14:textId="77777777" w:rsidR="0093360B" w:rsidRPr="00513C5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  <w:rPr>
          <w:szCs w:val="19"/>
        </w:rPr>
      </w:pPr>
      <w:r w:rsidRPr="004F2A58">
        <w:rPr>
          <w:b/>
          <w:szCs w:val="19"/>
        </w:rPr>
        <w:lastRenderedPageBreak/>
        <w:t>Jewell, J. D.,</w:t>
      </w:r>
      <w:r>
        <w:rPr>
          <w:szCs w:val="19"/>
        </w:rPr>
        <w:t xml:space="preserve"> Sytsma, S., Hupp, S. D.A., &amp; Everett, G. (</w:t>
      </w:r>
      <w:r w:rsidR="009F2CDF">
        <w:rPr>
          <w:szCs w:val="19"/>
        </w:rPr>
        <w:t>2009</w:t>
      </w:r>
      <w:r>
        <w:rPr>
          <w:szCs w:val="19"/>
        </w:rPr>
        <w:t xml:space="preserve">). Etiology and relationships to developmental disabilities and psychopathology. In J. Matson (Ed), </w:t>
      </w:r>
      <w:r w:rsidRPr="00513C5B">
        <w:rPr>
          <w:i/>
          <w:szCs w:val="19"/>
        </w:rPr>
        <w:t>Practitioners Guide to Social Behavior and Skills in Children</w:t>
      </w:r>
      <w:r>
        <w:rPr>
          <w:szCs w:val="19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szCs w:val="19"/>
            </w:rPr>
            <w:t>New York</w:t>
          </w:r>
        </w:smartTag>
        <w:r>
          <w:rPr>
            <w:szCs w:val="19"/>
          </w:rPr>
          <w:t xml:space="preserve">, </w:t>
        </w:r>
        <w:smartTag w:uri="urn:schemas-microsoft-com:office:smarttags" w:element="State">
          <w:r>
            <w:rPr>
              <w:szCs w:val="19"/>
            </w:rPr>
            <w:t>NY</w:t>
          </w:r>
        </w:smartTag>
      </w:smartTag>
      <w:r>
        <w:rPr>
          <w:szCs w:val="19"/>
        </w:rPr>
        <w:t>: Springer Publishing.</w:t>
      </w:r>
    </w:p>
    <w:p w14:paraId="2F0E1367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  <w:rPr>
          <w:szCs w:val="19"/>
        </w:rPr>
      </w:pPr>
    </w:p>
    <w:p w14:paraId="4A0B1E6C" w14:textId="77777777" w:rsidR="0093360B" w:rsidRPr="00513C5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  <w:rPr>
          <w:szCs w:val="19"/>
        </w:rPr>
      </w:pPr>
      <w:r>
        <w:rPr>
          <w:szCs w:val="19"/>
        </w:rPr>
        <w:t xml:space="preserve">Hupp, S. D.A., LeBlanc, M., </w:t>
      </w:r>
      <w:r w:rsidRPr="004F2A58">
        <w:rPr>
          <w:b/>
          <w:szCs w:val="19"/>
        </w:rPr>
        <w:t>Jewell, J. D.</w:t>
      </w:r>
      <w:r>
        <w:rPr>
          <w:b/>
          <w:szCs w:val="19"/>
        </w:rPr>
        <w:t xml:space="preserve">, </w:t>
      </w:r>
      <w:r>
        <w:rPr>
          <w:szCs w:val="19"/>
        </w:rPr>
        <w:t>&amp; Warnes, E. (</w:t>
      </w:r>
      <w:r w:rsidR="009F2CDF">
        <w:rPr>
          <w:szCs w:val="19"/>
        </w:rPr>
        <w:t>2009</w:t>
      </w:r>
      <w:r>
        <w:rPr>
          <w:szCs w:val="19"/>
        </w:rPr>
        <w:t xml:space="preserve">). History and overview. In J. Matson (Ed), </w:t>
      </w:r>
      <w:r w:rsidRPr="00513C5B">
        <w:rPr>
          <w:i/>
          <w:szCs w:val="19"/>
        </w:rPr>
        <w:t>Practitioners Guide to Social Behavior and Skills in Children</w:t>
      </w:r>
      <w:r>
        <w:rPr>
          <w:szCs w:val="19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szCs w:val="19"/>
            </w:rPr>
            <w:t>New York</w:t>
          </w:r>
        </w:smartTag>
        <w:r>
          <w:rPr>
            <w:szCs w:val="19"/>
          </w:rPr>
          <w:t xml:space="preserve">, </w:t>
        </w:r>
        <w:smartTag w:uri="urn:schemas-microsoft-com:office:smarttags" w:element="State">
          <w:r>
            <w:rPr>
              <w:szCs w:val="19"/>
            </w:rPr>
            <w:t>NY</w:t>
          </w:r>
        </w:smartTag>
      </w:smartTag>
      <w:r>
        <w:rPr>
          <w:szCs w:val="19"/>
        </w:rPr>
        <w:t>: Springer Publishing.</w:t>
      </w:r>
    </w:p>
    <w:p w14:paraId="279B046E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  <w:rPr>
          <w:b/>
          <w:szCs w:val="19"/>
        </w:rPr>
      </w:pPr>
    </w:p>
    <w:p w14:paraId="0105B8B8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  <w:rPr>
          <w:szCs w:val="19"/>
        </w:rPr>
      </w:pPr>
      <w:r w:rsidRPr="00331068">
        <w:rPr>
          <w:b/>
          <w:szCs w:val="19"/>
        </w:rPr>
        <w:t>Jewell, J. D.</w:t>
      </w:r>
      <w:r>
        <w:rPr>
          <w:szCs w:val="19"/>
        </w:rPr>
        <w:t xml:space="preserve"> Hupp, S. D. A., &amp; Pomerantz, A. M. (2009). Diagnostic classification systems. In J. L. Matson &amp; F. Andrasik (Eds.), </w:t>
      </w:r>
      <w:r>
        <w:rPr>
          <w:i/>
          <w:szCs w:val="19"/>
        </w:rPr>
        <w:t>Assessing Childhood Psychopathology and Developmental Disabilities.</w:t>
      </w:r>
      <w:r>
        <w:rPr>
          <w:szCs w:val="19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Cs w:val="19"/>
            </w:rPr>
            <w:t>New York</w:t>
          </w:r>
        </w:smartTag>
        <w:r>
          <w:rPr>
            <w:szCs w:val="19"/>
          </w:rPr>
          <w:t xml:space="preserve">, </w:t>
        </w:r>
        <w:smartTag w:uri="urn:schemas-microsoft-com:office:smarttags" w:element="State">
          <w:r>
            <w:rPr>
              <w:szCs w:val="19"/>
            </w:rPr>
            <w:t>NY</w:t>
          </w:r>
        </w:smartTag>
      </w:smartTag>
      <w:r>
        <w:rPr>
          <w:szCs w:val="19"/>
        </w:rPr>
        <w:t>: Springer.</w:t>
      </w:r>
    </w:p>
    <w:p w14:paraId="538C2CA1" w14:textId="77777777" w:rsidR="0093360B" w:rsidRPr="005D6DF3" w:rsidRDefault="0093360B" w:rsidP="0093360B">
      <w:pPr>
        <w:spacing w:line="240" w:lineRule="atLeast"/>
        <w:ind w:left="720" w:hanging="720"/>
        <w:rPr>
          <w:iCs/>
        </w:rPr>
      </w:pPr>
    </w:p>
    <w:p w14:paraId="439908C3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  <w:rPr>
          <w:szCs w:val="19"/>
        </w:rPr>
      </w:pPr>
      <w:r w:rsidRPr="00442348">
        <w:rPr>
          <w:b/>
          <w:szCs w:val="19"/>
        </w:rPr>
        <w:t>Jewell, J. D</w:t>
      </w:r>
      <w:r>
        <w:rPr>
          <w:szCs w:val="19"/>
        </w:rPr>
        <w:t>., Hupp, S. D. A., Segrist, D. J</w:t>
      </w:r>
      <w:r w:rsidRPr="006A5D1B">
        <w:rPr>
          <w:szCs w:val="19"/>
        </w:rPr>
        <w:t xml:space="preserve">., </w:t>
      </w:r>
      <w:r w:rsidRPr="006A5D1B">
        <w:t>Lider, R., McMurray, W., &amp; Tintori, A. K.</w:t>
      </w:r>
      <w:r w:rsidRPr="00C047B5">
        <w:rPr>
          <w:b/>
          <w:i/>
        </w:rPr>
        <w:t xml:space="preserve"> </w:t>
      </w:r>
      <w:r>
        <w:rPr>
          <w:szCs w:val="19"/>
        </w:rPr>
        <w:t xml:space="preserve">(2008). The effectiveness of virtual reality technology in preventing drinking and driving.  In F. Columbus (Ed), </w:t>
      </w:r>
      <w:r w:rsidRPr="00144476">
        <w:rPr>
          <w:i/>
          <w:szCs w:val="19"/>
        </w:rPr>
        <w:t>Traffic Accident Causes and Outcomes</w:t>
      </w:r>
      <w:r w:rsidRPr="00733CAA">
        <w:rPr>
          <w:i/>
          <w:szCs w:val="19"/>
        </w:rPr>
        <w:t>.</w:t>
      </w:r>
      <w:r>
        <w:rPr>
          <w:i/>
          <w:szCs w:val="19"/>
        </w:rPr>
        <w:t xml:space="preserve">  </w:t>
      </w:r>
      <w:r>
        <w:rPr>
          <w:szCs w:val="19"/>
        </w:rPr>
        <w:t>Nova Science Publishers.</w:t>
      </w:r>
    </w:p>
    <w:p w14:paraId="60F1F1D6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  <w:rPr>
          <w:szCs w:val="19"/>
        </w:rPr>
      </w:pPr>
    </w:p>
    <w:p w14:paraId="3CD78625" w14:textId="77777777" w:rsidR="0093360B" w:rsidRDefault="0093360B" w:rsidP="0093360B">
      <w:r>
        <w:rPr>
          <w:szCs w:val="19"/>
        </w:rPr>
        <w:t xml:space="preserve">Hupp, S. D. A., &amp; </w:t>
      </w:r>
      <w:r w:rsidRPr="002575AA">
        <w:rPr>
          <w:b/>
          <w:szCs w:val="19"/>
        </w:rPr>
        <w:t>Jewell, J. D.</w:t>
      </w:r>
      <w:r>
        <w:rPr>
          <w:szCs w:val="19"/>
        </w:rPr>
        <w:t xml:space="preserve"> (2008). </w:t>
      </w:r>
      <w:r>
        <w:t xml:space="preserve">Evaluating programs for impaired driving. </w:t>
      </w:r>
    </w:p>
    <w:p w14:paraId="33420665" w14:textId="77777777" w:rsidR="0093360B" w:rsidRDefault="0093360B" w:rsidP="0093360B">
      <w:pPr>
        <w:rPr>
          <w:szCs w:val="19"/>
        </w:rPr>
      </w:pPr>
      <w:r>
        <w:tab/>
      </w:r>
      <w:r w:rsidRPr="00C047B5">
        <w:rPr>
          <w:i/>
          <w:szCs w:val="19"/>
        </w:rPr>
        <w:t>Addiction Professional.</w:t>
      </w:r>
      <w:r>
        <w:rPr>
          <w:szCs w:val="19"/>
        </w:rPr>
        <w:t xml:space="preserve"> March/April, 29-31.</w:t>
      </w:r>
    </w:p>
    <w:p w14:paraId="06FC1913" w14:textId="77777777" w:rsidR="0093360B" w:rsidRPr="000F5CAB" w:rsidRDefault="0093360B" w:rsidP="0093360B">
      <w:pPr>
        <w:rPr>
          <w:i/>
          <w:szCs w:val="19"/>
        </w:rPr>
      </w:pPr>
    </w:p>
    <w:p w14:paraId="105AB337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  <w:rPr>
          <w:szCs w:val="19"/>
        </w:rPr>
      </w:pPr>
      <w:r>
        <w:rPr>
          <w:szCs w:val="19"/>
        </w:rPr>
        <w:t xml:space="preserve">Hupp, S. D. A., Reitman, D., &amp; </w:t>
      </w:r>
      <w:r w:rsidRPr="00331068">
        <w:rPr>
          <w:b/>
          <w:szCs w:val="19"/>
        </w:rPr>
        <w:t>Jewell, J. D.</w:t>
      </w:r>
      <w:r>
        <w:rPr>
          <w:szCs w:val="19"/>
        </w:rPr>
        <w:t xml:space="preserve"> (2008). Cognitive behavioral theory. In Hersen, M. &amp; Gross, A. M. (Eds.), </w:t>
      </w:r>
      <w:r>
        <w:rPr>
          <w:i/>
          <w:szCs w:val="19"/>
        </w:rPr>
        <w:t xml:space="preserve">Handbook of Clinical Psychology Volume II: Children and Adolescents. </w:t>
      </w:r>
      <w:smartTag w:uri="urn:schemas-microsoft-com:office:smarttags" w:element="place">
        <w:smartTag w:uri="urn:schemas-microsoft-com:office:smarttags" w:element="City">
          <w:r>
            <w:rPr>
              <w:szCs w:val="19"/>
            </w:rPr>
            <w:t>New York</w:t>
          </w:r>
        </w:smartTag>
        <w:r>
          <w:rPr>
            <w:szCs w:val="19"/>
          </w:rPr>
          <w:t xml:space="preserve">, </w:t>
        </w:r>
        <w:smartTag w:uri="urn:schemas-microsoft-com:office:smarttags" w:element="State">
          <w:r>
            <w:rPr>
              <w:szCs w:val="19"/>
            </w:rPr>
            <w:t>NY</w:t>
          </w:r>
        </w:smartTag>
      </w:smartTag>
      <w:r>
        <w:rPr>
          <w:szCs w:val="19"/>
        </w:rPr>
        <w:t>: John Wiley &amp; Sons, Inc.</w:t>
      </w:r>
    </w:p>
    <w:p w14:paraId="0299F922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  <w:rPr>
          <w:szCs w:val="19"/>
        </w:rPr>
      </w:pPr>
    </w:p>
    <w:p w14:paraId="67F75102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  <w:rPr>
          <w:szCs w:val="19"/>
        </w:rPr>
      </w:pPr>
      <w:r>
        <w:rPr>
          <w:szCs w:val="19"/>
        </w:rPr>
        <w:t xml:space="preserve">Hupp, S. D. A. &amp; </w:t>
      </w:r>
      <w:r w:rsidRPr="00331068">
        <w:rPr>
          <w:b/>
          <w:szCs w:val="19"/>
        </w:rPr>
        <w:t>Jewell, J. D.</w:t>
      </w:r>
      <w:r>
        <w:rPr>
          <w:szCs w:val="19"/>
        </w:rPr>
        <w:t xml:space="preserve"> (2007).  </w:t>
      </w:r>
      <w:r w:rsidRPr="003A01F3">
        <w:rPr>
          <w:i/>
          <w:szCs w:val="19"/>
        </w:rPr>
        <w:t>Behaviors &amp; Attitudes Drinking &amp; Driving Scale (BADDS)</w:t>
      </w:r>
      <w:r>
        <w:rPr>
          <w:szCs w:val="19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szCs w:val="19"/>
            </w:rPr>
            <w:t>Springville</w:t>
          </w:r>
        </w:smartTag>
        <w:r>
          <w:rPr>
            <w:szCs w:val="19"/>
          </w:rPr>
          <w:t xml:space="preserve">, </w:t>
        </w:r>
        <w:smartTag w:uri="urn:schemas-microsoft-com:office:smarttags" w:element="State">
          <w:r>
            <w:rPr>
              <w:szCs w:val="19"/>
            </w:rPr>
            <w:t>IN</w:t>
          </w:r>
        </w:smartTag>
      </w:smartTag>
      <w:r>
        <w:rPr>
          <w:szCs w:val="19"/>
        </w:rPr>
        <w:t>:  SASSI Research Institute.</w:t>
      </w:r>
    </w:p>
    <w:p w14:paraId="15EBBAC2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  <w:rPr>
          <w:szCs w:val="19"/>
        </w:rPr>
      </w:pPr>
    </w:p>
    <w:p w14:paraId="0F6866B7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  <w:rPr>
          <w:szCs w:val="19"/>
        </w:rPr>
      </w:pPr>
      <w:r w:rsidRPr="00331068">
        <w:rPr>
          <w:b/>
          <w:szCs w:val="19"/>
        </w:rPr>
        <w:t>Jewell, J. D.</w:t>
      </w:r>
      <w:r>
        <w:rPr>
          <w:szCs w:val="19"/>
        </w:rPr>
        <w:t xml:space="preserve"> &amp; Hupp, S. D. A. (2007). </w:t>
      </w:r>
      <w:r w:rsidRPr="003A01F3">
        <w:rPr>
          <w:i/>
          <w:szCs w:val="19"/>
        </w:rPr>
        <w:t>Behaviors &amp; Attitudes Drinking &amp; Driving Scale (BADDS)</w:t>
      </w:r>
      <w:r>
        <w:rPr>
          <w:i/>
          <w:szCs w:val="19"/>
        </w:rPr>
        <w:t>: User’s guide and technical manual</w:t>
      </w:r>
      <w:r>
        <w:rPr>
          <w:szCs w:val="19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szCs w:val="19"/>
            </w:rPr>
            <w:t>Springville</w:t>
          </w:r>
        </w:smartTag>
        <w:r>
          <w:rPr>
            <w:szCs w:val="19"/>
          </w:rPr>
          <w:t xml:space="preserve">, </w:t>
        </w:r>
        <w:smartTag w:uri="urn:schemas-microsoft-com:office:smarttags" w:element="State">
          <w:r>
            <w:rPr>
              <w:szCs w:val="19"/>
            </w:rPr>
            <w:t>IN</w:t>
          </w:r>
        </w:smartTag>
      </w:smartTag>
      <w:r>
        <w:rPr>
          <w:szCs w:val="19"/>
        </w:rPr>
        <w:t>:  SASSI Research Institute.</w:t>
      </w:r>
    </w:p>
    <w:p w14:paraId="333943D6" w14:textId="77777777" w:rsidR="0093360B" w:rsidRDefault="0093360B" w:rsidP="0093360B">
      <w:pPr>
        <w:rPr>
          <w:b/>
          <w:bCs/>
        </w:rPr>
      </w:pPr>
    </w:p>
    <w:p w14:paraId="36EC3BEA" w14:textId="77777777" w:rsidR="007E5733" w:rsidRDefault="007E5733" w:rsidP="007E57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ONLINE RESOURCES</w:t>
      </w:r>
    </w:p>
    <w:p w14:paraId="1FC34B50" w14:textId="77777777" w:rsidR="007E5733" w:rsidRDefault="007E5733" w:rsidP="007E5733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14:paraId="222D0498" w14:textId="77777777" w:rsidR="007E5733" w:rsidRDefault="007E5733" w:rsidP="007E573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E5733">
        <w:rPr>
          <w:rFonts w:ascii="Times New Roman" w:hAnsi="Times New Roman" w:cs="Times New Roman"/>
          <w:sz w:val="24"/>
          <w:szCs w:val="24"/>
        </w:rPr>
        <w:t>Hupp,</w:t>
      </w:r>
      <w:r>
        <w:rPr>
          <w:rFonts w:ascii="Times New Roman" w:hAnsi="Times New Roman" w:cs="Times New Roman"/>
          <w:sz w:val="24"/>
          <w:szCs w:val="24"/>
        </w:rPr>
        <w:t xml:space="preserve"> S., &amp; </w:t>
      </w:r>
      <w:r w:rsidRPr="007E5733">
        <w:rPr>
          <w:rFonts w:ascii="Times New Roman" w:hAnsi="Times New Roman" w:cs="Times New Roman"/>
          <w:b/>
          <w:sz w:val="24"/>
          <w:szCs w:val="24"/>
        </w:rPr>
        <w:t>Jewell, J.</w:t>
      </w:r>
      <w:r>
        <w:rPr>
          <w:rFonts w:ascii="Times New Roman" w:hAnsi="Times New Roman" w:cs="Times New Roman"/>
          <w:sz w:val="24"/>
          <w:szCs w:val="24"/>
        </w:rPr>
        <w:t xml:space="preserve"> (2015). Southern Illinois University Edwardsville: Clinical Child and </w:t>
      </w:r>
    </w:p>
    <w:p w14:paraId="34160E77" w14:textId="77777777" w:rsidR="007E5733" w:rsidRDefault="007E5733" w:rsidP="007E5733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Psychology Master’s Program. In S. Tafuri, A. E. Jaffe, &amp; D. DiLillo (Authors), </w:t>
      </w:r>
      <w:r>
        <w:rPr>
          <w:rFonts w:ascii="Times New Roman" w:hAnsi="Times New Roman" w:cs="Times New Roman"/>
          <w:i/>
          <w:iCs/>
          <w:sz w:val="24"/>
          <w:szCs w:val="24"/>
        </w:rPr>
        <w:t>the Behavior Therapist</w:t>
      </w:r>
      <w:r>
        <w:rPr>
          <w:rFonts w:ascii="Times New Roman" w:hAnsi="Times New Roman" w:cs="Times New Roman"/>
          <w:sz w:val="24"/>
          <w:szCs w:val="24"/>
        </w:rPr>
        <w:t>. Master’s programs in cognitive-behavioral therapy. Online supplemental material available on the Association for Behavioral &amp; Cognitive Therapies website (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www.abct.org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4D35BD80" w14:textId="77777777" w:rsidR="007E5733" w:rsidRDefault="007E5733" w:rsidP="007E5733">
      <w:pPr>
        <w:rPr>
          <w:b/>
          <w:bCs/>
        </w:rPr>
      </w:pPr>
    </w:p>
    <w:p w14:paraId="21B3C246" w14:textId="77777777" w:rsidR="007E5733" w:rsidRDefault="007E5733" w:rsidP="0093360B">
      <w:pPr>
        <w:rPr>
          <w:b/>
          <w:bCs/>
        </w:rPr>
      </w:pPr>
    </w:p>
    <w:p w14:paraId="0830CB0E" w14:textId="77777777" w:rsidR="0093360B" w:rsidRDefault="0093360B" w:rsidP="0093360B">
      <w:pPr>
        <w:rPr>
          <w:b/>
          <w:bCs/>
        </w:rPr>
      </w:pPr>
      <w:r>
        <w:rPr>
          <w:b/>
          <w:bCs/>
        </w:rPr>
        <w:t xml:space="preserve">MANUSCRIPTS UNDER REVIEW </w:t>
      </w:r>
    </w:p>
    <w:p w14:paraId="52EA8079" w14:textId="77777777" w:rsidR="00367893" w:rsidRDefault="00367893" w:rsidP="004B695B">
      <w:pPr>
        <w:ind w:left="720" w:hanging="720"/>
        <w:rPr>
          <w:b/>
          <w:bCs/>
        </w:rPr>
      </w:pPr>
    </w:p>
    <w:p w14:paraId="6B058067" w14:textId="4725A098" w:rsidR="000B6BE5" w:rsidRDefault="000B6BE5" w:rsidP="004B695B">
      <w:pPr>
        <w:ind w:left="720" w:hanging="720"/>
      </w:pPr>
      <w:r>
        <w:rPr>
          <w:b/>
        </w:rPr>
        <w:t xml:space="preserve">Jewell, J. </w:t>
      </w:r>
      <w:r w:rsidRPr="000B6BE5">
        <w:t>&amp; Eliff, S.</w:t>
      </w:r>
      <w:r>
        <w:rPr>
          <w:b/>
        </w:rPr>
        <w:t xml:space="preserve"> </w:t>
      </w:r>
      <w:r>
        <w:t xml:space="preserve">(under review). </w:t>
      </w:r>
      <w:r w:rsidR="008C5321">
        <w:t>Investigating the effectiveness of t</w:t>
      </w:r>
      <w:r>
        <w:t>he Compassion Approach to Learning Meditation (CALM</w:t>
      </w:r>
      <w:r w:rsidR="008C5321">
        <w:t>) with juvenile detainees.</w:t>
      </w:r>
    </w:p>
    <w:p w14:paraId="098EB79F" w14:textId="77777777" w:rsidR="008C5321" w:rsidRPr="000B6BE5" w:rsidRDefault="008C5321" w:rsidP="004B695B">
      <w:pPr>
        <w:ind w:left="720" w:hanging="720"/>
      </w:pPr>
    </w:p>
    <w:p w14:paraId="4B92B052" w14:textId="77777777" w:rsidR="00B33F39" w:rsidRDefault="00B33F39" w:rsidP="00B33F39">
      <w:pPr>
        <w:rPr>
          <w:b/>
          <w:bCs/>
        </w:rPr>
      </w:pPr>
      <w:r>
        <w:rPr>
          <w:b/>
          <w:bCs/>
        </w:rPr>
        <w:t xml:space="preserve">MANUSCRIPTS UNDER REVISION </w:t>
      </w:r>
    </w:p>
    <w:p w14:paraId="55831114" w14:textId="77777777" w:rsidR="004A4633" w:rsidRDefault="004A4633" w:rsidP="00B33F39">
      <w:pPr>
        <w:rPr>
          <w:b/>
          <w:bCs/>
        </w:rPr>
      </w:pPr>
    </w:p>
    <w:p w14:paraId="20331D8F" w14:textId="122850A0" w:rsidR="00DC1184" w:rsidRDefault="00DC1184" w:rsidP="00DC1184">
      <w:pPr>
        <w:ind w:left="720" w:hanging="720"/>
      </w:pPr>
      <w:r>
        <w:t xml:space="preserve">Kurth, L., Hupp, S. D. A., </w:t>
      </w:r>
      <w:smartTag w:uri="urn:schemas-microsoft-com:office:smarttags" w:element="place">
        <w:smartTag w:uri="urn:schemas-microsoft-com:office:smarttags" w:element="City">
          <w:r>
            <w:t>Everett</w:t>
          </w:r>
        </w:smartTag>
      </w:smartTag>
      <w:r>
        <w:t xml:space="preserve">, G., &amp; </w:t>
      </w:r>
      <w:r w:rsidRPr="00327ADD">
        <w:rPr>
          <w:b/>
        </w:rPr>
        <w:t>Jewell, J.</w:t>
      </w:r>
      <w:r>
        <w:t xml:space="preserve"> (under revision). Investigation of Sleep Hygiene Recommendations and the Sleep Fairy to Decrease Disruptive Bedtime Behavior: A Replication with Two Families.</w:t>
      </w:r>
    </w:p>
    <w:p w14:paraId="2FA9D342" w14:textId="77777777" w:rsidR="00421760" w:rsidRDefault="00421760" w:rsidP="00DC1184">
      <w:pPr>
        <w:ind w:left="720" w:hanging="720"/>
      </w:pPr>
    </w:p>
    <w:p w14:paraId="28808198" w14:textId="77777777" w:rsidR="0093360B" w:rsidRDefault="0093360B" w:rsidP="0093360B">
      <w:pPr>
        <w:ind w:left="720" w:hanging="720"/>
      </w:pPr>
      <w:r>
        <w:lastRenderedPageBreak/>
        <w:t xml:space="preserve">Corely, A., Hupp, S. D. A., </w:t>
      </w:r>
      <w:r w:rsidRPr="00A45859">
        <w:rPr>
          <w:b/>
        </w:rPr>
        <w:t>Jewell, J. D.</w:t>
      </w:r>
      <w:r>
        <w:t>, &amp; Krohn, E. (</w:t>
      </w:r>
      <w:r w:rsidR="00D1511B">
        <w:t>under revision</w:t>
      </w:r>
      <w:r>
        <w:t xml:space="preserve">). Using the Behaviors &amp; </w:t>
      </w:r>
    </w:p>
    <w:p w14:paraId="64F87A3C" w14:textId="77777777" w:rsidR="0093360B" w:rsidRDefault="0093360B" w:rsidP="0093360B">
      <w:pPr>
        <w:ind w:left="720" w:hanging="720"/>
      </w:pPr>
      <w:r>
        <w:t xml:space="preserve">            Attitudes Drinking &amp; Driving Scale (BADDS) to assess the effectiveness of a shock </w:t>
      </w:r>
    </w:p>
    <w:p w14:paraId="2B763DB8" w14:textId="77777777" w:rsidR="0093360B" w:rsidRDefault="0093360B" w:rsidP="0093360B">
      <w:pPr>
        <w:ind w:left="720" w:hanging="720"/>
      </w:pPr>
      <w:r>
        <w:t xml:space="preserve">            video in driver’s education. </w:t>
      </w:r>
    </w:p>
    <w:p w14:paraId="722A813A" w14:textId="77777777" w:rsidR="0093360B" w:rsidRDefault="0093360B" w:rsidP="0093360B">
      <w:pPr>
        <w:ind w:left="720" w:hanging="720"/>
      </w:pPr>
    </w:p>
    <w:p w14:paraId="63AC6F8D" w14:textId="77777777" w:rsidR="0093360B" w:rsidRDefault="0093360B" w:rsidP="0093360B">
      <w:pPr>
        <w:ind w:left="720" w:hanging="720"/>
      </w:pPr>
      <w:r>
        <w:t xml:space="preserve">Bailey, D. P., Hupp, S. D. A., </w:t>
      </w:r>
      <w:r w:rsidRPr="00932C0E">
        <w:rPr>
          <w:b/>
        </w:rPr>
        <w:t>Jewell, J. D.</w:t>
      </w:r>
      <w:r>
        <w:t>, &amp; Skelly, M. (</w:t>
      </w:r>
      <w:r w:rsidR="00D1511B">
        <w:t>under revision</w:t>
      </w:r>
      <w:r>
        <w:t xml:space="preserve">). The effect of violent </w:t>
      </w:r>
    </w:p>
    <w:p w14:paraId="69405A33" w14:textId="77777777" w:rsidR="0093360B" w:rsidRDefault="0093360B" w:rsidP="0093360B">
      <w:pPr>
        <w:ind w:left="720" w:hanging="720"/>
      </w:pPr>
      <w:r>
        <w:t>            video games on college student aggression: Wii didn’t show any.</w:t>
      </w:r>
    </w:p>
    <w:p w14:paraId="64D13888" w14:textId="77777777" w:rsidR="006117D0" w:rsidRDefault="006117D0" w:rsidP="0093360B">
      <w:pPr>
        <w:ind w:left="720" w:hanging="720"/>
      </w:pPr>
    </w:p>
    <w:p w14:paraId="7F18D73D" w14:textId="3EF93673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/>
          <w:bCs/>
        </w:rPr>
      </w:pPr>
      <w:r>
        <w:rPr>
          <w:b/>
          <w:bCs/>
        </w:rPr>
        <w:t>GRANTS (FUNDED)</w:t>
      </w:r>
    </w:p>
    <w:p w14:paraId="78B8E27E" w14:textId="77777777" w:rsidR="00F57ABA" w:rsidRDefault="00F57ABA" w:rsidP="00F57ABA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/>
          <w:bCs/>
        </w:rPr>
      </w:pPr>
    </w:p>
    <w:p w14:paraId="26F23FE8" w14:textId="11A3CC53" w:rsidR="00F57ABA" w:rsidRPr="00F57ABA" w:rsidRDefault="002D4A49" w:rsidP="00F57ABA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/>
          <w:bCs/>
        </w:rPr>
      </w:pPr>
      <w:r>
        <w:rPr>
          <w:b/>
          <w:bCs/>
        </w:rPr>
        <w:t xml:space="preserve">Jewell, J. D. </w:t>
      </w:r>
      <w:r>
        <w:rPr>
          <w:bCs/>
        </w:rPr>
        <w:t xml:space="preserve">(March, 2016). Hoppe Research Award (SIUE Internal Grant Award). </w:t>
      </w:r>
      <w:proofErr w:type="gramStart"/>
      <w:r w:rsidR="00F57ABA" w:rsidRPr="00F57ABA">
        <w:rPr>
          <w:bCs/>
          <w:i/>
        </w:rPr>
        <w:t>Investigating the Effectiveness of Compassion Meditation with Behaviorally Disruptive Youth.</w:t>
      </w:r>
      <w:proofErr w:type="gramEnd"/>
      <w:r w:rsidR="00F57ABA" w:rsidRPr="00F57ABA">
        <w:rPr>
          <w:bCs/>
          <w:i/>
        </w:rPr>
        <w:t xml:space="preserve"> </w:t>
      </w:r>
      <w:proofErr w:type="gramStart"/>
      <w:r w:rsidR="00F57ABA" w:rsidRPr="00F57ABA">
        <w:rPr>
          <w:bCs/>
        </w:rPr>
        <w:t>$13,316.</w:t>
      </w:r>
      <w:proofErr w:type="gramEnd"/>
    </w:p>
    <w:p w14:paraId="2CDBC42E" w14:textId="49A41F66" w:rsidR="002D4A49" w:rsidRPr="002D4A49" w:rsidRDefault="002D4A49" w:rsidP="002D4A49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Cs/>
        </w:rPr>
      </w:pPr>
    </w:p>
    <w:p w14:paraId="67726B3F" w14:textId="7A62F8CB" w:rsidR="002D4A49" w:rsidRDefault="002D4A49" w:rsidP="002D4A49">
      <w:pPr>
        <w:ind w:left="720" w:hanging="720"/>
      </w:pPr>
      <w:r w:rsidRPr="00B208F3">
        <w:rPr>
          <w:b/>
        </w:rPr>
        <w:t>Jewell, J. D</w:t>
      </w:r>
      <w:r>
        <w:t xml:space="preserve">. (August, 2016). </w:t>
      </w:r>
      <w:proofErr w:type="gramStart"/>
      <w:r>
        <w:t>Children First Foundation</w:t>
      </w:r>
      <w:r w:rsidRPr="00B25623">
        <w:rPr>
          <w:i/>
        </w:rPr>
        <w:t>.</w:t>
      </w:r>
      <w:proofErr w:type="gramEnd"/>
      <w:r>
        <w:t xml:space="preserve"> </w:t>
      </w:r>
      <w:proofErr w:type="gramStart"/>
      <w:r>
        <w:rPr>
          <w:i/>
        </w:rPr>
        <w:t>Parent Education Curriculum Revision Graduate Assistantship</w:t>
      </w:r>
      <w:r>
        <w:t>.</w:t>
      </w:r>
      <w:proofErr w:type="gramEnd"/>
      <w:r>
        <w:t xml:space="preserve"> </w:t>
      </w:r>
      <w:proofErr w:type="gramStart"/>
      <w:r>
        <w:t>$</w:t>
      </w:r>
      <w:r w:rsidR="00F57ABA">
        <w:t>6,158</w:t>
      </w:r>
      <w:r>
        <w:t>.</w:t>
      </w:r>
      <w:proofErr w:type="gramEnd"/>
    </w:p>
    <w:p w14:paraId="1EDEE135" w14:textId="77777777" w:rsidR="002D4A49" w:rsidRDefault="002D4A49" w:rsidP="002D4A49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/>
          <w:bCs/>
        </w:rPr>
      </w:pPr>
    </w:p>
    <w:p w14:paraId="1F97BD8E" w14:textId="095C8EA9" w:rsidR="002D4A49" w:rsidRDefault="002D4A49" w:rsidP="002D4A49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Cs/>
        </w:rPr>
      </w:pPr>
      <w:r>
        <w:rPr>
          <w:b/>
          <w:bCs/>
        </w:rPr>
        <w:t>Jewell, J. D.</w:t>
      </w:r>
      <w:r>
        <w:rPr>
          <w:bCs/>
        </w:rPr>
        <w:t xml:space="preserve"> (September, 2016). Bureau of Justice Assistance CFDA 16.585 Adult Drug Court Discretionary Grant Program. </w:t>
      </w:r>
      <w:proofErr w:type="gramStart"/>
      <w:r>
        <w:rPr>
          <w:bCs/>
          <w:i/>
        </w:rPr>
        <w:t>Madison County IL Project Restore.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$60,000.</w:t>
      </w:r>
      <w:proofErr w:type="gramEnd"/>
    </w:p>
    <w:p w14:paraId="20164F3C" w14:textId="44A2A846" w:rsidR="002D4A49" w:rsidRDefault="002D4A49" w:rsidP="00475BA6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/>
          <w:bCs/>
        </w:rPr>
      </w:pPr>
    </w:p>
    <w:p w14:paraId="1B76669D" w14:textId="36E37DC5" w:rsidR="00475BA6" w:rsidRDefault="00475BA6" w:rsidP="00475BA6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Cs/>
        </w:rPr>
      </w:pPr>
      <w:r>
        <w:rPr>
          <w:b/>
          <w:bCs/>
        </w:rPr>
        <w:t xml:space="preserve">Jewell, J. D. </w:t>
      </w:r>
      <w:r>
        <w:rPr>
          <w:bCs/>
        </w:rPr>
        <w:t>(July, 2016). Illinois 4</w:t>
      </w:r>
      <w:r w:rsidRPr="00EB7F30">
        <w:rPr>
          <w:bCs/>
          <w:vertAlign w:val="superscript"/>
        </w:rPr>
        <w:t>th</w:t>
      </w:r>
      <w:r>
        <w:rPr>
          <w:bCs/>
        </w:rPr>
        <w:t xml:space="preserve"> Circuit Court. </w:t>
      </w:r>
      <w:r>
        <w:rPr>
          <w:bCs/>
          <w:i/>
        </w:rPr>
        <w:t>Illinois 4</w:t>
      </w:r>
      <w:r w:rsidRPr="00EB7F30">
        <w:rPr>
          <w:bCs/>
          <w:i/>
          <w:vertAlign w:val="superscript"/>
        </w:rPr>
        <w:t>th</w:t>
      </w:r>
      <w:r>
        <w:rPr>
          <w:bCs/>
          <w:i/>
        </w:rPr>
        <w:t xml:space="preserve"> Judicial Circuit Adult Redeploy Program. </w:t>
      </w:r>
      <w:r>
        <w:rPr>
          <w:bCs/>
        </w:rPr>
        <w:t>$5,474.</w:t>
      </w:r>
    </w:p>
    <w:p w14:paraId="284B4AD6" w14:textId="77777777" w:rsidR="00475BA6" w:rsidRDefault="00475BA6" w:rsidP="00475BA6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/>
          <w:bCs/>
        </w:rPr>
      </w:pPr>
    </w:p>
    <w:p w14:paraId="6B82B740" w14:textId="106D4762" w:rsidR="00475BA6" w:rsidRDefault="00475BA6" w:rsidP="00475BA6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Cs/>
        </w:rPr>
      </w:pPr>
      <w:r>
        <w:rPr>
          <w:b/>
          <w:bCs/>
        </w:rPr>
        <w:t xml:space="preserve">Jewell, J. D. </w:t>
      </w:r>
      <w:r>
        <w:rPr>
          <w:bCs/>
        </w:rPr>
        <w:t xml:space="preserve">(July, 2016). Madison County Probation and Court Services Department. </w:t>
      </w:r>
      <w:r>
        <w:rPr>
          <w:bCs/>
          <w:i/>
        </w:rPr>
        <w:t xml:space="preserve">Madison County Adult Redeploy Community Restorative Board Project. </w:t>
      </w:r>
      <w:r>
        <w:rPr>
          <w:bCs/>
        </w:rPr>
        <w:t>$5,451.</w:t>
      </w:r>
    </w:p>
    <w:p w14:paraId="10BD0558" w14:textId="77777777" w:rsidR="00475BA6" w:rsidRDefault="00475BA6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/>
          <w:bCs/>
        </w:rPr>
      </w:pPr>
    </w:p>
    <w:p w14:paraId="2A158DD7" w14:textId="6FC6CBDA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Cs/>
        </w:rPr>
      </w:pPr>
      <w:r>
        <w:rPr>
          <w:b/>
          <w:bCs/>
        </w:rPr>
        <w:t xml:space="preserve">Jewell, J. D. </w:t>
      </w:r>
      <w:r>
        <w:rPr>
          <w:bCs/>
        </w:rPr>
        <w:t>(July, 2015). Illinois 4</w:t>
      </w:r>
      <w:r w:rsidRPr="00EB7F30">
        <w:rPr>
          <w:bCs/>
          <w:vertAlign w:val="superscript"/>
        </w:rPr>
        <w:t>th</w:t>
      </w:r>
      <w:r>
        <w:rPr>
          <w:bCs/>
        </w:rPr>
        <w:t xml:space="preserve"> Circuit Court. </w:t>
      </w:r>
      <w:r>
        <w:rPr>
          <w:bCs/>
          <w:i/>
        </w:rPr>
        <w:t>Illinois 4</w:t>
      </w:r>
      <w:r w:rsidRPr="00EB7F30">
        <w:rPr>
          <w:bCs/>
          <w:i/>
          <w:vertAlign w:val="superscript"/>
        </w:rPr>
        <w:t>th</w:t>
      </w:r>
      <w:r>
        <w:rPr>
          <w:bCs/>
          <w:i/>
        </w:rPr>
        <w:t xml:space="preserve"> Judicial Circuit Adult Redeploy Program. </w:t>
      </w:r>
      <w:r>
        <w:rPr>
          <w:bCs/>
        </w:rPr>
        <w:t>$5,451.</w:t>
      </w:r>
      <w:bookmarkStart w:id="0" w:name="_GoBack"/>
      <w:bookmarkEnd w:id="0"/>
    </w:p>
    <w:p w14:paraId="17EF3AFD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/>
          <w:bCs/>
        </w:rPr>
      </w:pPr>
    </w:p>
    <w:p w14:paraId="4FB6B322" w14:textId="2F6DC7E2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Cs/>
        </w:rPr>
      </w:pPr>
      <w:r>
        <w:rPr>
          <w:b/>
          <w:bCs/>
        </w:rPr>
        <w:t xml:space="preserve">Jewell, J. D. </w:t>
      </w:r>
      <w:r>
        <w:rPr>
          <w:bCs/>
        </w:rPr>
        <w:t xml:space="preserve">(July, 2015). Madison County Probation and Court Services Department. </w:t>
      </w:r>
      <w:r>
        <w:rPr>
          <w:bCs/>
          <w:i/>
        </w:rPr>
        <w:t xml:space="preserve">Madison County Adult Redeploy Community Restorative Board Project. </w:t>
      </w:r>
      <w:r>
        <w:rPr>
          <w:bCs/>
        </w:rPr>
        <w:t>$5,451.</w:t>
      </w:r>
    </w:p>
    <w:p w14:paraId="665463F8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Cs/>
        </w:rPr>
      </w:pPr>
    </w:p>
    <w:p w14:paraId="13EA621B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Cs/>
        </w:rPr>
      </w:pPr>
      <w:r>
        <w:rPr>
          <w:b/>
          <w:bCs/>
        </w:rPr>
        <w:t xml:space="preserve">Jewell, J. D. </w:t>
      </w:r>
      <w:r>
        <w:rPr>
          <w:bCs/>
        </w:rPr>
        <w:t>(July, 2014). Illinois 4</w:t>
      </w:r>
      <w:r w:rsidRPr="00EB7F30">
        <w:rPr>
          <w:bCs/>
          <w:vertAlign w:val="superscript"/>
        </w:rPr>
        <w:t>th</w:t>
      </w:r>
      <w:r>
        <w:rPr>
          <w:bCs/>
        </w:rPr>
        <w:t xml:space="preserve"> Circuit Court. </w:t>
      </w:r>
      <w:r>
        <w:rPr>
          <w:bCs/>
          <w:i/>
        </w:rPr>
        <w:t>Illinois 4</w:t>
      </w:r>
      <w:r w:rsidRPr="00EB7F30">
        <w:rPr>
          <w:bCs/>
          <w:i/>
          <w:vertAlign w:val="superscript"/>
        </w:rPr>
        <w:t>th</w:t>
      </w:r>
      <w:r>
        <w:rPr>
          <w:bCs/>
          <w:i/>
        </w:rPr>
        <w:t xml:space="preserve"> Judicial Circuit Adult Redeploy Program. </w:t>
      </w:r>
      <w:r>
        <w:rPr>
          <w:bCs/>
        </w:rPr>
        <w:t>$5,865.</w:t>
      </w:r>
    </w:p>
    <w:p w14:paraId="21C27443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/>
          <w:bCs/>
        </w:rPr>
      </w:pPr>
    </w:p>
    <w:p w14:paraId="3BF2E8A2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Cs/>
        </w:rPr>
      </w:pPr>
      <w:r>
        <w:rPr>
          <w:b/>
          <w:bCs/>
        </w:rPr>
        <w:t xml:space="preserve">Jewell, J. D. </w:t>
      </w:r>
      <w:r>
        <w:rPr>
          <w:bCs/>
        </w:rPr>
        <w:t xml:space="preserve">(July, 2014). Madison County Probation and Court Services Department. </w:t>
      </w:r>
      <w:r>
        <w:rPr>
          <w:bCs/>
          <w:i/>
        </w:rPr>
        <w:t xml:space="preserve">Madison County Adult Redeploy Community Restorative Board Project. </w:t>
      </w:r>
      <w:r>
        <w:rPr>
          <w:bCs/>
        </w:rPr>
        <w:t>$5,451.</w:t>
      </w:r>
    </w:p>
    <w:p w14:paraId="70D374D4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/>
          <w:bCs/>
        </w:rPr>
      </w:pPr>
    </w:p>
    <w:p w14:paraId="22369AA6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Cs/>
        </w:rPr>
      </w:pPr>
      <w:r>
        <w:rPr>
          <w:b/>
          <w:bCs/>
        </w:rPr>
        <w:t>Jewell, J. D.</w:t>
      </w:r>
      <w:r>
        <w:rPr>
          <w:bCs/>
        </w:rPr>
        <w:t xml:space="preserve"> (June, 2013). Bureau of Justice Assistance BJA-2013-3606 Joint Adult Drug Court Solicitation to Enhance Services, Coordination and Treatment. </w:t>
      </w:r>
      <w:r>
        <w:rPr>
          <w:bCs/>
          <w:i/>
        </w:rPr>
        <w:t>Madison County IL Project New Direction.</w:t>
      </w:r>
      <w:r>
        <w:rPr>
          <w:bCs/>
        </w:rPr>
        <w:t xml:space="preserve"> $180,368.</w:t>
      </w:r>
    </w:p>
    <w:p w14:paraId="282B5A5E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/>
          <w:bCs/>
        </w:rPr>
      </w:pPr>
    </w:p>
    <w:p w14:paraId="7B35CB05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Cs/>
        </w:rPr>
      </w:pPr>
      <w:r>
        <w:rPr>
          <w:b/>
          <w:bCs/>
        </w:rPr>
        <w:t xml:space="preserve">Jewell, J. D. </w:t>
      </w:r>
      <w:r>
        <w:rPr>
          <w:bCs/>
        </w:rPr>
        <w:t>(July, 2013). Illinois 4</w:t>
      </w:r>
      <w:r w:rsidRPr="00EB7F30">
        <w:rPr>
          <w:bCs/>
          <w:vertAlign w:val="superscript"/>
        </w:rPr>
        <w:t>th</w:t>
      </w:r>
      <w:r>
        <w:rPr>
          <w:bCs/>
        </w:rPr>
        <w:t xml:space="preserve"> Circuit Court. </w:t>
      </w:r>
      <w:r>
        <w:rPr>
          <w:bCs/>
          <w:i/>
        </w:rPr>
        <w:t>Illinois 4</w:t>
      </w:r>
      <w:r w:rsidRPr="00EB7F30">
        <w:rPr>
          <w:bCs/>
          <w:i/>
          <w:vertAlign w:val="superscript"/>
        </w:rPr>
        <w:t>th</w:t>
      </w:r>
      <w:r>
        <w:rPr>
          <w:bCs/>
          <w:i/>
        </w:rPr>
        <w:t xml:space="preserve"> Judicial Circuit Adult Redeploy Program. </w:t>
      </w:r>
      <w:r>
        <w:rPr>
          <w:bCs/>
        </w:rPr>
        <w:t>$5,451.</w:t>
      </w:r>
    </w:p>
    <w:p w14:paraId="59BA6F22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/>
          <w:bCs/>
        </w:rPr>
      </w:pPr>
    </w:p>
    <w:p w14:paraId="60464FFB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Cs/>
        </w:rPr>
      </w:pPr>
      <w:r>
        <w:rPr>
          <w:b/>
          <w:bCs/>
        </w:rPr>
        <w:t xml:space="preserve">Jewell, J. D. </w:t>
      </w:r>
      <w:r>
        <w:rPr>
          <w:bCs/>
        </w:rPr>
        <w:t xml:space="preserve">(July, 2013). Madison County Probation and Court Services Department. </w:t>
      </w:r>
      <w:r>
        <w:rPr>
          <w:bCs/>
          <w:i/>
        </w:rPr>
        <w:t xml:space="preserve">Madison County Adult Redeploy Community Restorative Board Project. </w:t>
      </w:r>
      <w:r>
        <w:rPr>
          <w:bCs/>
        </w:rPr>
        <w:t>$5,451.</w:t>
      </w:r>
    </w:p>
    <w:p w14:paraId="047727DB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/>
          <w:bCs/>
        </w:rPr>
      </w:pPr>
    </w:p>
    <w:p w14:paraId="6A409D9A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Cs/>
        </w:rPr>
      </w:pPr>
      <w:r>
        <w:rPr>
          <w:b/>
          <w:bCs/>
        </w:rPr>
        <w:t xml:space="preserve">Jewell, J. D. </w:t>
      </w:r>
      <w:r>
        <w:rPr>
          <w:bCs/>
        </w:rPr>
        <w:t xml:space="preserve">(October, 2012). Madison County Probation and Court Services Department. </w:t>
      </w:r>
      <w:r>
        <w:rPr>
          <w:bCs/>
          <w:i/>
        </w:rPr>
        <w:t xml:space="preserve">Madison County Child Protection Data Court Project. </w:t>
      </w:r>
      <w:r>
        <w:rPr>
          <w:bCs/>
        </w:rPr>
        <w:t>$4,543.</w:t>
      </w:r>
    </w:p>
    <w:p w14:paraId="4BEAFAC1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/>
          <w:bCs/>
        </w:rPr>
      </w:pPr>
    </w:p>
    <w:p w14:paraId="10A2A7D7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Cs/>
        </w:rPr>
      </w:pPr>
      <w:r>
        <w:rPr>
          <w:b/>
          <w:bCs/>
        </w:rPr>
        <w:t>Jewell, J. D.</w:t>
      </w:r>
      <w:r>
        <w:rPr>
          <w:bCs/>
        </w:rPr>
        <w:t xml:space="preserve"> (2011). Substance Abuse &amp; Mental Health Services Administration TI-11-002 Adult Treatment Drug Courts. </w:t>
      </w:r>
      <w:smartTag w:uri="urn:schemas-microsoft-com:office:smarttags" w:element="place">
        <w:smartTag w:uri="urn:schemas-microsoft-com:office:smarttags" w:element="State">
          <w:r>
            <w:rPr>
              <w:bCs/>
              <w:i/>
            </w:rPr>
            <w:t>Illinois</w:t>
          </w:r>
        </w:smartTag>
      </w:smartTag>
      <w:r>
        <w:rPr>
          <w:bCs/>
          <w:i/>
        </w:rPr>
        <w:t xml:space="preserve"> Technology Enhancements for Coordinated Health (TECH) Care.</w:t>
      </w:r>
      <w:r>
        <w:rPr>
          <w:bCs/>
        </w:rPr>
        <w:t xml:space="preserve"> $160,302.</w:t>
      </w:r>
    </w:p>
    <w:p w14:paraId="4B0DA1E5" w14:textId="77777777" w:rsidR="00E20F50" w:rsidRDefault="00E20F50" w:rsidP="00E20F50">
      <w:pPr>
        <w:ind w:left="720" w:hanging="720"/>
        <w:rPr>
          <w:b/>
        </w:rPr>
      </w:pPr>
    </w:p>
    <w:p w14:paraId="6508B045" w14:textId="77777777" w:rsidR="00E20F50" w:rsidRDefault="00E20F50" w:rsidP="00E20F50">
      <w:pPr>
        <w:ind w:left="720" w:hanging="720"/>
      </w:pPr>
      <w:r w:rsidRPr="00B208F3">
        <w:rPr>
          <w:b/>
        </w:rPr>
        <w:t>Jewell, J. D</w:t>
      </w:r>
      <w:r>
        <w:t>. (2011). Children First Foundation</w:t>
      </w:r>
      <w:r w:rsidRPr="00B25623">
        <w:rPr>
          <w:i/>
        </w:rPr>
        <w:t>.</w:t>
      </w:r>
      <w:r>
        <w:t xml:space="preserve"> </w:t>
      </w:r>
      <w:r>
        <w:rPr>
          <w:i/>
        </w:rPr>
        <w:t>‘Kids Helping Kids’ Treatment Manual Graduate Assistantship</w:t>
      </w:r>
      <w:r>
        <w:t>. $12,917.</w:t>
      </w:r>
    </w:p>
    <w:p w14:paraId="195F3E5B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/>
          <w:bCs/>
        </w:rPr>
      </w:pPr>
    </w:p>
    <w:p w14:paraId="75E7E320" w14:textId="77777777" w:rsidR="00E20F50" w:rsidRPr="00E02151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</w:pPr>
      <w:r>
        <w:rPr>
          <w:b/>
          <w:bCs/>
        </w:rPr>
        <w:t>Jewell, J. D.</w:t>
      </w:r>
      <w:r>
        <w:rPr>
          <w:bCs/>
        </w:rPr>
        <w:t xml:space="preserve">, Plate, G. &amp; Claudson, K. (2010). Meridian Society Award. </w:t>
      </w:r>
      <w:r>
        <w:rPr>
          <w:bCs/>
          <w:i/>
        </w:rPr>
        <w:t>Children First Foundation Training Materials.</w:t>
      </w:r>
      <w:r>
        <w:t xml:space="preserve"> $2,000.</w:t>
      </w:r>
    </w:p>
    <w:p w14:paraId="5C013A0F" w14:textId="77777777" w:rsidR="00E20F50" w:rsidRDefault="00E20F50" w:rsidP="00E20F50">
      <w:pPr>
        <w:ind w:left="720" w:hanging="720"/>
        <w:rPr>
          <w:b/>
        </w:rPr>
      </w:pPr>
    </w:p>
    <w:p w14:paraId="361D3FD2" w14:textId="77777777" w:rsidR="00E20F50" w:rsidRDefault="00E20F50" w:rsidP="00E20F50">
      <w:pPr>
        <w:ind w:left="720" w:hanging="720"/>
      </w:pPr>
      <w:r w:rsidRPr="00B208F3">
        <w:rPr>
          <w:b/>
        </w:rPr>
        <w:t>Jewell, J. D</w:t>
      </w:r>
      <w:r>
        <w:t>. (2010). Children First Foundation</w:t>
      </w:r>
      <w:r w:rsidRPr="00B25623">
        <w:rPr>
          <w:i/>
        </w:rPr>
        <w:t>.</w:t>
      </w:r>
      <w:r>
        <w:t xml:space="preserve"> </w:t>
      </w:r>
      <w:r>
        <w:rPr>
          <w:i/>
        </w:rPr>
        <w:t>Parent Education Internet Curriculum Revision Graduate Assistantship</w:t>
      </w:r>
      <w:r>
        <w:t>. $1,912.</w:t>
      </w:r>
    </w:p>
    <w:p w14:paraId="1B26241F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/>
          <w:bCs/>
        </w:rPr>
      </w:pPr>
    </w:p>
    <w:p w14:paraId="21448205" w14:textId="77777777" w:rsidR="00E20F50" w:rsidRPr="00862A5A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Cs/>
        </w:rPr>
      </w:pPr>
      <w:r>
        <w:rPr>
          <w:b/>
          <w:bCs/>
        </w:rPr>
        <w:t xml:space="preserve">Jewell, J. D. </w:t>
      </w:r>
      <w:r>
        <w:rPr>
          <w:bCs/>
        </w:rPr>
        <w:t xml:space="preserve">(2010). </w:t>
      </w:r>
      <w:smartTag w:uri="urn:schemas-microsoft-com:office:smarttags" w:element="City">
        <w:r>
          <w:rPr>
            <w:bCs/>
          </w:rPr>
          <w:t>Madison</w:t>
        </w:r>
      </w:smartTag>
      <w:r>
        <w:rPr>
          <w:bCs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bCs/>
            </w:rPr>
            <w:t>County</w:t>
          </w:r>
        </w:smartTag>
        <w:r>
          <w:rPr>
            <w:bCs/>
          </w:rPr>
          <w:t xml:space="preserve"> </w:t>
        </w:r>
        <w:smartTag w:uri="urn:schemas-microsoft-com:office:smarttags" w:element="PlaceName">
          <w:r>
            <w:rPr>
              <w:bCs/>
            </w:rPr>
            <w:t>Probation</w:t>
          </w:r>
        </w:smartTag>
      </w:smartTag>
      <w:r>
        <w:rPr>
          <w:bCs/>
        </w:rPr>
        <w:t xml:space="preserve"> and Court Services Department. </w:t>
      </w:r>
      <w:r>
        <w:rPr>
          <w:bCs/>
          <w:i/>
        </w:rPr>
        <w:t xml:space="preserve">Multimedia Program Development for Redeploy </w:t>
      </w:r>
      <w:smartTag w:uri="urn:schemas-microsoft-com:office:smarttags" w:element="place">
        <w:smartTag w:uri="urn:schemas-microsoft-com:office:smarttags" w:element="State">
          <w:r>
            <w:rPr>
              <w:bCs/>
              <w:i/>
            </w:rPr>
            <w:t>Illinois</w:t>
          </w:r>
        </w:smartTag>
      </w:smartTag>
      <w:r>
        <w:rPr>
          <w:bCs/>
          <w:i/>
        </w:rPr>
        <w:t xml:space="preserve">. </w:t>
      </w:r>
      <w:r>
        <w:rPr>
          <w:bCs/>
        </w:rPr>
        <w:t>$2,427.</w:t>
      </w:r>
    </w:p>
    <w:p w14:paraId="5C3CBB9A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/>
          <w:bCs/>
        </w:rPr>
      </w:pPr>
    </w:p>
    <w:p w14:paraId="20F5EF38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Cs/>
        </w:rPr>
      </w:pPr>
      <w:r>
        <w:rPr>
          <w:b/>
          <w:bCs/>
        </w:rPr>
        <w:t xml:space="preserve">Jewell, J. D. </w:t>
      </w:r>
      <w:r>
        <w:rPr>
          <w:bCs/>
        </w:rPr>
        <w:t xml:space="preserve">&amp; Rose, P. (2009). Substance Abuse &amp; Mental Health Services Administration TI-09-003 Adult Treatment Drug Courts. </w:t>
      </w:r>
      <w:smartTag w:uri="urn:schemas-microsoft-com:office:smarttags" w:element="Street">
        <w:smartTag w:uri="urn:schemas-microsoft-com:office:smarttags" w:element="address">
          <w:r>
            <w:rPr>
              <w:bCs/>
              <w:i/>
            </w:rPr>
            <w:t>Madison County Illinois Drug Court</w:t>
          </w:r>
        </w:smartTag>
      </w:smartTag>
      <w:r>
        <w:rPr>
          <w:bCs/>
          <w:i/>
        </w:rPr>
        <w:t xml:space="preserve"> Treatment Enhancement.</w:t>
      </w:r>
      <w:r>
        <w:rPr>
          <w:bCs/>
        </w:rPr>
        <w:t xml:space="preserve"> $149,386.</w:t>
      </w:r>
    </w:p>
    <w:p w14:paraId="15E6FCE1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Cs/>
        </w:rPr>
      </w:pPr>
    </w:p>
    <w:p w14:paraId="59800CCB" w14:textId="77777777" w:rsidR="00E20F50" w:rsidRDefault="00E20F50" w:rsidP="00E20F50">
      <w:pPr>
        <w:ind w:left="720" w:hanging="720"/>
      </w:pPr>
      <w:r w:rsidRPr="00B208F3">
        <w:rPr>
          <w:b/>
        </w:rPr>
        <w:t>Jewell, J. D</w:t>
      </w:r>
      <w:r>
        <w:t>. (2009). Children First Foundation</w:t>
      </w:r>
      <w:r w:rsidRPr="00B25623">
        <w:rPr>
          <w:i/>
        </w:rPr>
        <w:t>.</w:t>
      </w:r>
      <w:r>
        <w:t xml:space="preserve"> </w:t>
      </w:r>
      <w:r>
        <w:rPr>
          <w:i/>
        </w:rPr>
        <w:t>Parent Education Curriculum Revision Graduate Assistantship</w:t>
      </w:r>
      <w:r>
        <w:t>. $8,559.</w:t>
      </w:r>
    </w:p>
    <w:p w14:paraId="2077A569" w14:textId="77777777" w:rsidR="00E20F50" w:rsidRDefault="00E20F50" w:rsidP="00E20F50">
      <w:pPr>
        <w:ind w:left="720" w:hanging="720"/>
      </w:pPr>
    </w:p>
    <w:p w14:paraId="29116292" w14:textId="77777777" w:rsidR="00E20F50" w:rsidRPr="00260A99" w:rsidRDefault="00E20F50" w:rsidP="00E20F50">
      <w:pPr>
        <w:ind w:left="720" w:hanging="720"/>
        <w:rPr>
          <w:bCs/>
          <w:i/>
        </w:rPr>
      </w:pPr>
      <w:r>
        <w:rPr>
          <w:b/>
          <w:bCs/>
        </w:rPr>
        <w:t xml:space="preserve">Jewell, J. D. </w:t>
      </w:r>
      <w:r w:rsidRPr="00C0768A">
        <w:rPr>
          <w:bCs/>
        </w:rPr>
        <w:t>(2008).</w:t>
      </w:r>
      <w:r>
        <w:rPr>
          <w:bCs/>
        </w:rPr>
        <w:t xml:space="preserve"> Assigned Time Research Grant (SIUE Internal Grant). </w:t>
      </w:r>
      <w:r w:rsidRPr="00260A99">
        <w:rPr>
          <w:bCs/>
          <w:i/>
        </w:rPr>
        <w:t>A Longitudinal Evaluation of a Cognitive-Behavioral Group Therapy Program Used with Juvenile Probationees</w:t>
      </w:r>
      <w:r>
        <w:rPr>
          <w:bCs/>
          <w:i/>
        </w:rPr>
        <w:t xml:space="preserve">. </w:t>
      </w:r>
      <w:r w:rsidRPr="00260A99">
        <w:rPr>
          <w:bCs/>
        </w:rPr>
        <w:t>$6000.</w:t>
      </w:r>
    </w:p>
    <w:p w14:paraId="1AFF4213" w14:textId="77777777" w:rsidR="00E20F50" w:rsidRDefault="00E20F50" w:rsidP="00E20F50">
      <w:pPr>
        <w:ind w:left="720" w:hanging="720"/>
        <w:rPr>
          <w:b/>
        </w:rPr>
      </w:pPr>
    </w:p>
    <w:p w14:paraId="4D968DDF" w14:textId="77777777" w:rsidR="00E20F50" w:rsidRDefault="00E20F50" w:rsidP="00E20F50">
      <w:pPr>
        <w:ind w:left="720" w:hanging="720"/>
      </w:pPr>
      <w:r w:rsidRPr="00B208F3">
        <w:rPr>
          <w:b/>
        </w:rPr>
        <w:t>Jewell, J. D</w:t>
      </w:r>
      <w:r>
        <w:t xml:space="preserve">., Hupp, S. &amp; Dudley, M. (2008). </w:t>
      </w:r>
      <w:r w:rsidRPr="00B208F3">
        <w:t>Children’s Home and Aid Society of Illinois</w:t>
      </w:r>
      <w:r w:rsidRPr="00B25623">
        <w:rPr>
          <w:i/>
        </w:rPr>
        <w:t>.</w:t>
      </w:r>
      <w:r>
        <w:t xml:space="preserve"> </w:t>
      </w:r>
      <w:smartTag w:uri="urn:schemas-microsoft-com:office:smarttags" w:element="place">
        <w:smartTag w:uri="urn:schemas-microsoft-com:office:smarttags" w:element="State">
          <w:r w:rsidRPr="00B208F3">
            <w:rPr>
              <w:i/>
            </w:rPr>
            <w:t>Illinois</w:t>
          </w:r>
        </w:smartTag>
      </w:smartTag>
      <w:r w:rsidRPr="00B208F3">
        <w:rPr>
          <w:i/>
        </w:rPr>
        <w:t xml:space="preserve"> Youth Mentoring Program</w:t>
      </w:r>
      <w:r>
        <w:t>. $18,480.</w:t>
      </w:r>
    </w:p>
    <w:p w14:paraId="23CD7BFB" w14:textId="77777777" w:rsidR="00E20F50" w:rsidRDefault="00E20F50" w:rsidP="00E20F50">
      <w:pPr>
        <w:ind w:left="720" w:hanging="720"/>
      </w:pPr>
    </w:p>
    <w:p w14:paraId="1D1A091A" w14:textId="77777777" w:rsidR="00E20F50" w:rsidRDefault="00E20F50" w:rsidP="00E20F50">
      <w:pPr>
        <w:ind w:left="720" w:hanging="720"/>
      </w:pPr>
      <w:r w:rsidRPr="00B208F3">
        <w:rPr>
          <w:b/>
        </w:rPr>
        <w:t>Jewell, J. D</w:t>
      </w:r>
      <w:r>
        <w:t xml:space="preserve">., Hupp, S. &amp; Dudley, M. (2007). </w:t>
      </w:r>
      <w:r w:rsidRPr="00B208F3">
        <w:t>Children’s Home and Aid Society of Illinois</w:t>
      </w:r>
      <w:r w:rsidRPr="00B25623">
        <w:rPr>
          <w:i/>
        </w:rPr>
        <w:t>.</w:t>
      </w:r>
      <w:r>
        <w:t xml:space="preserve"> </w:t>
      </w:r>
      <w:smartTag w:uri="urn:schemas-microsoft-com:office:smarttags" w:element="place">
        <w:smartTag w:uri="urn:schemas-microsoft-com:office:smarttags" w:element="State">
          <w:r w:rsidRPr="00B208F3">
            <w:rPr>
              <w:i/>
            </w:rPr>
            <w:t>Illinois</w:t>
          </w:r>
        </w:smartTag>
      </w:smartTag>
      <w:r w:rsidRPr="00B208F3">
        <w:rPr>
          <w:i/>
        </w:rPr>
        <w:t xml:space="preserve"> Youth Mentoring Program</w:t>
      </w:r>
      <w:r>
        <w:t>. $12,320.</w:t>
      </w:r>
    </w:p>
    <w:p w14:paraId="0ADBF7C6" w14:textId="77777777" w:rsidR="00E20F50" w:rsidRDefault="00E20F50" w:rsidP="00E20F50">
      <w:pPr>
        <w:rPr>
          <w:iCs/>
        </w:rPr>
      </w:pPr>
    </w:p>
    <w:p w14:paraId="33BD2BCA" w14:textId="77777777" w:rsidR="00E20F50" w:rsidRDefault="00E20F50" w:rsidP="00E20F50">
      <w:pPr>
        <w:ind w:left="720" w:hanging="720"/>
      </w:pPr>
      <w:r w:rsidRPr="0062708B">
        <w:rPr>
          <w:b/>
        </w:rPr>
        <w:t>Jewell, J. D.</w:t>
      </w:r>
      <w:r>
        <w:t xml:space="preserve"> </w:t>
      </w:r>
      <w:r w:rsidRPr="00C3410D">
        <w:t>(200</w:t>
      </w:r>
      <w:r>
        <w:t>6</w:t>
      </w:r>
      <w:r w:rsidRPr="00C3410D">
        <w:t xml:space="preserve">).  Summer Research Fellowship (SIUE internal grant).  </w:t>
      </w:r>
      <w:r w:rsidRPr="00C3410D">
        <w:rPr>
          <w:bCs/>
          <w:i/>
        </w:rPr>
        <w:t xml:space="preserve">An Examination of Teen Drinking and Driving Attitudes </w:t>
      </w:r>
      <w:r>
        <w:rPr>
          <w:bCs/>
          <w:i/>
        </w:rPr>
        <w:t>a</w:t>
      </w:r>
      <w:r w:rsidRPr="00C3410D">
        <w:rPr>
          <w:bCs/>
          <w:i/>
        </w:rPr>
        <w:t>nd the Effects of “Shock Videos”</w:t>
      </w:r>
      <w:r w:rsidRPr="00C3410D">
        <w:rPr>
          <w:i/>
        </w:rPr>
        <w:t xml:space="preserve">. </w:t>
      </w:r>
      <w:r>
        <w:t>$8</w:t>
      </w:r>
      <w:r w:rsidRPr="00C3410D">
        <w:t>,000.</w:t>
      </w:r>
    </w:p>
    <w:p w14:paraId="7B45BB72" w14:textId="77777777" w:rsidR="00E20F50" w:rsidRDefault="00E20F50" w:rsidP="00E20F50">
      <w:pPr>
        <w:ind w:left="720" w:hanging="720"/>
      </w:pPr>
    </w:p>
    <w:p w14:paraId="3D35072A" w14:textId="77777777" w:rsidR="00E20F50" w:rsidRDefault="00E20F50" w:rsidP="00E20F50">
      <w:pPr>
        <w:pStyle w:val="BodyText"/>
        <w:ind w:left="720" w:hanging="720"/>
      </w:pPr>
      <w:r w:rsidRPr="0062708B">
        <w:rPr>
          <w:b/>
          <w:bCs/>
        </w:rPr>
        <w:t>Jewell, J. D.</w:t>
      </w:r>
      <w:r>
        <w:rPr>
          <w:bCs/>
        </w:rPr>
        <w:t xml:space="preserve"> (2004).  Research and Development Seed Grant (SIUE internal grant).  </w:t>
      </w:r>
      <w:r>
        <w:rPr>
          <w:i/>
          <w:iCs/>
        </w:rPr>
        <w:t>Understanding the Relationship Between Family Environment and Juvenile Delinquency:  A Cross-Cultural Analysis</w:t>
      </w:r>
      <w:r>
        <w:t>. $2,000.</w:t>
      </w:r>
    </w:p>
    <w:p w14:paraId="3660AEC0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/>
          <w:bCs/>
        </w:rPr>
      </w:pPr>
    </w:p>
    <w:p w14:paraId="361CC315" w14:textId="77777777" w:rsidR="00E20F50" w:rsidRDefault="00E20F50" w:rsidP="00E20F50">
      <w:pPr>
        <w:pStyle w:val="BodyText"/>
        <w:ind w:left="720" w:hanging="720"/>
      </w:pPr>
      <w:r w:rsidRPr="0062708B">
        <w:rPr>
          <w:b/>
        </w:rPr>
        <w:t>Jewell, J. D.</w:t>
      </w:r>
      <w:r>
        <w:t xml:space="preserve"> (2004).  Summer Research Fellowship (SIUE internal grant).  </w:t>
      </w:r>
      <w:r>
        <w:rPr>
          <w:i/>
          <w:iCs/>
        </w:rPr>
        <w:t>Understanding the Relationship Between Family Environment and Juvenile Delinquency:  A Cross-Cultural Analysis</w:t>
      </w:r>
      <w:r>
        <w:t>. $6,000.</w:t>
      </w:r>
    </w:p>
    <w:p w14:paraId="0874D379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/>
          <w:bCs/>
        </w:rPr>
      </w:pPr>
    </w:p>
    <w:p w14:paraId="04E19071" w14:textId="77777777" w:rsidR="00E20F50" w:rsidRDefault="00E20F50" w:rsidP="00E20F50">
      <w:pPr>
        <w:ind w:left="720" w:hanging="720"/>
      </w:pPr>
      <w:r w:rsidRPr="0062708B">
        <w:rPr>
          <w:b/>
        </w:rPr>
        <w:t>Jewell, J. D.</w:t>
      </w:r>
      <w:r>
        <w:t xml:space="preserve"> (2002).  Summer Research Fellowship (SIUE internal grant).  </w:t>
      </w:r>
      <w:r w:rsidRPr="00603C36">
        <w:rPr>
          <w:i/>
        </w:rPr>
        <w:t>The Effects of Parent-Teacher Discipline Incongruity on Externalizing Behaviors in Early Childhood</w:t>
      </w:r>
      <w:r>
        <w:t>. $8,700.</w:t>
      </w:r>
    </w:p>
    <w:p w14:paraId="5C6EFD77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/>
          <w:bCs/>
        </w:rPr>
      </w:pPr>
    </w:p>
    <w:p w14:paraId="28FEA3D6" w14:textId="77777777" w:rsidR="00E20F50" w:rsidRDefault="00E20F50" w:rsidP="00E20F50">
      <w:pPr>
        <w:ind w:left="720" w:hanging="720"/>
      </w:pPr>
      <w:r w:rsidRPr="0062708B">
        <w:rPr>
          <w:b/>
        </w:rPr>
        <w:t>Jewell, J. D.</w:t>
      </w:r>
      <w:r>
        <w:t xml:space="preserve">, Krohn, E., Scott, V., &amp; </w:t>
      </w:r>
      <w:smartTag w:uri="urn:schemas-microsoft-com:office:smarttags" w:element="place">
        <w:smartTag w:uri="urn:schemas-microsoft-com:office:smarttags" w:element="City">
          <w:r>
            <w:t>Carlton</w:t>
          </w:r>
        </w:smartTag>
      </w:smartTag>
      <w:r>
        <w:t xml:space="preserve">, M. (2002).  Multidisciplinary Research Grant (SIUE internal grant).  </w:t>
      </w:r>
      <w:r>
        <w:rPr>
          <w:i/>
          <w:iCs/>
        </w:rPr>
        <w:t>The Effects of Parent-Teacher Discipline Incongruity on Externalizing Behaviors in Early Childhood.</w:t>
      </w:r>
      <w:r>
        <w:t xml:space="preserve"> $5,000.</w:t>
      </w:r>
    </w:p>
    <w:p w14:paraId="4BE007E8" w14:textId="77777777" w:rsidR="00E20F50" w:rsidRDefault="00E20F50" w:rsidP="00E20F50">
      <w:pPr>
        <w:ind w:left="720" w:hanging="720"/>
      </w:pPr>
    </w:p>
    <w:p w14:paraId="6C9C2DD7" w14:textId="77777777" w:rsidR="00E20F50" w:rsidRDefault="00E20F50" w:rsidP="00E20F50">
      <w:pPr>
        <w:ind w:left="720" w:hanging="720"/>
      </w:pPr>
      <w:r w:rsidRPr="0062708B">
        <w:rPr>
          <w:b/>
        </w:rPr>
        <w:t>Jewell, J. D.</w:t>
      </w:r>
      <w:r>
        <w:t>, (2002).  FIRST (Faculty Institute for Research Scholarship and Technology) Summer Workshop (SIUE internal grant).  $1,500 and laptop computer.</w:t>
      </w:r>
    </w:p>
    <w:p w14:paraId="3E9773C9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/>
          <w:bCs/>
        </w:rPr>
      </w:pPr>
    </w:p>
    <w:p w14:paraId="5341C866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/>
          <w:bCs/>
        </w:rPr>
      </w:pPr>
      <w:r>
        <w:rPr>
          <w:b/>
          <w:bCs/>
        </w:rPr>
        <w:t>GRANTS (UNDER REVIEW)</w:t>
      </w:r>
    </w:p>
    <w:p w14:paraId="1DB1DDDA" w14:textId="77777777" w:rsidR="00E20F50" w:rsidRPr="002F3921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Cs/>
        </w:rPr>
      </w:pPr>
    </w:p>
    <w:p w14:paraId="74AC846A" w14:textId="77777777" w:rsidR="00013170" w:rsidRPr="00013170" w:rsidRDefault="0001317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Cs/>
        </w:rPr>
      </w:pPr>
    </w:p>
    <w:p w14:paraId="3EA99203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/>
          <w:bCs/>
        </w:rPr>
      </w:pPr>
      <w:r>
        <w:rPr>
          <w:b/>
          <w:bCs/>
        </w:rPr>
        <w:t>GRANTS (NOT FUNDED)</w:t>
      </w:r>
    </w:p>
    <w:p w14:paraId="29F3351F" w14:textId="77777777" w:rsidR="002D4A49" w:rsidRDefault="002D4A49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/>
          <w:bCs/>
        </w:rPr>
      </w:pPr>
    </w:p>
    <w:p w14:paraId="5D79EFD9" w14:textId="77777777" w:rsidR="002D4A49" w:rsidRDefault="002D4A49" w:rsidP="002D4A49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Cs/>
        </w:rPr>
      </w:pPr>
      <w:r>
        <w:rPr>
          <w:b/>
          <w:bCs/>
        </w:rPr>
        <w:t xml:space="preserve">Jewell, J. D. </w:t>
      </w:r>
      <w:r>
        <w:rPr>
          <w:bCs/>
        </w:rPr>
        <w:t xml:space="preserve">(January, 2016). U.S. Department of Justice Office on Violence Against Women CFDA 16.021 Justice for Families Program. </w:t>
      </w:r>
      <w:r>
        <w:rPr>
          <w:bCs/>
          <w:i/>
        </w:rPr>
        <w:t xml:space="preserve">Madison County Domestic Violence Accountability Court. </w:t>
      </w:r>
      <w:r>
        <w:rPr>
          <w:bCs/>
        </w:rPr>
        <w:t xml:space="preserve">$18,000. </w:t>
      </w:r>
    </w:p>
    <w:p w14:paraId="0A535D60" w14:textId="77777777" w:rsidR="00E20F50" w:rsidRDefault="00E20F50" w:rsidP="00E20F50">
      <w:pPr>
        <w:autoSpaceDE w:val="0"/>
        <w:autoSpaceDN w:val="0"/>
        <w:adjustRightInd w:val="0"/>
        <w:ind w:left="720" w:hanging="720"/>
      </w:pPr>
    </w:p>
    <w:p w14:paraId="43545324" w14:textId="118B2942" w:rsidR="00EE15A4" w:rsidRDefault="00EE15A4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Cs/>
        </w:rPr>
      </w:pPr>
      <w:r>
        <w:rPr>
          <w:b/>
          <w:bCs/>
        </w:rPr>
        <w:t xml:space="preserve">Jewell, J. D., </w:t>
      </w:r>
      <w:r w:rsidRPr="00EE15A4">
        <w:rPr>
          <w:bCs/>
        </w:rPr>
        <w:t>Meeks, J. T., Hupp, S. D. A.</w:t>
      </w:r>
      <w:r>
        <w:rPr>
          <w:bCs/>
        </w:rPr>
        <w:t xml:space="preserve">, &amp; Klosterman, B. (May 2016). National Institute of Justice, CFDA 16.560 Comprehensive School Safety </w:t>
      </w:r>
      <w:proofErr w:type="gramStart"/>
      <w:r>
        <w:rPr>
          <w:bCs/>
        </w:rPr>
        <w:t>Initiative</w:t>
      </w:r>
      <w:proofErr w:type="gramEnd"/>
      <w:r>
        <w:rPr>
          <w:bCs/>
        </w:rPr>
        <w:t xml:space="preserve">. </w:t>
      </w:r>
      <w:r w:rsidRPr="00EE15A4">
        <w:rPr>
          <w:bCs/>
          <w:i/>
        </w:rPr>
        <w:t>Project B-CALM: A cluster randomized controlled trial of a two tier mindfulness and meditation program</w:t>
      </w:r>
      <w:r>
        <w:rPr>
          <w:bCs/>
        </w:rPr>
        <w:t xml:space="preserve">. </w:t>
      </w:r>
      <w:proofErr w:type="gramStart"/>
      <w:r>
        <w:rPr>
          <w:bCs/>
        </w:rPr>
        <w:t>$4,983,127.</w:t>
      </w:r>
      <w:proofErr w:type="gramEnd"/>
      <w:r>
        <w:rPr>
          <w:bCs/>
        </w:rPr>
        <w:t xml:space="preserve"> </w:t>
      </w:r>
    </w:p>
    <w:p w14:paraId="3696634D" w14:textId="77777777" w:rsidR="00EE15A4" w:rsidRPr="00EE15A4" w:rsidRDefault="00EE15A4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Cs/>
        </w:rPr>
      </w:pPr>
    </w:p>
    <w:p w14:paraId="3B31EF03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Cs/>
        </w:rPr>
      </w:pPr>
      <w:r>
        <w:rPr>
          <w:b/>
          <w:bCs/>
        </w:rPr>
        <w:t>Jewell, J. D.</w:t>
      </w:r>
      <w:r>
        <w:rPr>
          <w:bCs/>
        </w:rPr>
        <w:t xml:space="preserve"> (May, 2013). Substance Abuse &amp; Mental Health Services Administration TI-13-005 SAMHSA Treatment Drug Courts. </w:t>
      </w:r>
      <w:r>
        <w:rPr>
          <w:bCs/>
          <w:i/>
        </w:rPr>
        <w:t>Madison County Project New Direction.</w:t>
      </w:r>
      <w:r>
        <w:rPr>
          <w:bCs/>
        </w:rPr>
        <w:t xml:space="preserve"> $180,368.</w:t>
      </w:r>
    </w:p>
    <w:p w14:paraId="05AB1658" w14:textId="77777777" w:rsidR="00E20F50" w:rsidRDefault="00E20F50" w:rsidP="00E20F50">
      <w:pPr>
        <w:autoSpaceDE w:val="0"/>
        <w:autoSpaceDN w:val="0"/>
        <w:adjustRightInd w:val="0"/>
        <w:ind w:left="720" w:hanging="720"/>
      </w:pPr>
    </w:p>
    <w:p w14:paraId="0F84CFB1" w14:textId="77777777" w:rsidR="00E20F50" w:rsidRPr="003415E6" w:rsidRDefault="00E20F50" w:rsidP="00E20F50">
      <w:pPr>
        <w:autoSpaceDE w:val="0"/>
        <w:autoSpaceDN w:val="0"/>
        <w:adjustRightInd w:val="0"/>
        <w:ind w:left="720" w:hanging="720"/>
      </w:pPr>
      <w:r w:rsidRPr="003415E6">
        <w:t xml:space="preserve">Liu, Y., Voepel, T., Thomeczek, M., </w:t>
      </w:r>
      <w:r w:rsidRPr="003415E6">
        <w:rPr>
          <w:b/>
        </w:rPr>
        <w:t>Jewell, J.,</w:t>
      </w:r>
      <w:r w:rsidRPr="003415E6">
        <w:t xml:space="preserve"> &amp; O'Donnell, B. (</w:t>
      </w:r>
      <w:r>
        <w:t>September</w:t>
      </w:r>
      <w:r w:rsidRPr="003415E6">
        <w:t>, 20</w:t>
      </w:r>
      <w:r>
        <w:t>10</w:t>
      </w:r>
      <w:r w:rsidRPr="003415E6">
        <w:t xml:space="preserve">). </w:t>
      </w:r>
      <w:smartTag w:uri="urn:schemas-microsoft-com:office:smarttags" w:element="PlaceType">
        <w:r w:rsidRPr="003415E6">
          <w:t>Institute</w:t>
        </w:r>
      </w:smartTag>
      <w:r w:rsidRPr="003415E6">
        <w:t xml:space="preserve"> of </w:t>
      </w:r>
      <w:smartTag w:uri="urn:schemas-microsoft-com:office:smarttags" w:element="PlaceName">
        <w:r w:rsidRPr="003415E6">
          <w:t xml:space="preserve">Educational </w:t>
        </w:r>
        <w:smartTag w:uri="urn:schemas-microsoft-com:office:smarttags" w:element="place">
          <w:smartTag w:uri="urn:schemas-microsoft-com:office:smarttags" w:element="City">
            <w:r w:rsidRPr="003415E6">
              <w:t>Science</w:t>
            </w:r>
          </w:smartTag>
        </w:smartTag>
      </w:smartTag>
      <w:r w:rsidRPr="003415E6">
        <w:t xml:space="preserve">, </w:t>
      </w:r>
      <w:smartTag w:uri="urn:schemas-microsoft-com:office:smarttags" w:element="country-region">
        <w:r w:rsidRPr="003415E6">
          <w:t>US</w:t>
        </w:r>
      </w:smartTag>
      <w:r w:rsidRPr="003415E6">
        <w:t xml:space="preserve"> Department of Education </w:t>
      </w:r>
      <w:r>
        <w:t xml:space="preserve">CFDA No. 84.305A Education Research Grants. </w:t>
      </w:r>
      <w:r w:rsidRPr="00724AFC">
        <w:rPr>
          <w:i/>
        </w:rPr>
        <w:t>Accelerating mathematical development via multimedia learning in academically disadvantaged elementary population</w:t>
      </w:r>
      <w:r>
        <w:t>.</w:t>
      </w:r>
      <w:r w:rsidRPr="003415E6">
        <w:t xml:space="preserve"> ($1,395,257). </w:t>
      </w:r>
    </w:p>
    <w:p w14:paraId="752062BC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/>
          <w:bCs/>
        </w:rPr>
      </w:pPr>
    </w:p>
    <w:p w14:paraId="7678B14B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Cs/>
        </w:rPr>
      </w:pPr>
      <w:r>
        <w:rPr>
          <w:b/>
          <w:bCs/>
        </w:rPr>
        <w:t xml:space="preserve">Jewell, J. D. </w:t>
      </w:r>
      <w:r>
        <w:rPr>
          <w:bCs/>
        </w:rPr>
        <w:t xml:space="preserve">(April, 2010). National </w:t>
      </w:r>
      <w:smartTag w:uri="urn:schemas-microsoft-com:office:smarttags" w:element="place">
        <w:smartTag w:uri="urn:schemas-microsoft-com:office:smarttags" w:element="PlaceType">
          <w:r>
            <w:rPr>
              <w:bCs/>
            </w:rPr>
            <w:t>Institute</w:t>
          </w:r>
        </w:smartTag>
        <w:r>
          <w:rPr>
            <w:bCs/>
          </w:rPr>
          <w:t xml:space="preserve"> of </w:t>
        </w:r>
        <w:smartTag w:uri="urn:schemas-microsoft-com:office:smarttags" w:element="PlaceName">
          <w:r>
            <w:rPr>
              <w:bCs/>
            </w:rPr>
            <w:t>Justice CFDA No.</w:t>
          </w:r>
        </w:smartTag>
      </w:smartTag>
      <w:r>
        <w:rPr>
          <w:bCs/>
        </w:rPr>
        <w:t xml:space="preserve"> 16.560 Crime and Justice Research and Evaluation: Investigator Initiated. </w:t>
      </w:r>
      <w:r w:rsidRPr="00442EBC">
        <w:rPr>
          <w:bCs/>
          <w:i/>
        </w:rPr>
        <w:t>Evaluating the Effectiveness of the Relaxation Skills Violence Prevention Program in a Sample of Detained Youth.</w:t>
      </w:r>
      <w:r>
        <w:rPr>
          <w:bCs/>
        </w:rPr>
        <w:t xml:space="preserve"> $258,889.</w:t>
      </w:r>
    </w:p>
    <w:p w14:paraId="0F3672C6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/>
          <w:bCs/>
        </w:rPr>
      </w:pPr>
    </w:p>
    <w:p w14:paraId="36DDD864" w14:textId="77777777" w:rsidR="00E20F50" w:rsidRPr="00E7544E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Cs/>
        </w:rPr>
      </w:pPr>
      <w:r>
        <w:rPr>
          <w:b/>
          <w:bCs/>
        </w:rPr>
        <w:t xml:space="preserve">Jewell, J. D. </w:t>
      </w:r>
      <w:r>
        <w:rPr>
          <w:bCs/>
        </w:rPr>
        <w:t xml:space="preserve">(April, 2009). National </w:t>
      </w:r>
      <w:smartTag w:uri="urn:schemas-microsoft-com:office:smarttags" w:element="place">
        <w:smartTag w:uri="urn:schemas-microsoft-com:office:smarttags" w:element="PlaceType">
          <w:r>
            <w:rPr>
              <w:bCs/>
            </w:rPr>
            <w:t>Institute</w:t>
          </w:r>
        </w:smartTag>
        <w:r>
          <w:rPr>
            <w:bCs/>
          </w:rPr>
          <w:t xml:space="preserve"> of </w:t>
        </w:r>
        <w:smartTag w:uri="urn:schemas-microsoft-com:office:smarttags" w:element="PlaceName">
          <w:r>
            <w:rPr>
              <w:bCs/>
            </w:rPr>
            <w:t>Justice NIJ-2009-2007 Crime</w:t>
          </w:r>
        </w:smartTag>
      </w:smartTag>
      <w:r>
        <w:rPr>
          <w:bCs/>
        </w:rPr>
        <w:t xml:space="preserve"> and Justice Research Award. </w:t>
      </w:r>
      <w:r w:rsidRPr="00442EBC">
        <w:rPr>
          <w:bCs/>
          <w:i/>
        </w:rPr>
        <w:t>Evaluating the Effectiveness of the Relaxation Skills Violence Prevention Program in a Sample of Detained Youth.</w:t>
      </w:r>
      <w:r>
        <w:rPr>
          <w:bCs/>
        </w:rPr>
        <w:t xml:space="preserve"> $281,577.</w:t>
      </w:r>
    </w:p>
    <w:p w14:paraId="77C35296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rPr>
          <w:bCs/>
        </w:rPr>
      </w:pPr>
    </w:p>
    <w:p w14:paraId="1B4431AA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Cs/>
        </w:rPr>
      </w:pPr>
      <w:r>
        <w:rPr>
          <w:b/>
          <w:bCs/>
        </w:rPr>
        <w:t xml:space="preserve">Jewell, J. D. </w:t>
      </w:r>
      <w:r>
        <w:rPr>
          <w:bCs/>
        </w:rPr>
        <w:t xml:space="preserve">(June, 2009). </w:t>
      </w:r>
      <w:smartTag w:uri="urn:schemas-microsoft-com:office:smarttags" w:element="place">
        <w:smartTag w:uri="urn:schemas-microsoft-com:office:smarttags" w:element="country-region">
          <w:r>
            <w:rPr>
              <w:bCs/>
            </w:rPr>
            <w:t>U.S.</w:t>
          </w:r>
        </w:smartTag>
      </w:smartTag>
      <w:r>
        <w:rPr>
          <w:bCs/>
        </w:rPr>
        <w:t xml:space="preserve"> Department of Justice, Office of Juvenile Justice and Delinquency Prevention OJJDP-2009-2221. </w:t>
      </w:r>
      <w:r w:rsidRPr="00D53D96">
        <w:rPr>
          <w:bCs/>
          <w:i/>
        </w:rPr>
        <w:t>St. Clair County Second Chance Juvenile Mentoring Initiative</w:t>
      </w:r>
      <w:r>
        <w:rPr>
          <w:bCs/>
          <w:i/>
        </w:rPr>
        <w:t xml:space="preserve"> (Graduate Assistantship)</w:t>
      </w:r>
      <w:r w:rsidRPr="00D53D96">
        <w:rPr>
          <w:bCs/>
          <w:i/>
        </w:rPr>
        <w:t>.</w:t>
      </w:r>
      <w:r>
        <w:rPr>
          <w:bCs/>
        </w:rPr>
        <w:t xml:space="preserve"> $35,959.</w:t>
      </w:r>
    </w:p>
    <w:p w14:paraId="22321343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Cs/>
        </w:rPr>
      </w:pPr>
    </w:p>
    <w:p w14:paraId="7619B645" w14:textId="77777777" w:rsidR="00E20F50" w:rsidRPr="00E7544E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Cs/>
        </w:rPr>
      </w:pPr>
      <w:r>
        <w:rPr>
          <w:b/>
          <w:bCs/>
        </w:rPr>
        <w:t xml:space="preserve">Jewell, J. D. </w:t>
      </w:r>
      <w:r>
        <w:rPr>
          <w:bCs/>
        </w:rPr>
        <w:t xml:space="preserve">(June, 2009). </w:t>
      </w:r>
      <w:smartTag w:uri="urn:schemas-microsoft-com:office:smarttags" w:element="place">
        <w:smartTag w:uri="urn:schemas-microsoft-com:office:smarttags" w:element="country-region">
          <w:r>
            <w:rPr>
              <w:bCs/>
            </w:rPr>
            <w:t>U.S.</w:t>
          </w:r>
        </w:smartTag>
      </w:smartTag>
      <w:r>
        <w:rPr>
          <w:bCs/>
        </w:rPr>
        <w:t xml:space="preserve"> Department of Justice, Office of Juvenile Justice and Delinquency Prevention OJJDP-2009-2221. </w:t>
      </w:r>
      <w:r w:rsidRPr="00D53D96">
        <w:rPr>
          <w:bCs/>
          <w:i/>
        </w:rPr>
        <w:t>St. Clair County Second Chance Juvenile Mentoring Initiative</w:t>
      </w:r>
      <w:r>
        <w:rPr>
          <w:bCs/>
          <w:i/>
        </w:rPr>
        <w:t xml:space="preserve"> (Program Evaluation)</w:t>
      </w:r>
      <w:r w:rsidRPr="00D53D96">
        <w:rPr>
          <w:bCs/>
          <w:i/>
        </w:rPr>
        <w:t>.</w:t>
      </w:r>
      <w:r>
        <w:rPr>
          <w:bCs/>
        </w:rPr>
        <w:t xml:space="preserve"> $67,527.</w:t>
      </w:r>
    </w:p>
    <w:p w14:paraId="53727977" w14:textId="77777777" w:rsidR="00E20F50" w:rsidRPr="00D53D96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Cs/>
        </w:rPr>
      </w:pPr>
    </w:p>
    <w:p w14:paraId="69AAA292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Cs/>
        </w:rPr>
      </w:pPr>
      <w:r>
        <w:rPr>
          <w:b/>
          <w:bCs/>
        </w:rPr>
        <w:t xml:space="preserve">Jewell, J. D. </w:t>
      </w:r>
      <w:r>
        <w:rPr>
          <w:bCs/>
        </w:rPr>
        <w:t xml:space="preserve">(June, 2009). Saint Clair County Probation and Court Services Department. </w:t>
      </w:r>
      <w:smartTag w:uri="urn:schemas-microsoft-com:office:smarttags" w:element="place">
        <w:r>
          <w:rPr>
            <w:bCs/>
            <w:i/>
          </w:rPr>
          <w:t>St.</w:t>
        </w:r>
      </w:smartTag>
      <w:r>
        <w:rPr>
          <w:bCs/>
          <w:i/>
        </w:rPr>
        <w:t xml:space="preserve"> Clair County Recidivism Study. </w:t>
      </w:r>
      <w:r>
        <w:rPr>
          <w:bCs/>
        </w:rPr>
        <w:t>$4,210.</w:t>
      </w:r>
    </w:p>
    <w:p w14:paraId="522B9ACC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/>
          <w:bCs/>
        </w:rPr>
      </w:pPr>
    </w:p>
    <w:p w14:paraId="6DDE6331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Cs/>
        </w:rPr>
      </w:pPr>
      <w:r>
        <w:rPr>
          <w:b/>
          <w:bCs/>
        </w:rPr>
        <w:t xml:space="preserve">Jewell, J. D. </w:t>
      </w:r>
      <w:r>
        <w:rPr>
          <w:bCs/>
        </w:rPr>
        <w:t xml:space="preserve">(April, 2009). Substance Abuse &amp; Mental Health Services Administration TI-09-003 Adult Treatment Drug Courts. </w:t>
      </w:r>
      <w:smartTag w:uri="urn:schemas-microsoft-com:office:smarttags" w:element="place">
        <w:smartTag w:uri="urn:schemas-microsoft-com:office:smarttags" w:element="PlaceName">
          <w:r>
            <w:rPr>
              <w:bCs/>
              <w:i/>
            </w:rPr>
            <w:t>Madison</w:t>
          </w:r>
        </w:smartTag>
        <w:r>
          <w:rPr>
            <w:bCs/>
            <w:i/>
          </w:rPr>
          <w:t xml:space="preserve"> </w:t>
        </w:r>
        <w:smartTag w:uri="urn:schemas-microsoft-com:office:smarttags" w:element="PlaceName">
          <w:r>
            <w:rPr>
              <w:bCs/>
              <w:i/>
            </w:rPr>
            <w:t>County</w:t>
          </w:r>
        </w:smartTag>
      </w:smartTag>
      <w:r>
        <w:rPr>
          <w:bCs/>
          <w:i/>
        </w:rPr>
        <w:t xml:space="preserve"> Veterans Linkage Program.</w:t>
      </w:r>
      <w:r>
        <w:rPr>
          <w:bCs/>
        </w:rPr>
        <w:t xml:space="preserve"> $112,594.</w:t>
      </w:r>
    </w:p>
    <w:p w14:paraId="07903BE6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Cs/>
        </w:rPr>
      </w:pPr>
    </w:p>
    <w:p w14:paraId="4356AC03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Cs/>
        </w:rPr>
      </w:pPr>
      <w:r>
        <w:rPr>
          <w:b/>
          <w:bCs/>
        </w:rPr>
        <w:lastRenderedPageBreak/>
        <w:t xml:space="preserve">Jewell, J. D. </w:t>
      </w:r>
      <w:r>
        <w:rPr>
          <w:bCs/>
        </w:rPr>
        <w:t>(March, 2009). National Institutes of Health PA-06-042 Academic Research Enhancement Award (</w:t>
      </w:r>
      <w:smartTag w:uri="urn:schemas-microsoft-com:office:smarttags" w:element="stockticker">
        <w:r>
          <w:rPr>
            <w:bCs/>
          </w:rPr>
          <w:t>AREA</w:t>
        </w:r>
      </w:smartTag>
      <w:r>
        <w:rPr>
          <w:bCs/>
        </w:rPr>
        <w:t xml:space="preserve">). </w:t>
      </w:r>
      <w:r w:rsidRPr="00442EBC">
        <w:rPr>
          <w:bCs/>
          <w:i/>
        </w:rPr>
        <w:t>Evaluating the Effectiveness of the Relaxation Skills Violence Prevention Program in a Sample of Detained Youth.</w:t>
      </w:r>
      <w:r>
        <w:rPr>
          <w:bCs/>
        </w:rPr>
        <w:t xml:space="preserve"> $214,500.</w:t>
      </w:r>
    </w:p>
    <w:p w14:paraId="6F11D78A" w14:textId="77777777" w:rsidR="00E20F50" w:rsidRDefault="00E20F50" w:rsidP="00E20F50">
      <w:pPr>
        <w:ind w:left="720" w:hanging="720"/>
      </w:pPr>
    </w:p>
    <w:p w14:paraId="1A86AAEB" w14:textId="77777777" w:rsidR="00E20F50" w:rsidRPr="00DD2F6C" w:rsidRDefault="00E20F50" w:rsidP="00E20F50">
      <w:pPr>
        <w:ind w:left="720" w:hanging="720"/>
        <w:rPr>
          <w:color w:val="000000"/>
        </w:rPr>
      </w:pPr>
      <w:r w:rsidRPr="00DD2F6C">
        <w:rPr>
          <w:color w:val="000000"/>
        </w:rPr>
        <w:t xml:space="preserve">Liu, Y., Voepel, T., Thomeczek, M., &amp; </w:t>
      </w:r>
      <w:r w:rsidRPr="00DD2F6C">
        <w:rPr>
          <w:b/>
          <w:color w:val="000000"/>
        </w:rPr>
        <w:t>Jewell, J.</w:t>
      </w:r>
      <w:r w:rsidRPr="00DD2F6C">
        <w:rPr>
          <w:color w:val="000000"/>
        </w:rPr>
        <w:t xml:space="preserve"> (2007). Educational Technology program, US Department of Education. </w:t>
      </w:r>
      <w:r w:rsidRPr="00DD2F6C">
        <w:rPr>
          <w:i/>
          <w:color w:val="000000"/>
        </w:rPr>
        <w:t>Applying multimedia research to optimize learning in elementary math</w:t>
      </w:r>
      <w:r w:rsidRPr="00DD2F6C">
        <w:rPr>
          <w:color w:val="000000"/>
        </w:rPr>
        <w:t xml:space="preserve"> ($752,987). </w:t>
      </w:r>
    </w:p>
    <w:p w14:paraId="3B57AE7F" w14:textId="77777777" w:rsidR="00E20F50" w:rsidRPr="00DD2F6C" w:rsidRDefault="00E20F50" w:rsidP="00E20F50">
      <w:pPr>
        <w:rPr>
          <w:color w:val="000000"/>
        </w:rPr>
      </w:pPr>
    </w:p>
    <w:p w14:paraId="2DCE0FA9" w14:textId="77777777" w:rsidR="00E20F50" w:rsidRDefault="00E20F50" w:rsidP="00E20F50">
      <w:pPr>
        <w:ind w:left="720" w:hanging="720"/>
        <w:rPr>
          <w:color w:val="000000"/>
        </w:rPr>
      </w:pPr>
      <w:r w:rsidRPr="00DD2F6C">
        <w:rPr>
          <w:color w:val="000000"/>
        </w:rPr>
        <w:t>Liu, Y., Voepel, T., Thomeczek, M., &amp;</w:t>
      </w:r>
      <w:r>
        <w:rPr>
          <w:color w:val="000000"/>
        </w:rPr>
        <w:t xml:space="preserve"> </w:t>
      </w:r>
      <w:r w:rsidRPr="00DD2F6C">
        <w:rPr>
          <w:b/>
          <w:color w:val="000000"/>
        </w:rPr>
        <w:t>Jewell, J.</w:t>
      </w:r>
      <w:r w:rsidRPr="00DD2F6C">
        <w:rPr>
          <w:color w:val="000000"/>
        </w:rPr>
        <w:t xml:space="preserve"> (2007). Cognition and Learning program, US Department of Education. </w:t>
      </w:r>
      <w:r w:rsidRPr="00DD2F6C">
        <w:rPr>
          <w:i/>
          <w:color w:val="000000"/>
        </w:rPr>
        <w:t>Success for All</w:t>
      </w:r>
      <w:r w:rsidRPr="00DD2F6C">
        <w:rPr>
          <w:color w:val="000000"/>
        </w:rPr>
        <w:t xml:space="preserve"> ($752,987).  </w:t>
      </w:r>
    </w:p>
    <w:p w14:paraId="553B91D9" w14:textId="77777777" w:rsidR="00E20F50" w:rsidRPr="00DD2F6C" w:rsidRDefault="00E20F50" w:rsidP="00E20F50">
      <w:pPr>
        <w:ind w:left="720" w:hanging="720"/>
        <w:rPr>
          <w:color w:val="000000"/>
        </w:rPr>
      </w:pPr>
    </w:p>
    <w:p w14:paraId="6957084C" w14:textId="77777777" w:rsidR="00E20F50" w:rsidRDefault="00E20F50" w:rsidP="00E20F50">
      <w:pPr>
        <w:ind w:left="720" w:hanging="720"/>
      </w:pPr>
      <w:r>
        <w:t xml:space="preserve">Hupp, S., </w:t>
      </w:r>
      <w:r w:rsidRPr="00294682">
        <w:rPr>
          <w:b/>
        </w:rPr>
        <w:t>Jewell, J.</w:t>
      </w:r>
      <w:r>
        <w:t xml:space="preserve">, Everett, G., Turnage, J., Wagner, H., &amp; Dyson, S., (2007). </w:t>
      </w:r>
      <w:r w:rsidRPr="003F171E">
        <w:rPr>
          <w:iCs/>
        </w:rPr>
        <w:t>The Spencer Foundation</w:t>
      </w:r>
      <w:r w:rsidRPr="003F171E">
        <w:t xml:space="preserve">.  </w:t>
      </w:r>
      <w:r w:rsidRPr="003F171E">
        <w:rPr>
          <w:i/>
        </w:rPr>
        <w:t>Examining the Effectiveness of a Time-Out Training Program for Teachers</w:t>
      </w:r>
      <w:r>
        <w:t>. $39,996.</w:t>
      </w:r>
    </w:p>
    <w:p w14:paraId="4AE63CFA" w14:textId="77777777" w:rsidR="00E20F50" w:rsidRDefault="00E20F50" w:rsidP="00E20F50">
      <w:pPr>
        <w:ind w:left="720" w:hanging="720"/>
      </w:pPr>
    </w:p>
    <w:p w14:paraId="7DBE15D6" w14:textId="77777777" w:rsidR="00E20F50" w:rsidRPr="00F76513" w:rsidRDefault="00E20F50" w:rsidP="00E20F50">
      <w:pPr>
        <w:ind w:left="720" w:hanging="720"/>
        <w:rPr>
          <w:bCs/>
        </w:rPr>
      </w:pPr>
      <w:r w:rsidRPr="00F76513">
        <w:rPr>
          <w:b/>
          <w:bCs/>
        </w:rPr>
        <w:t>Jewell, J. D.</w:t>
      </w:r>
      <w:r w:rsidRPr="00F76513">
        <w:rPr>
          <w:bCs/>
        </w:rPr>
        <w:t xml:space="preserve"> (2006). Federal Bureau of Justice Assistance CFDA 16.745: BJA-2006-1381—Justice and Mental Health Collaboration Program. </w:t>
      </w:r>
      <w:r w:rsidRPr="00F76513">
        <w:rPr>
          <w:bCs/>
          <w:i/>
        </w:rPr>
        <w:t xml:space="preserve">Implementing a Mental </w:t>
      </w:r>
      <w:smartTag w:uri="urn:schemas-microsoft-com:office:smarttags" w:element="Street">
        <w:smartTag w:uri="urn:schemas-microsoft-com:office:smarttags" w:element="address">
          <w:r w:rsidRPr="00F76513">
            <w:rPr>
              <w:bCs/>
              <w:i/>
            </w:rPr>
            <w:t>Health Court</w:t>
          </w:r>
        </w:smartTag>
      </w:smartTag>
      <w:r w:rsidRPr="00F76513">
        <w:rPr>
          <w:bCs/>
          <w:i/>
        </w:rPr>
        <w:t xml:space="preserve">. </w:t>
      </w:r>
      <w:r w:rsidRPr="00F76513">
        <w:rPr>
          <w:bCs/>
        </w:rPr>
        <w:t xml:space="preserve">$18,233. </w:t>
      </w:r>
    </w:p>
    <w:p w14:paraId="0058BCD7" w14:textId="77777777" w:rsidR="00E20F50" w:rsidRDefault="00E20F50" w:rsidP="00E20F50">
      <w:pPr>
        <w:rPr>
          <w:rFonts w:cs="Arial"/>
        </w:rPr>
      </w:pPr>
    </w:p>
    <w:p w14:paraId="67512E96" w14:textId="77777777" w:rsidR="00E20F50" w:rsidRPr="003F171E" w:rsidRDefault="00E20F50" w:rsidP="00E20F50">
      <w:pPr>
        <w:rPr>
          <w:rFonts w:cs="Arial"/>
        </w:rPr>
      </w:pPr>
      <w:r w:rsidRPr="00066024">
        <w:rPr>
          <w:rFonts w:cs="Arial"/>
        </w:rPr>
        <w:t xml:space="preserve">Segrist, D.J., Jordan-Fleming, M.K., </w:t>
      </w:r>
      <w:r w:rsidRPr="00294682">
        <w:rPr>
          <w:rFonts w:cs="Arial"/>
          <w:b/>
        </w:rPr>
        <w:t>Jewell, J.D.</w:t>
      </w:r>
      <w:r w:rsidRPr="00066024">
        <w:rPr>
          <w:rFonts w:cs="Arial"/>
        </w:rPr>
        <w:t>,</w:t>
      </w:r>
      <w:r>
        <w:rPr>
          <w:rFonts w:cs="Arial"/>
        </w:rPr>
        <w:t xml:space="preserve"> &amp; Hupp, S. (2006). </w:t>
      </w:r>
      <w:r w:rsidRPr="003F171E">
        <w:rPr>
          <w:rFonts w:cs="Arial"/>
        </w:rPr>
        <w:t xml:space="preserve">American </w:t>
      </w:r>
    </w:p>
    <w:p w14:paraId="30753053" w14:textId="77777777" w:rsidR="00E20F50" w:rsidRPr="003F171E" w:rsidRDefault="00E20F50" w:rsidP="00E20F50">
      <w:pPr>
        <w:ind w:firstLine="720"/>
        <w:rPr>
          <w:rFonts w:cs="Arial"/>
          <w:i/>
        </w:rPr>
      </w:pPr>
      <w:r w:rsidRPr="003F171E">
        <w:rPr>
          <w:rFonts w:cs="Arial"/>
        </w:rPr>
        <w:t>Beverage Medical Research Foundation.</w:t>
      </w:r>
      <w:r w:rsidRPr="00066024">
        <w:rPr>
          <w:rFonts w:cs="Arial"/>
        </w:rPr>
        <w:t xml:space="preserve"> </w:t>
      </w:r>
      <w:r w:rsidRPr="003F171E">
        <w:rPr>
          <w:rFonts w:cs="Arial"/>
          <w:i/>
        </w:rPr>
        <w:t xml:space="preserve">Developmental correlates of drinking and </w:t>
      </w:r>
    </w:p>
    <w:p w14:paraId="1ACB9D5F" w14:textId="77777777" w:rsidR="00E20F50" w:rsidRPr="00692487" w:rsidRDefault="00E20F50" w:rsidP="00E20F50">
      <w:pPr>
        <w:ind w:firstLine="720"/>
        <w:rPr>
          <w:rFonts w:cs="Arial"/>
        </w:rPr>
      </w:pPr>
      <w:r w:rsidRPr="003F171E">
        <w:rPr>
          <w:rFonts w:cs="Arial"/>
          <w:i/>
        </w:rPr>
        <w:t>drinking-related behaviors in college students</w:t>
      </w:r>
      <w:r w:rsidRPr="00066024">
        <w:rPr>
          <w:rFonts w:cs="Arial"/>
        </w:rPr>
        <w:t>.</w:t>
      </w:r>
      <w:r>
        <w:rPr>
          <w:rFonts w:cs="Arial"/>
        </w:rPr>
        <w:t xml:space="preserve"> $52,619.</w:t>
      </w:r>
    </w:p>
    <w:p w14:paraId="1061085A" w14:textId="77777777" w:rsidR="00E20F50" w:rsidRDefault="00E20F50" w:rsidP="00E20F50">
      <w:pPr>
        <w:pStyle w:val="BodyText"/>
        <w:ind w:left="720" w:hanging="720"/>
        <w:rPr>
          <w:b/>
          <w:bCs/>
        </w:rPr>
      </w:pPr>
    </w:p>
    <w:p w14:paraId="758A1911" w14:textId="77777777" w:rsidR="00E20F50" w:rsidRDefault="00E20F50" w:rsidP="00E20F50">
      <w:pPr>
        <w:pStyle w:val="BodyText"/>
        <w:ind w:left="720" w:hanging="720"/>
        <w:rPr>
          <w:bCs/>
        </w:rPr>
      </w:pPr>
      <w:r w:rsidRPr="0062708B">
        <w:rPr>
          <w:b/>
          <w:bCs/>
        </w:rPr>
        <w:t>Jewell, J. D.</w:t>
      </w:r>
      <w:r>
        <w:rPr>
          <w:bCs/>
        </w:rPr>
        <w:t xml:space="preserve"> &amp; Handwerk, M. (2005).  National Institutes of Health PA-03-053 Academic Research Enhancement Award (</w:t>
      </w:r>
      <w:smartTag w:uri="urn:schemas-microsoft-com:office:smarttags" w:element="stockticker">
        <w:r>
          <w:rPr>
            <w:bCs/>
          </w:rPr>
          <w:t>AREA</w:t>
        </w:r>
      </w:smartTag>
      <w:r>
        <w:rPr>
          <w:bCs/>
        </w:rPr>
        <w:t xml:space="preserve">). </w:t>
      </w:r>
      <w:r w:rsidRPr="00464813">
        <w:rPr>
          <w:bCs/>
          <w:i/>
        </w:rPr>
        <w:t>Influence of Family Environment in Treatment Foster Care (revised)</w:t>
      </w:r>
      <w:r>
        <w:rPr>
          <w:bCs/>
        </w:rPr>
        <w:t>. $214,500.</w:t>
      </w:r>
    </w:p>
    <w:p w14:paraId="4DF0A01B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/>
          <w:bCs/>
        </w:rPr>
      </w:pPr>
    </w:p>
    <w:p w14:paraId="233AFA1C" w14:textId="77777777" w:rsidR="00E20F50" w:rsidRDefault="00E20F50" w:rsidP="00E20F50">
      <w:pPr>
        <w:pStyle w:val="BodyText"/>
        <w:ind w:left="720" w:hanging="720"/>
        <w:rPr>
          <w:bCs/>
        </w:rPr>
      </w:pPr>
      <w:r>
        <w:rPr>
          <w:bCs/>
        </w:rPr>
        <w:t xml:space="preserve">Liu, Y., </w:t>
      </w:r>
      <w:r w:rsidRPr="0062708B">
        <w:rPr>
          <w:b/>
          <w:bCs/>
        </w:rPr>
        <w:t>Jewell, J. D.</w:t>
      </w:r>
      <w:r>
        <w:rPr>
          <w:bCs/>
        </w:rPr>
        <w:t xml:space="preserve">, &amp; Thomczek, M. (2004).  </w:t>
      </w:r>
      <w:smartTag w:uri="urn:schemas-microsoft-com:office:smarttags" w:element="place">
        <w:smartTag w:uri="urn:schemas-microsoft-com:office:smarttags" w:element="country-region">
          <w:r>
            <w:rPr>
              <w:bCs/>
            </w:rPr>
            <w:t>U.S.</w:t>
          </w:r>
        </w:smartTag>
      </w:smartTag>
      <w:r>
        <w:rPr>
          <w:bCs/>
        </w:rPr>
        <w:t xml:space="preserve"> Department of Education </w:t>
      </w:r>
      <w:r>
        <w:rPr>
          <w:color w:val="000000"/>
        </w:rPr>
        <w:t xml:space="preserve">RFA </w:t>
      </w:r>
      <w:r>
        <w:rPr>
          <w:szCs w:val="17"/>
        </w:rPr>
        <w:t xml:space="preserve">84.305H--Cognition and Student Learning Research </w:t>
      </w:r>
      <w:r>
        <w:rPr>
          <w:color w:val="000000"/>
        </w:rPr>
        <w:t xml:space="preserve">Grants. </w:t>
      </w:r>
      <w:r>
        <w:rPr>
          <w:bCs/>
          <w:i/>
          <w:iCs/>
        </w:rPr>
        <w:t>Computer-Based Multimedia Instruction for Learning and Long-Term Retention in Elementary Math.</w:t>
      </w:r>
      <w:r>
        <w:rPr>
          <w:bCs/>
        </w:rPr>
        <w:t xml:space="preserve">  $1,049,942.</w:t>
      </w:r>
    </w:p>
    <w:p w14:paraId="2899D6E5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/>
          <w:bCs/>
        </w:rPr>
      </w:pPr>
    </w:p>
    <w:p w14:paraId="30D5D70D" w14:textId="77777777" w:rsidR="00E20F50" w:rsidRDefault="00E20F50" w:rsidP="00E20F50">
      <w:pPr>
        <w:pStyle w:val="BodyText"/>
        <w:ind w:left="720" w:hanging="720"/>
        <w:rPr>
          <w:bCs/>
        </w:rPr>
      </w:pPr>
      <w:r w:rsidRPr="0062708B">
        <w:rPr>
          <w:b/>
          <w:bCs/>
        </w:rPr>
        <w:t>Jewell, J. D.</w:t>
      </w:r>
      <w:r>
        <w:rPr>
          <w:bCs/>
        </w:rPr>
        <w:t xml:space="preserve"> &amp; Handwerk, M. (2004).  National Institutes of Health PA-03-053 Academic Research Enhancement Award (</w:t>
      </w:r>
      <w:smartTag w:uri="urn:schemas-microsoft-com:office:smarttags" w:element="stockticker">
        <w:r>
          <w:rPr>
            <w:bCs/>
          </w:rPr>
          <w:t>AREA</w:t>
        </w:r>
      </w:smartTag>
      <w:r>
        <w:rPr>
          <w:bCs/>
        </w:rPr>
        <w:t xml:space="preserve">). </w:t>
      </w:r>
      <w:r w:rsidRPr="00464813">
        <w:rPr>
          <w:bCs/>
          <w:i/>
        </w:rPr>
        <w:t>Influence of Family Environment in Treatment Foster Care</w:t>
      </w:r>
      <w:r>
        <w:rPr>
          <w:bCs/>
        </w:rPr>
        <w:t>. $213,000.</w:t>
      </w:r>
    </w:p>
    <w:p w14:paraId="16A7C89F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/>
          <w:bCs/>
        </w:rPr>
      </w:pPr>
    </w:p>
    <w:p w14:paraId="3DC82665" w14:textId="77777777" w:rsidR="00E20F50" w:rsidRDefault="00E20F50" w:rsidP="00E20F50">
      <w:pPr>
        <w:autoSpaceDE w:val="0"/>
        <w:autoSpaceDN w:val="0"/>
        <w:adjustRightInd w:val="0"/>
        <w:ind w:left="720" w:hanging="720"/>
      </w:pPr>
      <w:r>
        <w:t xml:space="preserve">Hupp, S., </w:t>
      </w:r>
      <w:r w:rsidRPr="0062708B">
        <w:rPr>
          <w:b/>
        </w:rPr>
        <w:t>Jewell, J. D.</w:t>
      </w:r>
      <w:r>
        <w:t>, Krohn, E., &amp; McIntyre, H. (2004).  Spencer Foundation Small Research Grant.  Assessing Parent Satisfaction of Educational Evaluations with the Evaluation Acceptability Rating Scale: Opening Our EARS to Parent Concerns</w:t>
      </w:r>
      <w:r>
        <w:rPr>
          <w:bCs/>
          <w:i/>
          <w:iCs/>
          <w:szCs w:val="36"/>
        </w:rPr>
        <w:t xml:space="preserve">.  </w:t>
      </w:r>
      <w:r>
        <w:t>$15,000.</w:t>
      </w:r>
    </w:p>
    <w:p w14:paraId="4275D818" w14:textId="77777777" w:rsidR="00E20F50" w:rsidRDefault="00E20F50" w:rsidP="00E20F50">
      <w:pPr>
        <w:pStyle w:val="BodyText2"/>
        <w:ind w:hanging="720"/>
        <w:rPr>
          <w:bCs/>
        </w:rPr>
      </w:pPr>
    </w:p>
    <w:p w14:paraId="3DEFDDAC" w14:textId="77777777" w:rsidR="00E20F50" w:rsidRDefault="00E20F50" w:rsidP="00E20F50">
      <w:pPr>
        <w:pStyle w:val="BodyText2"/>
        <w:ind w:hanging="720"/>
        <w:rPr>
          <w:bCs/>
        </w:rPr>
      </w:pPr>
      <w:r>
        <w:rPr>
          <w:bCs/>
        </w:rPr>
        <w:t xml:space="preserve">Liu, Y., </w:t>
      </w:r>
      <w:r w:rsidRPr="0062708B">
        <w:rPr>
          <w:b/>
          <w:bCs/>
        </w:rPr>
        <w:t>Jewell, J. D.</w:t>
      </w:r>
      <w:r>
        <w:rPr>
          <w:bCs/>
        </w:rPr>
        <w:t xml:space="preserve">, &amp; Thomczek, M. (2003).  </w:t>
      </w:r>
      <w:smartTag w:uri="urn:schemas-microsoft-com:office:smarttags" w:element="place">
        <w:smartTag w:uri="urn:schemas-microsoft-com:office:smarttags" w:element="country-region">
          <w:r>
            <w:rPr>
              <w:bCs/>
            </w:rPr>
            <w:t>U.S.</w:t>
          </w:r>
        </w:smartTag>
      </w:smartTag>
      <w:r>
        <w:rPr>
          <w:bCs/>
        </w:rPr>
        <w:t xml:space="preserve"> Department of Education </w:t>
      </w:r>
      <w:r>
        <w:rPr>
          <w:color w:val="000000"/>
        </w:rPr>
        <w:t xml:space="preserve">RFA </w:t>
      </w:r>
      <w:r>
        <w:rPr>
          <w:szCs w:val="17"/>
        </w:rPr>
        <w:t xml:space="preserve">84.305H--Cognition and Student Learning Research </w:t>
      </w:r>
      <w:r>
        <w:rPr>
          <w:color w:val="000000"/>
        </w:rPr>
        <w:t xml:space="preserve">Grants. </w:t>
      </w:r>
      <w:r>
        <w:rPr>
          <w:bCs/>
          <w:i/>
          <w:iCs/>
        </w:rPr>
        <w:t xml:space="preserve">Computer-Based Multimedia Instruction for Learning and Long-Term Retention in Elementary Math and </w:t>
      </w:r>
      <w:smartTag w:uri="urn:schemas-microsoft-com:office:smarttags" w:element="place">
        <w:smartTag w:uri="urn:schemas-microsoft-com:office:smarttags" w:element="City">
          <w:r>
            <w:rPr>
              <w:bCs/>
              <w:i/>
              <w:iCs/>
            </w:rPr>
            <w:t>Reading</w:t>
          </w:r>
        </w:smartTag>
      </w:smartTag>
      <w:r>
        <w:rPr>
          <w:bCs/>
          <w:i/>
          <w:iCs/>
        </w:rPr>
        <w:t>.</w:t>
      </w:r>
      <w:r>
        <w:rPr>
          <w:bCs/>
        </w:rPr>
        <w:t xml:space="preserve">  $1,049,942.</w:t>
      </w:r>
    </w:p>
    <w:p w14:paraId="3617D7DE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/>
          <w:bCs/>
        </w:rPr>
      </w:pPr>
    </w:p>
    <w:p w14:paraId="4BC124F5" w14:textId="77777777" w:rsidR="00E20F50" w:rsidRDefault="00E20F50" w:rsidP="00E20F50">
      <w:pPr>
        <w:pStyle w:val="BodyText"/>
        <w:ind w:left="720" w:hanging="720"/>
      </w:pPr>
      <w:r w:rsidRPr="0062708B">
        <w:rPr>
          <w:b/>
        </w:rPr>
        <w:t>Jewell, J. D.</w:t>
      </w:r>
      <w:r>
        <w:t xml:space="preserve"> &amp; Hupp, S. (2004).  Blowitz-Ridgway Foundation Grant.  </w:t>
      </w:r>
      <w:r>
        <w:rPr>
          <w:i/>
          <w:iCs/>
        </w:rPr>
        <w:t>Parent Education for Families of Juvenile Delinquents</w:t>
      </w:r>
      <w:r>
        <w:t>.  $14,950.</w:t>
      </w:r>
    </w:p>
    <w:p w14:paraId="4BB3A584" w14:textId="77777777" w:rsidR="00E20F50" w:rsidRDefault="00E20F50" w:rsidP="00E20F50">
      <w:pPr>
        <w:pStyle w:val="text"/>
        <w:spacing w:line="240" w:lineRule="auto"/>
        <w:ind w:left="720" w:hanging="720"/>
        <w:jc w:val="left"/>
      </w:pPr>
    </w:p>
    <w:p w14:paraId="45E1A2FA" w14:textId="77777777" w:rsidR="00E20F50" w:rsidRDefault="00E20F50" w:rsidP="00E20F50">
      <w:pPr>
        <w:ind w:left="720" w:hanging="720"/>
      </w:pPr>
      <w:r w:rsidRPr="0062708B">
        <w:rPr>
          <w:b/>
        </w:rPr>
        <w:lastRenderedPageBreak/>
        <w:t>Jewell, J. D.</w:t>
      </w:r>
      <w:r>
        <w:t xml:space="preserve">, Krohn, E., Scott, V., &amp; </w:t>
      </w:r>
      <w:smartTag w:uri="urn:schemas-microsoft-com:office:smarttags" w:element="place">
        <w:smartTag w:uri="urn:schemas-microsoft-com:office:smarttags" w:element="City">
          <w:r>
            <w:t>Carlton</w:t>
          </w:r>
        </w:smartTag>
      </w:smartTag>
      <w:r>
        <w:t xml:space="preserve">, M. (2003).  Spencer Foundation Small Research Grant.  </w:t>
      </w:r>
      <w:r>
        <w:rPr>
          <w:bCs/>
          <w:i/>
          <w:iCs/>
          <w:szCs w:val="36"/>
        </w:rPr>
        <w:t xml:space="preserve">Developing an Assessment System for Teachers’ Discipline Practices. </w:t>
      </w:r>
      <w:r>
        <w:t xml:space="preserve"> $15,400.  </w:t>
      </w:r>
    </w:p>
    <w:p w14:paraId="7C362B7B" w14:textId="77777777" w:rsidR="00E20F50" w:rsidRDefault="00E20F50" w:rsidP="00E20F50">
      <w:pPr>
        <w:ind w:left="720" w:hanging="720"/>
      </w:pPr>
    </w:p>
    <w:p w14:paraId="452F05A5" w14:textId="77777777" w:rsidR="00E20F50" w:rsidRDefault="00E20F50" w:rsidP="00E20F50">
      <w:pPr>
        <w:ind w:left="720" w:hanging="720"/>
      </w:pPr>
      <w:r w:rsidRPr="0062708B">
        <w:rPr>
          <w:b/>
        </w:rPr>
        <w:t>Jewell, J. D.</w:t>
      </w:r>
      <w:r>
        <w:t xml:space="preserve">, Krohn, E., Scott, V., &amp; </w:t>
      </w:r>
      <w:smartTag w:uri="urn:schemas-microsoft-com:office:smarttags" w:element="place">
        <w:smartTag w:uri="urn:schemas-microsoft-com:office:smarttags" w:element="City">
          <w:r>
            <w:t>Carlton</w:t>
          </w:r>
        </w:smartTag>
      </w:smartTag>
      <w:r>
        <w:t xml:space="preserve">, M. (2003).  Spencer Foundation Small Research Grant.  </w:t>
      </w:r>
      <w:r>
        <w:rPr>
          <w:i/>
          <w:iCs/>
        </w:rPr>
        <w:t>The Assessment and Intervention of Discipline Practices of Teachers and Parents of Preschool Children.</w:t>
      </w:r>
      <w:r>
        <w:t xml:space="preserve">  $34,510.</w:t>
      </w:r>
    </w:p>
    <w:p w14:paraId="37F85D70" w14:textId="77777777" w:rsidR="00E20F50" w:rsidRDefault="00E20F50" w:rsidP="00E20F50">
      <w:pPr>
        <w:ind w:left="720" w:hanging="720"/>
      </w:pPr>
    </w:p>
    <w:p w14:paraId="4E256B00" w14:textId="77777777" w:rsidR="00E20F50" w:rsidRDefault="00E20F50" w:rsidP="00E20F50">
      <w:pPr>
        <w:ind w:left="720" w:hanging="720"/>
      </w:pPr>
      <w:r w:rsidRPr="0062708B">
        <w:rPr>
          <w:b/>
        </w:rPr>
        <w:t>Jewell, J. D.</w:t>
      </w:r>
      <w:r>
        <w:t xml:space="preserve">, Krohn, E., Scott, V., &amp; </w:t>
      </w:r>
      <w:smartTag w:uri="urn:schemas-microsoft-com:office:smarttags" w:element="place">
        <w:smartTag w:uri="urn:schemas-microsoft-com:office:smarttags" w:element="City">
          <w:r>
            <w:t>Carlton</w:t>
          </w:r>
        </w:smartTag>
      </w:smartTag>
      <w:r>
        <w:t xml:space="preserve">, M. (2003).  MacArthur Foundation.  </w:t>
      </w:r>
      <w:r>
        <w:rPr>
          <w:i/>
          <w:iCs/>
        </w:rPr>
        <w:t>The Assessment and Intervention of Discipline Practices of Teachers and Parents of Preschool Children.</w:t>
      </w:r>
      <w:r>
        <w:t xml:space="preserve">  $34,510.</w:t>
      </w:r>
    </w:p>
    <w:p w14:paraId="0C86CCA0" w14:textId="77777777" w:rsidR="00E20F50" w:rsidRDefault="00E20F50" w:rsidP="00E20F50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/>
          <w:bCs/>
        </w:rPr>
      </w:pPr>
    </w:p>
    <w:p w14:paraId="2A64BFA3" w14:textId="77777777" w:rsidR="00E20F50" w:rsidRDefault="00E20F50" w:rsidP="00E20F50">
      <w:pPr>
        <w:ind w:left="720" w:hanging="720"/>
      </w:pPr>
      <w:r w:rsidRPr="0062708B">
        <w:rPr>
          <w:b/>
        </w:rPr>
        <w:t>Jewell, J. D.</w:t>
      </w:r>
      <w:r>
        <w:t xml:space="preserve">, Krohn, E., &amp; Hupp, S.  (2002).  Excellence in Graduate Education Grant (SIUE internal grant).  </w:t>
      </w:r>
      <w:r>
        <w:rPr>
          <w:i/>
          <w:iCs/>
        </w:rPr>
        <w:t xml:space="preserve">The Development of a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Clinical-School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Name">
          <w:r>
            <w:rPr>
              <w:i/>
              <w:iCs/>
            </w:rPr>
            <w:t>Psychology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Name">
          <w:r>
            <w:rPr>
              <w:i/>
              <w:iCs/>
            </w:rPr>
            <w:t>Training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Center</w:t>
          </w:r>
        </w:smartTag>
      </w:smartTag>
      <w:r>
        <w:rPr>
          <w:i/>
          <w:iCs/>
        </w:rPr>
        <w:t>.</w:t>
      </w:r>
      <w:r>
        <w:t xml:space="preserve">  $2,215.</w:t>
      </w:r>
    </w:p>
    <w:p w14:paraId="63F3127B" w14:textId="77777777" w:rsidR="00E20F50" w:rsidRDefault="00E20F50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jc w:val="both"/>
        <w:rPr>
          <w:b/>
          <w:bCs/>
        </w:rPr>
      </w:pPr>
    </w:p>
    <w:p w14:paraId="4972A9B9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jc w:val="both"/>
        <w:rPr>
          <w:b/>
          <w:bCs/>
        </w:rPr>
      </w:pPr>
      <w:r>
        <w:rPr>
          <w:b/>
          <w:bCs/>
        </w:rPr>
        <w:t>PRESENTATIONS (REFEREED)</w:t>
      </w:r>
    </w:p>
    <w:p w14:paraId="4EE602C3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jc w:val="both"/>
        <w:rPr>
          <w:b/>
          <w:bCs/>
        </w:rPr>
      </w:pPr>
    </w:p>
    <w:p w14:paraId="2DAD5DBE" w14:textId="4607F4C7" w:rsidR="000215CE" w:rsidRDefault="000215CE" w:rsidP="000215CE">
      <w:pPr>
        <w:pStyle w:val="BodyTextIndent"/>
        <w:ind w:left="720" w:hanging="720"/>
      </w:pPr>
      <w:r w:rsidRPr="000215CE">
        <w:t xml:space="preserve">McKenney, E. L. W., </w:t>
      </w:r>
      <w:r w:rsidRPr="000215CE">
        <w:rPr>
          <w:bCs/>
          <w:iCs/>
        </w:rPr>
        <w:t>Bush, R. D.</w:t>
      </w:r>
      <w:r w:rsidRPr="000215CE">
        <w:t xml:space="preserve">, Everett, G. E., &amp; </w:t>
      </w:r>
      <w:r w:rsidRPr="000215CE">
        <w:rPr>
          <w:b/>
        </w:rPr>
        <w:t>Jewell, J. D.</w:t>
      </w:r>
      <w:r w:rsidRPr="000215CE">
        <w:t xml:space="preserve"> (2017, February). </w:t>
      </w:r>
      <w:r w:rsidRPr="000215CE">
        <w:rPr>
          <w:i/>
          <w:iCs/>
        </w:rPr>
        <w:t xml:space="preserve">Behavioral Consultation and Conjoint Behavioral Consultation for culturally diverse students. </w:t>
      </w:r>
      <w:r w:rsidRPr="000215CE">
        <w:t xml:space="preserve">Paper </w:t>
      </w:r>
      <w:r>
        <w:t>presented</w:t>
      </w:r>
      <w:r w:rsidRPr="000215CE">
        <w:t xml:space="preserve"> at the annual meeting of the National Association of School Psychologists, San Antonio, TX.</w:t>
      </w:r>
    </w:p>
    <w:p w14:paraId="67803692" w14:textId="21772DB8" w:rsidR="000215CE" w:rsidRPr="000215CE" w:rsidRDefault="000215CE" w:rsidP="000215CE">
      <w:pPr>
        <w:ind w:left="720" w:hanging="720"/>
      </w:pPr>
      <w:r w:rsidRPr="000215CE">
        <w:rPr>
          <w:bCs/>
          <w:iCs/>
        </w:rPr>
        <w:t>Bimm, K</w:t>
      </w:r>
      <w:r w:rsidRPr="000215CE">
        <w:t>.</w:t>
      </w:r>
      <w:r w:rsidRPr="000215CE">
        <w:rPr>
          <w:bCs/>
          <w:iCs/>
        </w:rPr>
        <w:t xml:space="preserve"> J., </w:t>
      </w:r>
      <w:r w:rsidRPr="000215CE">
        <w:t xml:space="preserve">McKenney, E. L. W., </w:t>
      </w:r>
      <w:r w:rsidRPr="000215CE">
        <w:rPr>
          <w:b/>
        </w:rPr>
        <w:t>Jewell, J. D.,</w:t>
      </w:r>
      <w:r w:rsidRPr="000215CE">
        <w:t xml:space="preserve"> &amp; Hupp, S. D. A. (2017, February). </w:t>
      </w:r>
      <w:r w:rsidRPr="000215CE">
        <w:rPr>
          <w:i/>
          <w:iCs/>
        </w:rPr>
        <w:t>Effects of computerized CBT in school for children with Autism Spectrum Disorder.</w:t>
      </w:r>
      <w:r w:rsidRPr="000215CE">
        <w:t xml:space="preserve"> Poster </w:t>
      </w:r>
      <w:r>
        <w:t xml:space="preserve">presented </w:t>
      </w:r>
      <w:r w:rsidRPr="000215CE">
        <w:t>at the annual meeting of the National Association of School Psychologists, San Antonio, TX</w:t>
      </w:r>
    </w:p>
    <w:p w14:paraId="3CBA6CE2" w14:textId="77777777" w:rsidR="000215CE" w:rsidRDefault="000215CE" w:rsidP="000215CE">
      <w:pPr>
        <w:rPr>
          <w:rFonts w:ascii="Garamond" w:hAnsi="Garamond"/>
          <w:sz w:val="21"/>
          <w:szCs w:val="21"/>
        </w:rPr>
      </w:pPr>
    </w:p>
    <w:p w14:paraId="796C457D" w14:textId="68D68879" w:rsidR="009645CC" w:rsidRDefault="009645CC" w:rsidP="009645CC">
      <w:pPr>
        <w:ind w:left="720" w:hanging="720"/>
      </w:pPr>
      <w:r>
        <w:t xml:space="preserve">Everett, G. E., Swift, H. S., McKenney, E. L. W., &amp; </w:t>
      </w:r>
      <w:r w:rsidRPr="009645CC">
        <w:rPr>
          <w:b/>
        </w:rPr>
        <w:t>Jewell, J. D.</w:t>
      </w:r>
      <w:r>
        <w:t xml:space="preserve"> </w:t>
      </w:r>
      <w:r w:rsidR="00653F5F">
        <w:t xml:space="preserve">(February, 2016). </w:t>
      </w:r>
      <w:r w:rsidRPr="009645CC">
        <w:rPr>
          <w:i/>
        </w:rPr>
        <w:t xml:space="preserve">Investigating math-to-mastery through brief experimental analysis. </w:t>
      </w:r>
      <w:r w:rsidR="00E54D32" w:rsidRPr="00D302C7">
        <w:t xml:space="preserve">Poster </w:t>
      </w:r>
      <w:r w:rsidR="00E54D32">
        <w:t>presented at the</w:t>
      </w:r>
      <w:r w:rsidR="00E54D32" w:rsidRPr="00D302C7">
        <w:t xml:space="preserve"> </w:t>
      </w:r>
      <w:r>
        <w:t xml:space="preserve">annual meeting of the National Association of School Psychologist, New Orleans, LA. </w:t>
      </w:r>
    </w:p>
    <w:p w14:paraId="2EE54565" w14:textId="77777777" w:rsidR="009645CC" w:rsidRDefault="009645CC" w:rsidP="00B213FB">
      <w:pPr>
        <w:ind w:left="720" w:hanging="720"/>
        <w:rPr>
          <w:b/>
        </w:rPr>
      </w:pPr>
    </w:p>
    <w:p w14:paraId="0FF0DC0F" w14:textId="0A89806C" w:rsidR="00D302C7" w:rsidRDefault="00D302C7" w:rsidP="00B213FB">
      <w:pPr>
        <w:ind w:left="720" w:hanging="720"/>
      </w:pPr>
      <w:r w:rsidRPr="00D302C7">
        <w:rPr>
          <w:b/>
        </w:rPr>
        <w:t>Jewell, J.</w:t>
      </w:r>
      <w:r>
        <w:t xml:space="preserve">, Crawford, J., Smith, B., Diecker, M., Burash, J. &amp; Cruz, N. (November, 2015). </w:t>
      </w:r>
      <w:r w:rsidRPr="00D302C7">
        <w:rPr>
          <w:i/>
        </w:rPr>
        <w:t xml:space="preserve">Assessing the effectiveness of a bedtime behavioral intervention for military children with deployed parents. </w:t>
      </w:r>
      <w:r w:rsidR="00E54D32" w:rsidRPr="00D302C7">
        <w:t xml:space="preserve">Poster </w:t>
      </w:r>
      <w:r w:rsidR="00E54D32">
        <w:t>presented at the</w:t>
      </w:r>
      <w:r w:rsidR="00E54D32" w:rsidRPr="00D302C7">
        <w:t xml:space="preserve"> </w:t>
      </w:r>
      <w:r w:rsidRPr="00085FF2">
        <w:t>4</w:t>
      </w:r>
      <w:r>
        <w:t>9</w:t>
      </w:r>
      <w:r w:rsidRPr="00085FF2">
        <w:rPr>
          <w:vertAlign w:val="superscript"/>
        </w:rPr>
        <w:t>th</w:t>
      </w:r>
      <w:r w:rsidRPr="00085FF2">
        <w:t xml:space="preserve"> annual meeting of the Association for Behavioral and Co</w:t>
      </w:r>
      <w:r>
        <w:t>gnitive Therapies, Chicago, IL</w:t>
      </w:r>
      <w:r w:rsidRPr="00085FF2">
        <w:t>.</w:t>
      </w:r>
    </w:p>
    <w:p w14:paraId="2636EA04" w14:textId="77777777" w:rsidR="00D302C7" w:rsidRDefault="00D302C7" w:rsidP="00B213FB">
      <w:pPr>
        <w:ind w:left="720" w:hanging="720"/>
      </w:pPr>
    </w:p>
    <w:p w14:paraId="23BC68A2" w14:textId="3A53CDB6" w:rsidR="00D302C7" w:rsidRDefault="00D302C7" w:rsidP="00D302C7">
      <w:pPr>
        <w:ind w:left="720" w:hanging="720"/>
      </w:pPr>
      <w:r w:rsidRPr="00D302C7">
        <w:rPr>
          <w:b/>
        </w:rPr>
        <w:t>Jewell, J.</w:t>
      </w:r>
      <w:r>
        <w:t xml:space="preserve">, Belgard, J., Shive, K., Vahey, B., &amp; Vaughn, A. (November, 2015). </w:t>
      </w:r>
      <w:r w:rsidRPr="00D302C7">
        <w:rPr>
          <w:i/>
        </w:rPr>
        <w:t xml:space="preserve">Effectiveness of the Compassion Approach to Learning Meditation (CALM) program with juvenile detainees. </w:t>
      </w:r>
      <w:r w:rsidR="00E54D32" w:rsidRPr="00D302C7">
        <w:t xml:space="preserve">Poster </w:t>
      </w:r>
      <w:r w:rsidR="00E54D32">
        <w:t>presented at the</w:t>
      </w:r>
      <w:r w:rsidR="00E54D32" w:rsidRPr="00D302C7">
        <w:t xml:space="preserve"> </w:t>
      </w:r>
      <w:r w:rsidRPr="00085FF2">
        <w:t>4</w:t>
      </w:r>
      <w:r>
        <w:t>9</w:t>
      </w:r>
      <w:r w:rsidRPr="00085FF2">
        <w:rPr>
          <w:vertAlign w:val="superscript"/>
        </w:rPr>
        <w:t>th</w:t>
      </w:r>
      <w:r w:rsidRPr="00085FF2">
        <w:t xml:space="preserve"> annual meeting of the Association for Behavioral and Co</w:t>
      </w:r>
      <w:r>
        <w:t>gnitive Therapies, Chicago, IL</w:t>
      </w:r>
      <w:r w:rsidRPr="00085FF2">
        <w:t>.</w:t>
      </w:r>
    </w:p>
    <w:p w14:paraId="0E06C5C7" w14:textId="77777777" w:rsidR="00D302C7" w:rsidRDefault="00D302C7" w:rsidP="00D302C7">
      <w:pPr>
        <w:ind w:left="720" w:hanging="720"/>
      </w:pPr>
    </w:p>
    <w:p w14:paraId="34DE1C3D" w14:textId="5CAAB791" w:rsidR="00D302C7" w:rsidRPr="00D302C7" w:rsidRDefault="00D302C7" w:rsidP="00D302C7">
      <w:pPr>
        <w:ind w:left="720" w:hanging="720"/>
      </w:pPr>
      <w:r w:rsidRPr="00D302C7">
        <w:t xml:space="preserve">Hupp, S., Jones-Soto, E., McKenney, E., &amp; </w:t>
      </w:r>
      <w:r w:rsidRPr="00D302C7">
        <w:rPr>
          <w:b/>
        </w:rPr>
        <w:t>Jewell, J.</w:t>
      </w:r>
      <w:r w:rsidRPr="00D302C7">
        <w:t xml:space="preserve"> (2015, November). </w:t>
      </w:r>
      <w:r w:rsidRPr="00D302C7">
        <w:rPr>
          <w:i/>
        </w:rPr>
        <w:t>Behavioral Classroom Management and Sugar Elimination for ADHD: College Students Beliefs Before and After Three Different Dissemination Presentations.</w:t>
      </w:r>
      <w:r w:rsidRPr="00D302C7">
        <w:t xml:space="preserve"> Poster </w:t>
      </w:r>
      <w:r w:rsidR="00E54D32">
        <w:t>presented at the</w:t>
      </w:r>
      <w:r w:rsidRPr="00D302C7">
        <w:t xml:space="preserve"> 49</w:t>
      </w:r>
      <w:r w:rsidRPr="00D302C7">
        <w:rPr>
          <w:vertAlign w:val="superscript"/>
        </w:rPr>
        <w:t>th</w:t>
      </w:r>
      <w:r w:rsidRPr="00D302C7">
        <w:t xml:space="preserve"> annual meeting of the Association for Behavioral and Cognitive Therapies (ABCT), Chicago, IL.</w:t>
      </w:r>
    </w:p>
    <w:p w14:paraId="47EE2BCC" w14:textId="77777777" w:rsidR="00D302C7" w:rsidRDefault="00D302C7" w:rsidP="00B213FB">
      <w:pPr>
        <w:ind w:left="720" w:hanging="720"/>
      </w:pPr>
    </w:p>
    <w:p w14:paraId="6904C389" w14:textId="211A493F" w:rsidR="00B213FB" w:rsidRDefault="00B213FB" w:rsidP="00B213FB">
      <w:pPr>
        <w:ind w:left="720" w:hanging="720"/>
      </w:pPr>
      <w:r>
        <w:t xml:space="preserve">Hupp, S., Legg, K., Everett, G., &amp; </w:t>
      </w:r>
      <w:r w:rsidRPr="00B07D12">
        <w:rPr>
          <w:b/>
        </w:rPr>
        <w:t>Jewell, J.</w:t>
      </w:r>
      <w:r w:rsidR="0018776E">
        <w:t xml:space="preserve"> (March, 2015</w:t>
      </w:r>
      <w:r>
        <w:t xml:space="preserve">). </w:t>
      </w:r>
      <w:r w:rsidRPr="00B213FB">
        <w:rPr>
          <w:i/>
        </w:rPr>
        <w:t xml:space="preserve">Observers Rate a Child as More Hyperactive if Falsely Told the Child Just Consumed Cookies: Controlled Study of the </w:t>
      </w:r>
      <w:r w:rsidRPr="00B213FB">
        <w:rPr>
          <w:i/>
        </w:rPr>
        <w:lastRenderedPageBreak/>
        <w:t xml:space="preserve">Sugar Bias. </w:t>
      </w:r>
      <w:r>
        <w:t xml:space="preserve">Poster </w:t>
      </w:r>
      <w:r w:rsidR="00D302C7">
        <w:t>presented at</w:t>
      </w:r>
      <w:r>
        <w:t xml:space="preserve"> the Society For Research in Child Development biennial meeting, Philadelphia, PA.</w:t>
      </w:r>
    </w:p>
    <w:p w14:paraId="76CE50A8" w14:textId="77777777" w:rsidR="00B07D12" w:rsidRDefault="00B07D12" w:rsidP="00B213FB">
      <w:pPr>
        <w:ind w:left="720" w:hanging="720"/>
      </w:pPr>
    </w:p>
    <w:p w14:paraId="63F940D4" w14:textId="77777777" w:rsidR="00B10214" w:rsidRPr="00085FF2" w:rsidRDefault="005D6835" w:rsidP="00B10214">
      <w:pPr>
        <w:ind w:left="720" w:hanging="720"/>
      </w:pPr>
      <w:r>
        <w:t xml:space="preserve">Atchison, K., </w:t>
      </w:r>
      <w:r>
        <w:rPr>
          <w:b/>
        </w:rPr>
        <w:t xml:space="preserve">Jewell, J., </w:t>
      </w:r>
      <w:r>
        <w:t xml:space="preserve">Hupp, S., Brown, D. (November, 2014). Age at first placement and number of previous placements as predictors of behavior problems in youth in multidimensional treatment foster care. </w:t>
      </w:r>
      <w:r w:rsidR="00B10214" w:rsidRPr="00085FF2">
        <w:t xml:space="preserve">Poster </w:t>
      </w:r>
      <w:r w:rsidR="00B10214">
        <w:t>presented</w:t>
      </w:r>
      <w:r w:rsidR="00B10214" w:rsidRPr="00085FF2">
        <w:t xml:space="preserve"> </w:t>
      </w:r>
      <w:r w:rsidR="00B10214">
        <w:t>at</w:t>
      </w:r>
      <w:r w:rsidR="00B10214" w:rsidRPr="00085FF2">
        <w:t xml:space="preserve"> the 4</w:t>
      </w:r>
      <w:r w:rsidR="00B10214">
        <w:t>8</w:t>
      </w:r>
      <w:r w:rsidR="00B10214" w:rsidRPr="00085FF2">
        <w:rPr>
          <w:vertAlign w:val="superscript"/>
        </w:rPr>
        <w:t>th</w:t>
      </w:r>
      <w:r w:rsidR="00B10214" w:rsidRPr="00085FF2">
        <w:t xml:space="preserve"> annual meeting of the Association for Behavioral and Co</w:t>
      </w:r>
      <w:r w:rsidR="00B10214">
        <w:t>gnitive Therapies, Philadelphia, PA</w:t>
      </w:r>
      <w:r w:rsidR="00B10214" w:rsidRPr="00085FF2">
        <w:t>.</w:t>
      </w:r>
    </w:p>
    <w:p w14:paraId="6C38F255" w14:textId="77777777" w:rsidR="005D6835" w:rsidRPr="005D6835" w:rsidRDefault="005D6835" w:rsidP="0074022F">
      <w:pPr>
        <w:ind w:left="720" w:hanging="720"/>
      </w:pPr>
      <w:r>
        <w:rPr>
          <w:b/>
        </w:rPr>
        <w:t xml:space="preserve"> </w:t>
      </w:r>
    </w:p>
    <w:p w14:paraId="5FB5A79B" w14:textId="77777777" w:rsidR="0074022F" w:rsidRPr="0074022F" w:rsidRDefault="0074022F" w:rsidP="0074022F">
      <w:pPr>
        <w:ind w:left="720" w:hanging="720"/>
      </w:pPr>
      <w:r w:rsidRPr="0074022F">
        <w:t xml:space="preserve">McKenney, E. L. W., Everett, G. E., </w:t>
      </w:r>
      <w:r w:rsidRPr="0074022F">
        <w:rPr>
          <w:b/>
        </w:rPr>
        <w:t>Jewell, J. D.,</w:t>
      </w:r>
      <w:r w:rsidRPr="0074022F">
        <w:t xml:space="preserve"> &amp; Hupp, S. D. A. (2014, February). </w:t>
      </w:r>
      <w:r w:rsidRPr="00B213FB">
        <w:rPr>
          <w:i/>
          <w:iCs/>
        </w:rPr>
        <w:t>Training future school psychologists to serve students with Autism Spectrum Disorder (ASD): Evidence-based practices in assessment and intervention.</w:t>
      </w:r>
      <w:r w:rsidRPr="0074022F">
        <w:t xml:space="preserve"> Poster </w:t>
      </w:r>
      <w:r w:rsidR="00B10214">
        <w:t>presented</w:t>
      </w:r>
      <w:r w:rsidRPr="0074022F">
        <w:t xml:space="preserve"> at the annual meeting of the Trainers of Schoo</w:t>
      </w:r>
      <w:r w:rsidR="00B10214">
        <w:t>l Psychologists, Washington, D.</w:t>
      </w:r>
      <w:r w:rsidRPr="0074022F">
        <w:t>C.</w:t>
      </w:r>
    </w:p>
    <w:p w14:paraId="56EBC18B" w14:textId="77777777" w:rsidR="0074022F" w:rsidRDefault="0074022F" w:rsidP="0074022F">
      <w:pPr>
        <w:ind w:left="720" w:hanging="720"/>
        <w:rPr>
          <w:rFonts w:ascii="Garamond" w:hAnsi="Garamond"/>
        </w:rPr>
      </w:pPr>
    </w:p>
    <w:p w14:paraId="2D6CE257" w14:textId="77777777" w:rsidR="00085FF2" w:rsidRPr="00085FF2" w:rsidRDefault="00085FF2" w:rsidP="00085FF2">
      <w:pPr>
        <w:ind w:left="720" w:hanging="720"/>
      </w:pPr>
      <w:r w:rsidRPr="00085FF2">
        <w:t xml:space="preserve">Hupp, S., </w:t>
      </w:r>
      <w:r w:rsidRPr="00085FF2">
        <w:rPr>
          <w:bCs/>
          <w:iCs/>
        </w:rPr>
        <w:t>Stary, A.,</w:t>
      </w:r>
      <w:r w:rsidRPr="00085FF2">
        <w:t xml:space="preserve"> </w:t>
      </w:r>
      <w:r w:rsidRPr="00085FF2">
        <w:rPr>
          <w:b/>
        </w:rPr>
        <w:t>Jewell, J.,</w:t>
      </w:r>
      <w:r w:rsidRPr="00085FF2">
        <w:t xml:space="preserve"> &amp; </w:t>
      </w:r>
      <w:r w:rsidRPr="00085FF2">
        <w:rPr>
          <w:bCs/>
          <w:iCs/>
        </w:rPr>
        <w:t>Pezold, M.</w:t>
      </w:r>
      <w:r w:rsidRPr="00085FF2">
        <w:rPr>
          <w:b/>
          <w:bCs/>
          <w:i/>
          <w:iCs/>
        </w:rPr>
        <w:t xml:space="preserve"> </w:t>
      </w:r>
      <w:r w:rsidRPr="00085FF2">
        <w:t xml:space="preserve">(2013). </w:t>
      </w:r>
      <w:r w:rsidRPr="00B213FB">
        <w:rPr>
          <w:i/>
        </w:rPr>
        <w:t>Beliefs about myths related to child psychology, development, and parenting: Which myths need the most debunking?</w:t>
      </w:r>
      <w:r w:rsidRPr="00085FF2">
        <w:t xml:space="preserve"> Poster </w:t>
      </w:r>
      <w:r w:rsidR="00B10214">
        <w:t>presented</w:t>
      </w:r>
      <w:r w:rsidRPr="00085FF2">
        <w:t xml:space="preserve"> </w:t>
      </w:r>
      <w:r w:rsidR="00B10214">
        <w:t>at</w:t>
      </w:r>
      <w:r w:rsidRPr="00085FF2">
        <w:t xml:space="preserve"> the 47</w:t>
      </w:r>
      <w:r w:rsidRPr="00085FF2">
        <w:rPr>
          <w:vertAlign w:val="superscript"/>
        </w:rPr>
        <w:t>th</w:t>
      </w:r>
      <w:r w:rsidRPr="00085FF2">
        <w:t xml:space="preserve"> annual meeting of the Association for Behavioral and Cognitive Therapies, Nashville, TN.</w:t>
      </w:r>
    </w:p>
    <w:p w14:paraId="4533EC36" w14:textId="77777777" w:rsidR="00085FF2" w:rsidRDefault="00085FF2" w:rsidP="005B530E">
      <w:pPr>
        <w:ind w:left="720" w:hanging="720"/>
        <w:rPr>
          <w:rFonts w:eastAsia="Calibri"/>
          <w:b/>
        </w:rPr>
      </w:pPr>
    </w:p>
    <w:p w14:paraId="73F9ADD4" w14:textId="77777777" w:rsidR="005B530E" w:rsidRDefault="005B530E" w:rsidP="005B530E">
      <w:pPr>
        <w:ind w:left="720" w:hanging="720"/>
      </w:pPr>
      <w:r w:rsidRPr="005B530E">
        <w:rPr>
          <w:rFonts w:eastAsia="Calibri"/>
          <w:b/>
        </w:rPr>
        <w:t>Jewell, J.,</w:t>
      </w:r>
      <w:r>
        <w:rPr>
          <w:rFonts w:eastAsia="Calibri"/>
        </w:rPr>
        <w:t xml:space="preserve"> Sears, K., Evans, L., &amp; Hahn, M. (November 2013). </w:t>
      </w:r>
      <w:r w:rsidRPr="005B530E">
        <w:rPr>
          <w:i/>
        </w:rPr>
        <w:t>Examining the criterion validity of the Youth Assessment Screening Inventory (YASI) in predicting recidivism.</w:t>
      </w:r>
      <w:r>
        <w:t xml:space="preserve"> Poster </w:t>
      </w:r>
      <w:r w:rsidR="00085FF2">
        <w:t>accept</w:t>
      </w:r>
      <w:r>
        <w:t xml:space="preserve">ed </w:t>
      </w:r>
      <w:r w:rsidR="00085FF2">
        <w:t>to</w:t>
      </w:r>
      <w:r>
        <w:t xml:space="preserve"> the 47</w:t>
      </w:r>
      <w:r>
        <w:rPr>
          <w:vertAlign w:val="superscript"/>
        </w:rPr>
        <w:t>th</w:t>
      </w:r>
      <w:r>
        <w:t xml:space="preserve"> annual meeting of the Association for Behavioral and Cognitive Therapies, Nashville, TN.</w:t>
      </w:r>
    </w:p>
    <w:p w14:paraId="4C8E9287" w14:textId="77777777" w:rsidR="005B530E" w:rsidRDefault="005B530E" w:rsidP="00B86DF6">
      <w:pPr>
        <w:snapToGrid w:val="0"/>
        <w:ind w:left="720" w:hanging="720"/>
        <w:rPr>
          <w:rFonts w:eastAsia="Calibri"/>
        </w:rPr>
      </w:pPr>
    </w:p>
    <w:p w14:paraId="14983045" w14:textId="77777777" w:rsidR="00B86DF6" w:rsidRPr="00B86DF6" w:rsidRDefault="00B86DF6" w:rsidP="00B86DF6">
      <w:pPr>
        <w:snapToGrid w:val="0"/>
        <w:ind w:left="720" w:hanging="720"/>
        <w:rPr>
          <w:rFonts w:eastAsia="Calibri"/>
        </w:rPr>
      </w:pPr>
      <w:r w:rsidRPr="00B86DF6">
        <w:rPr>
          <w:rFonts w:eastAsia="Calibri"/>
        </w:rPr>
        <w:t xml:space="preserve">Dorencz, J., McKenney, E. L. W., </w:t>
      </w:r>
      <w:r w:rsidRPr="00FF2FDB">
        <w:rPr>
          <w:rFonts w:eastAsia="Calibri"/>
          <w:b/>
        </w:rPr>
        <w:t>Jewell, J.,</w:t>
      </w:r>
      <w:r w:rsidRPr="00B86DF6">
        <w:rPr>
          <w:rFonts w:eastAsia="Calibri"/>
        </w:rPr>
        <w:t xml:space="preserve"> Martin, A., Miller, J., Fuerst, D…  Page, T. (2013, February). </w:t>
      </w:r>
      <w:r w:rsidRPr="00B86DF6">
        <w:rPr>
          <w:rFonts w:eastAsia="Calibri"/>
          <w:i/>
          <w:iCs/>
        </w:rPr>
        <w:t>Defining success for students with ASD: Social academic behavior.</w:t>
      </w:r>
      <w:r w:rsidRPr="00B86DF6">
        <w:rPr>
          <w:rFonts w:eastAsia="Calibri"/>
        </w:rPr>
        <w:t xml:space="preserve"> Poster presented at the annual meeting of the National Association of School Psychologists, Seattle, WA.</w:t>
      </w:r>
    </w:p>
    <w:p w14:paraId="2D8077C5" w14:textId="77777777" w:rsidR="00B86DF6" w:rsidRDefault="00B86DF6" w:rsidP="0093360B">
      <w:pPr>
        <w:ind w:left="720" w:hanging="720"/>
      </w:pPr>
    </w:p>
    <w:p w14:paraId="347F9CF4" w14:textId="77777777" w:rsidR="0086737A" w:rsidRDefault="0086737A" w:rsidP="0093360B">
      <w:pPr>
        <w:ind w:left="720" w:hanging="720"/>
      </w:pPr>
      <w:r>
        <w:t xml:space="preserve">Stary, A., Hupp, S., Everett, G., </w:t>
      </w:r>
      <w:r w:rsidRPr="0086737A">
        <w:rPr>
          <w:b/>
        </w:rPr>
        <w:t>Jewell, J.</w:t>
      </w:r>
      <w:r>
        <w:t xml:space="preserve"> (November 2012). </w:t>
      </w:r>
      <w:r>
        <w:rPr>
          <w:i/>
          <w:iCs/>
        </w:rPr>
        <w:t>Parent acceptability of spanking and behavioral parent training techniques for children with externalizing behavior problems.</w:t>
      </w:r>
      <w:r>
        <w:t xml:space="preserve"> Poster presentation accepted for the 46</w:t>
      </w:r>
      <w:r>
        <w:rPr>
          <w:vertAlign w:val="superscript"/>
        </w:rPr>
        <w:t>th</w:t>
      </w:r>
      <w:r>
        <w:t xml:space="preserve"> annual meeting of the Association for Behavioral and Cognitive Therapies,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laceName">
            <w:r>
              <w:t>National</w:t>
            </w:r>
          </w:smartTag>
          <w:r>
            <w:t xml:space="preserve"> </w:t>
          </w:r>
          <w:smartTag w:uri="urn:schemas-microsoft-com:office:smarttags" w:element="PlaceType">
            <w:r>
              <w:t>Harbor</w:t>
            </w:r>
          </w:smartTag>
        </w:smartTag>
        <w:r>
          <w:t xml:space="preserve">, </w:t>
        </w:r>
        <w:smartTag w:uri="urn:schemas-microsoft-com:office:smarttags" w:element="State">
          <w:r>
            <w:t>MD.</w:t>
          </w:r>
        </w:smartTag>
      </w:smartTag>
    </w:p>
    <w:p w14:paraId="1EB5150F" w14:textId="77777777" w:rsidR="0086737A" w:rsidRDefault="0086737A" w:rsidP="0093360B">
      <w:pPr>
        <w:ind w:left="720" w:hanging="720"/>
      </w:pPr>
    </w:p>
    <w:p w14:paraId="23F5A0D1" w14:textId="77777777" w:rsidR="0044304C" w:rsidRPr="0044304C" w:rsidRDefault="0044304C" w:rsidP="00783095">
      <w:pPr>
        <w:ind w:left="720" w:hanging="720"/>
        <w:rPr>
          <w:b/>
          <w:bCs/>
          <w:i/>
          <w:iCs/>
        </w:rPr>
      </w:pPr>
      <w:r w:rsidRPr="0044304C">
        <w:t xml:space="preserve">Bradshaw, K., Hupp, S., </w:t>
      </w:r>
      <w:r w:rsidRPr="00783095">
        <w:rPr>
          <w:b/>
        </w:rPr>
        <w:t>Jewell, J.,</w:t>
      </w:r>
      <w:r w:rsidRPr="0044304C">
        <w:t xml:space="preserve"> &amp; </w:t>
      </w:r>
      <w:smartTag w:uri="urn:schemas-microsoft-com:office:smarttags" w:element="place">
        <w:r w:rsidRPr="0044304C">
          <w:t>Dudley</w:t>
        </w:r>
      </w:smartTag>
      <w:r w:rsidRPr="0044304C">
        <w:t xml:space="preserve">, M. (2012, November). </w:t>
      </w:r>
      <w:r w:rsidRPr="00783095">
        <w:rPr>
          <w:i/>
        </w:rPr>
        <w:t xml:space="preserve">Social Distance and Child Sexual Abuse. </w:t>
      </w:r>
      <w:r w:rsidRPr="0044304C">
        <w:t>Poster presentation accepted for the 46</w:t>
      </w:r>
      <w:r w:rsidRPr="0044304C">
        <w:rPr>
          <w:vertAlign w:val="superscript"/>
        </w:rPr>
        <w:t>th</w:t>
      </w:r>
      <w:r w:rsidRPr="0044304C">
        <w:t xml:space="preserve"> annual meeting of the Association for Behavioral and Cognitive Therapies (ABCT), </w:t>
      </w:r>
      <w:smartTag w:uri="urn:schemas-microsoft-com:office:smarttags" w:element="place">
        <w:smartTag w:uri="urn:schemas-microsoft-com:office:smarttags" w:element="City">
          <w:r w:rsidRPr="0044304C">
            <w:t>National Harbor</w:t>
          </w:r>
        </w:smartTag>
        <w:r w:rsidRPr="0044304C">
          <w:t xml:space="preserve">, </w:t>
        </w:r>
        <w:smartTag w:uri="urn:schemas-microsoft-com:office:smarttags" w:element="State">
          <w:r w:rsidRPr="0044304C">
            <w:t>MD.</w:t>
          </w:r>
        </w:smartTag>
      </w:smartTag>
    </w:p>
    <w:p w14:paraId="21272687" w14:textId="77777777" w:rsidR="0044304C" w:rsidRPr="0044304C" w:rsidRDefault="0044304C" w:rsidP="0093360B">
      <w:pPr>
        <w:ind w:left="720" w:hanging="720"/>
      </w:pPr>
    </w:p>
    <w:p w14:paraId="75FDD026" w14:textId="77777777" w:rsidR="00DA19A2" w:rsidRDefault="00F361CD" w:rsidP="0093360B">
      <w:pPr>
        <w:ind w:left="720" w:hanging="720"/>
      </w:pPr>
      <w:r w:rsidRPr="006106E9">
        <w:rPr>
          <w:b/>
          <w:color w:val="000000"/>
        </w:rPr>
        <w:t>Jewell, J. D.,</w:t>
      </w:r>
      <w:r>
        <w:rPr>
          <w:color w:val="000000"/>
        </w:rPr>
        <w:t xml:space="preserve"> </w:t>
      </w:r>
      <w:r w:rsidR="00DA19A2">
        <w:rPr>
          <w:color w:val="000000"/>
        </w:rPr>
        <w:t>Plate, G., Wiesemeyer, C., &amp; Schroeder, K.</w:t>
      </w:r>
      <w:r>
        <w:rPr>
          <w:color w:val="000000"/>
        </w:rPr>
        <w:t xml:space="preserve"> (</w:t>
      </w:r>
      <w:r w:rsidR="0086737A">
        <w:rPr>
          <w:color w:val="000000"/>
        </w:rPr>
        <w:t>November</w:t>
      </w:r>
      <w:r w:rsidR="00DA19A2">
        <w:rPr>
          <w:color w:val="000000"/>
        </w:rPr>
        <w:t xml:space="preserve"> 2012</w:t>
      </w:r>
      <w:r>
        <w:rPr>
          <w:color w:val="000000"/>
        </w:rPr>
        <w:t xml:space="preserve">). </w:t>
      </w:r>
      <w:r w:rsidR="00C213CB">
        <w:rPr>
          <w:i/>
        </w:rPr>
        <w:t>An Investigation of the Effect of Explicit Instruction and Modeling in a Mandatory Divorcing Parent Education on Parents' Related Knowledge and Beliefs</w:t>
      </w:r>
      <w:r w:rsidR="00A13AF5">
        <w:rPr>
          <w:i/>
        </w:rPr>
        <w:t>.</w:t>
      </w:r>
      <w:r w:rsidR="006106E9">
        <w:rPr>
          <w:i/>
          <w:color w:val="000000"/>
        </w:rPr>
        <w:t xml:space="preserve"> </w:t>
      </w:r>
      <w:r w:rsidR="00261E4C">
        <w:t>Poster presentation accepted for the 46</w:t>
      </w:r>
      <w:r w:rsidR="00261E4C">
        <w:rPr>
          <w:vertAlign w:val="superscript"/>
        </w:rPr>
        <w:t>th</w:t>
      </w:r>
      <w:r w:rsidR="00261E4C">
        <w:t xml:space="preserve"> annual meeting of the Association for Behavioral and Cognitive Therapies, </w:t>
      </w:r>
      <w:smartTag w:uri="urn:schemas-microsoft-com:office:smarttags" w:element="City">
        <w:smartTag w:uri="urn:schemas-microsoft-com:office:smarttags" w:element="PlaceName">
          <w:r w:rsidR="00261E4C">
            <w:t>National</w:t>
          </w:r>
        </w:smartTag>
        <w:r w:rsidR="00261E4C">
          <w:t xml:space="preserve"> </w:t>
        </w:r>
        <w:smartTag w:uri="urn:schemas-microsoft-com:office:smarttags" w:element="PlaceType">
          <w:r w:rsidR="00261E4C">
            <w:t>Harbor</w:t>
          </w:r>
        </w:smartTag>
      </w:smartTag>
      <w:r w:rsidR="00261E4C">
        <w:t>, MD.</w:t>
      </w:r>
    </w:p>
    <w:p w14:paraId="25272A1B" w14:textId="77777777" w:rsidR="00367893" w:rsidRDefault="00367893" w:rsidP="0093360B">
      <w:pPr>
        <w:ind w:left="720" w:hanging="720"/>
      </w:pPr>
    </w:p>
    <w:p w14:paraId="6A8721A7" w14:textId="77777777" w:rsidR="00367893" w:rsidRPr="00367893" w:rsidRDefault="00367893" w:rsidP="00367893">
      <w:pPr>
        <w:ind w:left="720" w:hanging="720"/>
      </w:pPr>
      <w:r w:rsidRPr="00367893">
        <w:t xml:space="preserve">Hupp, S., McKenney, E., &amp; </w:t>
      </w:r>
      <w:r w:rsidRPr="00367893">
        <w:rPr>
          <w:b/>
        </w:rPr>
        <w:t>Jewell, J.</w:t>
      </w:r>
      <w:r w:rsidRPr="00367893">
        <w:t xml:space="preserve"> (2012, November). </w:t>
      </w:r>
      <w:r w:rsidRPr="00367893">
        <w:rPr>
          <w:i/>
        </w:rPr>
        <w:t xml:space="preserve">ADHD Interventions: Disseminating and Debunking in a Child Psychology Course. </w:t>
      </w:r>
      <w:r w:rsidRPr="00367893">
        <w:t>Poster presented at the 46</w:t>
      </w:r>
      <w:r w:rsidRPr="00367893">
        <w:rPr>
          <w:vertAlign w:val="superscript"/>
        </w:rPr>
        <w:t>th</w:t>
      </w:r>
      <w:r w:rsidRPr="00367893">
        <w:t xml:space="preserve"> annual </w:t>
      </w:r>
      <w:r w:rsidRPr="00367893">
        <w:lastRenderedPageBreak/>
        <w:t>meeting of the Association for Behavioral and Cognitive Therapies (ABCT), National Harbor, MD.</w:t>
      </w:r>
    </w:p>
    <w:p w14:paraId="5D22E752" w14:textId="77777777" w:rsidR="00261E4C" w:rsidRDefault="00261E4C" w:rsidP="0093360B">
      <w:pPr>
        <w:ind w:left="720" w:hanging="720"/>
        <w:rPr>
          <w:b/>
          <w:color w:val="000000"/>
        </w:rPr>
      </w:pPr>
    </w:p>
    <w:p w14:paraId="1F1124F6" w14:textId="77777777" w:rsidR="00F361CD" w:rsidRDefault="00F361CD" w:rsidP="0093360B">
      <w:pPr>
        <w:ind w:left="720" w:hanging="720"/>
        <w:rPr>
          <w:color w:val="000000"/>
        </w:rPr>
      </w:pPr>
      <w:r w:rsidRPr="006106E9">
        <w:rPr>
          <w:b/>
          <w:color w:val="000000"/>
        </w:rPr>
        <w:t>Jewell, J. D.,</w:t>
      </w:r>
      <w:r>
        <w:rPr>
          <w:color w:val="000000"/>
        </w:rPr>
        <w:t xml:space="preserve"> </w:t>
      </w:r>
      <w:r w:rsidR="00C213CB">
        <w:rPr>
          <w:color w:val="000000"/>
        </w:rPr>
        <w:t>Whipple, H</w:t>
      </w:r>
      <w:r w:rsidR="00DA19A2">
        <w:rPr>
          <w:color w:val="000000"/>
        </w:rPr>
        <w:t>.</w:t>
      </w:r>
      <w:r w:rsidR="00C213CB">
        <w:rPr>
          <w:color w:val="000000"/>
        </w:rPr>
        <w:t>, &amp; Helbig, K.</w:t>
      </w:r>
      <w:r>
        <w:rPr>
          <w:color w:val="000000"/>
        </w:rPr>
        <w:t xml:space="preserve"> (</w:t>
      </w:r>
      <w:r w:rsidR="0086737A">
        <w:rPr>
          <w:color w:val="000000"/>
        </w:rPr>
        <w:t>November</w:t>
      </w:r>
      <w:r w:rsidR="00DA19A2">
        <w:rPr>
          <w:color w:val="000000"/>
        </w:rPr>
        <w:t xml:space="preserve"> 2012</w:t>
      </w:r>
      <w:r>
        <w:rPr>
          <w:color w:val="000000"/>
        </w:rPr>
        <w:t xml:space="preserve">). </w:t>
      </w:r>
      <w:r w:rsidR="00C213CB">
        <w:rPr>
          <w:i/>
        </w:rPr>
        <w:t>Using the Clinical Grand Rounds Process to Change Perceptions of Client Impairment, Treatment Resistance, and Treatment Efficacy</w:t>
      </w:r>
      <w:r w:rsidR="00A13AF5">
        <w:rPr>
          <w:i/>
        </w:rPr>
        <w:t>.</w:t>
      </w:r>
      <w:r w:rsidR="006106E9">
        <w:rPr>
          <w:i/>
          <w:color w:val="000000"/>
        </w:rPr>
        <w:t xml:space="preserve"> </w:t>
      </w:r>
      <w:r w:rsidR="00261E4C">
        <w:t>Poster presentation accepted for the 46</w:t>
      </w:r>
      <w:r w:rsidR="00261E4C">
        <w:rPr>
          <w:vertAlign w:val="superscript"/>
        </w:rPr>
        <w:t>th</w:t>
      </w:r>
      <w:r w:rsidR="00261E4C">
        <w:t xml:space="preserve"> annual meeting of the Association for Behavioral and Cognitive Therapies,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laceName">
            <w:r w:rsidR="00261E4C">
              <w:t>National</w:t>
            </w:r>
          </w:smartTag>
          <w:r w:rsidR="00261E4C">
            <w:t xml:space="preserve"> </w:t>
          </w:r>
          <w:smartTag w:uri="urn:schemas-microsoft-com:office:smarttags" w:element="PlaceType">
            <w:r w:rsidR="00261E4C">
              <w:t>Harbor</w:t>
            </w:r>
          </w:smartTag>
        </w:smartTag>
        <w:r w:rsidR="00261E4C">
          <w:t xml:space="preserve">, </w:t>
        </w:r>
        <w:smartTag w:uri="urn:schemas-microsoft-com:office:smarttags" w:element="State">
          <w:r w:rsidR="00261E4C">
            <w:t>MD.</w:t>
          </w:r>
        </w:smartTag>
      </w:smartTag>
    </w:p>
    <w:p w14:paraId="6FC3A19E" w14:textId="77777777" w:rsidR="00A13AF5" w:rsidRDefault="00A13AF5" w:rsidP="0093360B">
      <w:pPr>
        <w:ind w:left="720" w:hanging="720"/>
        <w:rPr>
          <w:b/>
          <w:color w:val="000000"/>
        </w:rPr>
      </w:pPr>
    </w:p>
    <w:p w14:paraId="3F1C29B4" w14:textId="77777777" w:rsidR="00F361CD" w:rsidRDefault="00F361CD" w:rsidP="0093360B">
      <w:pPr>
        <w:ind w:left="720" w:hanging="720"/>
        <w:rPr>
          <w:color w:val="000000"/>
        </w:rPr>
      </w:pPr>
      <w:r w:rsidRPr="006106E9">
        <w:rPr>
          <w:b/>
          <w:color w:val="000000"/>
        </w:rPr>
        <w:t>Jewell, J. D.,</w:t>
      </w:r>
      <w:r>
        <w:rPr>
          <w:color w:val="000000"/>
        </w:rPr>
        <w:t xml:space="preserve"> Hupp, S. D. A., </w:t>
      </w:r>
      <w:r w:rsidR="00B509CE">
        <w:rPr>
          <w:color w:val="000000"/>
        </w:rPr>
        <w:t xml:space="preserve">&amp; </w:t>
      </w:r>
      <w:r>
        <w:rPr>
          <w:color w:val="000000"/>
        </w:rPr>
        <w:t xml:space="preserve">Bobrosky, C. (November 2011). </w:t>
      </w:r>
      <w:r w:rsidR="006106E9" w:rsidRPr="00B509CE">
        <w:rPr>
          <w:i/>
          <w:color w:val="000000"/>
        </w:rPr>
        <w:t>Death or disfigurement in shock videos? Which consequence is a greater deterrent for teen driving under the influence prevention?</w:t>
      </w:r>
      <w:r w:rsidR="006106E9">
        <w:rPr>
          <w:color w:val="000000"/>
        </w:rPr>
        <w:t xml:space="preserve"> Poster </w:t>
      </w:r>
      <w:r w:rsidR="00261E4C">
        <w:rPr>
          <w:color w:val="000000"/>
        </w:rPr>
        <w:t>presented</w:t>
      </w:r>
      <w:r w:rsidR="006106E9">
        <w:rPr>
          <w:color w:val="000000"/>
        </w:rPr>
        <w:t xml:space="preserve"> at the 45</w:t>
      </w:r>
      <w:r w:rsidR="006106E9" w:rsidRPr="006106E9">
        <w:rPr>
          <w:color w:val="000000"/>
          <w:vertAlign w:val="superscript"/>
        </w:rPr>
        <w:t>th</w:t>
      </w:r>
      <w:r w:rsidR="006106E9">
        <w:rPr>
          <w:color w:val="000000"/>
        </w:rPr>
        <w:t xml:space="preserve"> Annual Convention, Association for Behavioral and Cognitive Therapies, </w:t>
      </w:r>
      <w:smartTag w:uri="urn:schemas-microsoft-com:office:smarttags" w:element="place">
        <w:smartTag w:uri="urn:schemas-microsoft-com:office:smarttags" w:element="City">
          <w:r w:rsidR="006106E9">
            <w:rPr>
              <w:color w:val="000000"/>
            </w:rPr>
            <w:t>Toronto</w:t>
          </w:r>
        </w:smartTag>
        <w:r w:rsidR="006106E9">
          <w:rPr>
            <w:color w:val="000000"/>
          </w:rPr>
          <w:t xml:space="preserve">, </w:t>
        </w:r>
        <w:smartTag w:uri="urn:schemas-microsoft-com:office:smarttags" w:element="country-region">
          <w:r w:rsidR="006106E9">
            <w:rPr>
              <w:color w:val="000000"/>
            </w:rPr>
            <w:t>Canada</w:t>
          </w:r>
        </w:smartTag>
      </w:smartTag>
      <w:r w:rsidR="006106E9">
        <w:rPr>
          <w:color w:val="000000"/>
        </w:rPr>
        <w:t>.</w:t>
      </w:r>
    </w:p>
    <w:p w14:paraId="3678A93F" w14:textId="77777777" w:rsidR="00B509CE" w:rsidRDefault="00B509CE" w:rsidP="0093360B">
      <w:pPr>
        <w:ind w:left="720" w:hanging="720"/>
        <w:rPr>
          <w:color w:val="000000"/>
        </w:rPr>
      </w:pPr>
    </w:p>
    <w:p w14:paraId="4E019AF8" w14:textId="77777777" w:rsidR="007C38E3" w:rsidRPr="007C38E3" w:rsidRDefault="007C38E3" w:rsidP="007C38E3">
      <w:pPr>
        <w:ind w:left="720" w:hanging="720"/>
      </w:pPr>
      <w:r w:rsidRPr="007C38E3">
        <w:t xml:space="preserve">Tenbarge, C., Hupp, S., </w:t>
      </w:r>
      <w:r w:rsidRPr="003725DA">
        <w:rPr>
          <w:b/>
        </w:rPr>
        <w:t xml:space="preserve">Jewell, </w:t>
      </w:r>
      <w:r w:rsidR="003725DA" w:rsidRPr="003725DA">
        <w:rPr>
          <w:b/>
        </w:rPr>
        <w:t xml:space="preserve">J. </w:t>
      </w:r>
      <w:r w:rsidRPr="003725DA">
        <w:rPr>
          <w:b/>
        </w:rPr>
        <w:t>D.</w:t>
      </w:r>
      <w:r w:rsidRPr="007C38E3">
        <w:t xml:space="preserve"> (November 2011). </w:t>
      </w:r>
      <w:r w:rsidRPr="007C38E3">
        <w:rPr>
          <w:i/>
        </w:rPr>
        <w:t xml:space="preserve">Assessing Maladaptive Thinking Regarding Impaired Driving Using Samples From a </w:t>
      </w:r>
      <w:smartTag w:uri="urn:schemas-microsoft-com:office:smarttags" w:element="Street">
        <w:smartTag w:uri="urn:schemas-microsoft-com:office:smarttags" w:element="address">
          <w:r w:rsidRPr="007C38E3">
            <w:rPr>
              <w:i/>
            </w:rPr>
            <w:t>Drug Court</w:t>
          </w:r>
        </w:smartTag>
      </w:smartTag>
      <w:r w:rsidRPr="007C38E3">
        <w:rPr>
          <w:i/>
        </w:rPr>
        <w:t xml:space="preserve"> and a </w:t>
      </w:r>
      <w:smartTag w:uri="urn:schemas-microsoft-com:office:smarttags" w:element="Street">
        <w:smartTag w:uri="urn:schemas-microsoft-com:office:smarttags" w:element="address">
          <w:r w:rsidRPr="007C38E3">
            <w:rPr>
              <w:i/>
            </w:rPr>
            <w:t>Traffic Court</w:t>
          </w:r>
        </w:smartTag>
      </w:smartTag>
      <w:r w:rsidRPr="007C38E3">
        <w:rPr>
          <w:i/>
        </w:rPr>
        <w:t>. </w:t>
      </w:r>
      <w:r w:rsidRPr="007C38E3">
        <w:t xml:space="preserve">Poster presented at the Association for Behavioral &amp; Cognitive Therapies (ABCT) national convention in </w:t>
      </w:r>
      <w:smartTag w:uri="urn:schemas-microsoft-com:office:smarttags" w:element="place">
        <w:smartTag w:uri="urn:schemas-microsoft-com:office:smarttags" w:element="City">
          <w:r w:rsidRPr="007C38E3">
            <w:t>Toronto</w:t>
          </w:r>
        </w:smartTag>
        <w:r w:rsidRPr="007C38E3">
          <w:t xml:space="preserve">, </w:t>
        </w:r>
        <w:smartTag w:uri="urn:schemas-microsoft-com:office:smarttags" w:element="country-region">
          <w:r w:rsidRPr="007C38E3">
            <w:t>Canada</w:t>
          </w:r>
        </w:smartTag>
      </w:smartTag>
      <w:r w:rsidRPr="007C38E3">
        <w:t>. </w:t>
      </w:r>
    </w:p>
    <w:p w14:paraId="2EA30811" w14:textId="77777777" w:rsidR="007C38E3" w:rsidRPr="007C38E3" w:rsidRDefault="007C38E3" w:rsidP="007C38E3">
      <w:pPr>
        <w:ind w:left="720" w:hanging="720"/>
      </w:pPr>
    </w:p>
    <w:p w14:paraId="3F794433" w14:textId="77777777" w:rsidR="007C38E3" w:rsidRPr="007C38E3" w:rsidRDefault="007C38E3" w:rsidP="007C38E3">
      <w:pPr>
        <w:ind w:left="720" w:hanging="720"/>
      </w:pPr>
      <w:r w:rsidRPr="007C38E3">
        <w:t xml:space="preserve">Tillery, A., </w:t>
      </w:r>
      <w:smartTag w:uri="urn:schemas-microsoft-com:office:smarttags" w:element="place">
        <w:smartTag w:uri="urn:schemas-microsoft-com:office:smarttags" w:element="City">
          <w:r w:rsidRPr="007C38E3">
            <w:t>Davenport</w:t>
          </w:r>
        </w:smartTag>
      </w:smartTag>
      <w:r w:rsidRPr="007C38E3">
        <w:t xml:space="preserve">, B., Baracamontes, C., Wallace, W., Hupp, S., Everett, G., </w:t>
      </w:r>
      <w:r w:rsidRPr="003725DA">
        <w:rPr>
          <w:b/>
        </w:rPr>
        <w:t>Jewell, J.</w:t>
      </w:r>
      <w:r w:rsidRPr="007C38E3">
        <w:t xml:space="preserve"> (November 2011). </w:t>
      </w:r>
      <w:r w:rsidRPr="007C38E3">
        <w:rPr>
          <w:i/>
        </w:rPr>
        <w:t>Examination of Children's Aggressive Behavior Toward a Bobo Doll After Playing Wii Boxing or Wii Tennis.</w:t>
      </w:r>
      <w:r w:rsidRPr="007C38E3">
        <w:t xml:space="preserve"> Poster presented at the Association for Behavioral &amp; Cognitive Therapies (ABCT) national convention in </w:t>
      </w:r>
      <w:smartTag w:uri="urn:schemas-microsoft-com:office:smarttags" w:element="place">
        <w:smartTag w:uri="urn:schemas-microsoft-com:office:smarttags" w:element="City">
          <w:r w:rsidRPr="007C38E3">
            <w:t>Toronto</w:t>
          </w:r>
        </w:smartTag>
        <w:r w:rsidRPr="007C38E3">
          <w:t xml:space="preserve">, </w:t>
        </w:r>
        <w:smartTag w:uri="urn:schemas-microsoft-com:office:smarttags" w:element="country-region">
          <w:r w:rsidRPr="007C38E3">
            <w:t>Canada</w:t>
          </w:r>
        </w:smartTag>
      </w:smartTag>
      <w:r w:rsidRPr="007C38E3">
        <w:t>. </w:t>
      </w:r>
    </w:p>
    <w:p w14:paraId="2A3A3211" w14:textId="77777777" w:rsidR="007C38E3" w:rsidRPr="007C38E3" w:rsidRDefault="007C38E3" w:rsidP="007C38E3">
      <w:pPr>
        <w:ind w:left="720" w:hanging="720"/>
      </w:pPr>
    </w:p>
    <w:p w14:paraId="159F9257" w14:textId="77777777" w:rsidR="007C38E3" w:rsidRPr="007C38E3" w:rsidRDefault="007C38E3" w:rsidP="007C38E3">
      <w:pPr>
        <w:ind w:left="720" w:hanging="720"/>
      </w:pPr>
      <w:smartTag w:uri="urn:schemas-microsoft-com:office:smarttags" w:element="place">
        <w:smartTag w:uri="urn:schemas-microsoft-com:office:smarttags" w:element="City">
          <w:r w:rsidRPr="007C38E3">
            <w:t>Wakefield</w:t>
          </w:r>
        </w:smartTag>
      </w:smartTag>
      <w:r w:rsidRPr="007C38E3">
        <w:t xml:space="preserve">, K., Hupp, S., </w:t>
      </w:r>
      <w:r w:rsidRPr="003725DA">
        <w:rPr>
          <w:b/>
        </w:rPr>
        <w:t>Jewell, J.,</w:t>
      </w:r>
      <w:r w:rsidRPr="007C38E3">
        <w:t xml:space="preserve"> Pomerantz, A. (</w:t>
      </w:r>
      <w:r w:rsidR="003725DA" w:rsidRPr="007C38E3">
        <w:t xml:space="preserve">November </w:t>
      </w:r>
      <w:r w:rsidRPr="007C38E3">
        <w:t xml:space="preserve">2011). </w:t>
      </w:r>
      <w:r w:rsidRPr="003725DA">
        <w:rPr>
          <w:i/>
        </w:rPr>
        <w:t xml:space="preserve">Predictors of Therapist Beliefs About Evidence-Based Treatments and Additional Treatments for Common Disorders of Childhood. </w:t>
      </w:r>
      <w:r w:rsidRPr="007C38E3">
        <w:t xml:space="preserve">Poster presented at the Association for Behavioral &amp; Cognitive Therapies (ABCT) national convention in </w:t>
      </w:r>
      <w:smartTag w:uri="urn:schemas-microsoft-com:office:smarttags" w:element="place">
        <w:smartTag w:uri="urn:schemas-microsoft-com:office:smarttags" w:element="City">
          <w:r w:rsidRPr="007C38E3">
            <w:t>Toronto</w:t>
          </w:r>
        </w:smartTag>
        <w:r w:rsidRPr="007C38E3">
          <w:t xml:space="preserve">, </w:t>
        </w:r>
        <w:smartTag w:uri="urn:schemas-microsoft-com:office:smarttags" w:element="country-region">
          <w:r w:rsidRPr="007C38E3">
            <w:t>Canada</w:t>
          </w:r>
        </w:smartTag>
      </w:smartTag>
      <w:r w:rsidRPr="007C38E3">
        <w:t>. </w:t>
      </w:r>
    </w:p>
    <w:p w14:paraId="25BDD71E" w14:textId="77777777" w:rsidR="007C38E3" w:rsidRPr="007C38E3" w:rsidRDefault="007C38E3" w:rsidP="007C38E3">
      <w:pPr>
        <w:ind w:left="720" w:hanging="720"/>
      </w:pPr>
      <w:r w:rsidRPr="007C38E3">
        <w:t xml:space="preserve">  </w:t>
      </w:r>
    </w:p>
    <w:p w14:paraId="7EF2669F" w14:textId="77777777" w:rsidR="007C38E3" w:rsidRDefault="007C38E3" w:rsidP="007C38E3">
      <w:pPr>
        <w:ind w:left="720" w:hanging="720"/>
      </w:pPr>
      <w:r w:rsidRPr="007C38E3">
        <w:t xml:space="preserve">Kurth, L., Owens, S., Hupp, S., Everett, G., </w:t>
      </w:r>
      <w:r w:rsidRPr="003725DA">
        <w:rPr>
          <w:b/>
        </w:rPr>
        <w:t>Jewell, J.</w:t>
      </w:r>
      <w:r w:rsidRPr="007C38E3">
        <w:t xml:space="preserve"> (</w:t>
      </w:r>
      <w:r w:rsidR="003725DA" w:rsidRPr="007C38E3">
        <w:t xml:space="preserve">November </w:t>
      </w:r>
      <w:r w:rsidRPr="007C38E3">
        <w:t xml:space="preserve">2011). </w:t>
      </w:r>
      <w:r w:rsidRPr="003725DA">
        <w:rPr>
          <w:i/>
        </w:rPr>
        <w:t>The Effectiveness of “The Sleep Fairy” Behavioral Intervention in Treating Bedtime Resistance.</w:t>
      </w:r>
      <w:r w:rsidRPr="007C38E3">
        <w:t xml:space="preserve"> Poster presented at the Association for Behavioral &amp; Cognitive Therapies (ABCT) national convention in </w:t>
      </w:r>
      <w:smartTag w:uri="urn:schemas-microsoft-com:office:smarttags" w:element="place">
        <w:smartTag w:uri="urn:schemas-microsoft-com:office:smarttags" w:element="City">
          <w:r w:rsidRPr="007C38E3">
            <w:t>Toronto</w:t>
          </w:r>
        </w:smartTag>
        <w:r w:rsidRPr="007C38E3">
          <w:t xml:space="preserve">, </w:t>
        </w:r>
        <w:smartTag w:uri="urn:schemas-microsoft-com:office:smarttags" w:element="country-region">
          <w:r w:rsidRPr="007C38E3">
            <w:t>Canada</w:t>
          </w:r>
        </w:smartTag>
      </w:smartTag>
      <w:r w:rsidRPr="007C38E3">
        <w:t>. </w:t>
      </w:r>
    </w:p>
    <w:p w14:paraId="3457E1F7" w14:textId="77777777" w:rsidR="007C38E3" w:rsidRDefault="007C38E3" w:rsidP="007C38E3">
      <w:pPr>
        <w:rPr>
          <w:sz w:val="20"/>
          <w:szCs w:val="20"/>
        </w:rPr>
      </w:pPr>
    </w:p>
    <w:p w14:paraId="2A84927B" w14:textId="77777777" w:rsidR="00B238B4" w:rsidRPr="00704030" w:rsidRDefault="00B509CE" w:rsidP="00B238B4">
      <w:pPr>
        <w:ind w:left="720" w:hanging="720"/>
        <w:rPr>
          <w:color w:val="000000"/>
        </w:rPr>
      </w:pPr>
      <w:r>
        <w:rPr>
          <w:color w:val="000000"/>
        </w:rPr>
        <w:t xml:space="preserve">Krohn, E., Cole, A., Young, L., &amp; </w:t>
      </w:r>
      <w:r w:rsidRPr="00B238B4">
        <w:rPr>
          <w:b/>
          <w:color w:val="000000"/>
        </w:rPr>
        <w:t>Jewell, J. D.</w:t>
      </w:r>
      <w:r>
        <w:rPr>
          <w:color w:val="000000"/>
        </w:rPr>
        <w:t xml:space="preserve"> (February 2011)</w:t>
      </w:r>
      <w:r w:rsidR="00702DFA">
        <w:rPr>
          <w:color w:val="000000"/>
        </w:rPr>
        <w:t xml:space="preserve">. </w:t>
      </w:r>
      <w:r w:rsidR="00702DFA" w:rsidRPr="006C3592">
        <w:rPr>
          <w:i/>
          <w:color w:val="000000"/>
        </w:rPr>
        <w:t>Age and gender differences associated with cyberbullying and cybervictimization behaviors.</w:t>
      </w:r>
      <w:r w:rsidR="00702DFA">
        <w:rPr>
          <w:color w:val="000000"/>
        </w:rPr>
        <w:t xml:space="preserve"> </w:t>
      </w:r>
      <w:r w:rsidR="00B238B4" w:rsidRPr="00704030">
        <w:rPr>
          <w:color w:val="000000"/>
        </w:rPr>
        <w:t xml:space="preserve">Poster </w:t>
      </w:r>
      <w:r w:rsidR="00B238B4">
        <w:rPr>
          <w:color w:val="000000"/>
        </w:rPr>
        <w:t>presented</w:t>
      </w:r>
      <w:r w:rsidR="00B238B4" w:rsidRPr="00704030">
        <w:rPr>
          <w:color w:val="000000"/>
        </w:rPr>
        <w:t xml:space="preserve"> at the 43</w:t>
      </w:r>
      <w:r w:rsidR="00B238B4" w:rsidRPr="00704030">
        <w:rPr>
          <w:color w:val="000000"/>
          <w:vertAlign w:val="superscript"/>
        </w:rPr>
        <w:t>rd</w:t>
      </w:r>
      <w:r w:rsidR="00B238B4" w:rsidRPr="00704030">
        <w:rPr>
          <w:color w:val="000000"/>
        </w:rPr>
        <w:t xml:space="preserve">  annual conference, National Association of School Psychologists, </w:t>
      </w:r>
      <w:smartTag w:uri="urn:schemas-microsoft-com:office:smarttags" w:element="place">
        <w:smartTag w:uri="urn:schemas-microsoft-com:office:smarttags" w:element="City">
          <w:r w:rsidR="00B238B4" w:rsidRPr="00704030">
            <w:rPr>
              <w:color w:val="000000"/>
            </w:rPr>
            <w:t>San Francisco</w:t>
          </w:r>
        </w:smartTag>
        <w:r w:rsidR="00B238B4" w:rsidRPr="00704030">
          <w:rPr>
            <w:color w:val="000000"/>
          </w:rPr>
          <w:t xml:space="preserve">, </w:t>
        </w:r>
        <w:smartTag w:uri="urn:schemas-microsoft-com:office:smarttags" w:element="State">
          <w:r w:rsidR="00B238B4" w:rsidRPr="00704030">
            <w:rPr>
              <w:color w:val="000000"/>
            </w:rPr>
            <w:t>CA</w:t>
          </w:r>
        </w:smartTag>
      </w:smartTag>
      <w:r w:rsidR="00B238B4" w:rsidRPr="00704030">
        <w:rPr>
          <w:color w:val="000000"/>
        </w:rPr>
        <w:t>.</w:t>
      </w:r>
    </w:p>
    <w:p w14:paraId="3AF432AE" w14:textId="77777777" w:rsidR="006106E9" w:rsidRDefault="006106E9" w:rsidP="0093360B">
      <w:pPr>
        <w:ind w:left="720" w:hanging="720"/>
        <w:rPr>
          <w:color w:val="000000"/>
        </w:rPr>
      </w:pPr>
    </w:p>
    <w:p w14:paraId="45490751" w14:textId="77777777" w:rsidR="00B238B4" w:rsidRPr="00704030" w:rsidRDefault="00B238B4" w:rsidP="00B238B4">
      <w:pPr>
        <w:ind w:left="720" w:hanging="720"/>
        <w:rPr>
          <w:color w:val="000000"/>
        </w:rPr>
      </w:pPr>
      <w:r>
        <w:rPr>
          <w:color w:val="000000"/>
        </w:rPr>
        <w:t xml:space="preserve">Krohn, E., Young, L., Cole, A., &amp; </w:t>
      </w:r>
      <w:r w:rsidRPr="00B238B4">
        <w:rPr>
          <w:b/>
          <w:color w:val="000000"/>
        </w:rPr>
        <w:t xml:space="preserve">Jewell, J. D. </w:t>
      </w:r>
      <w:r>
        <w:rPr>
          <w:color w:val="000000"/>
        </w:rPr>
        <w:t xml:space="preserve">(February 2011). </w:t>
      </w:r>
      <w:r w:rsidRPr="00B238B4">
        <w:rPr>
          <w:i/>
          <w:color w:val="000000"/>
        </w:rPr>
        <w:t>Relationship between family environment and traditional/cyberbullying and victimization.</w:t>
      </w:r>
      <w:r>
        <w:rPr>
          <w:color w:val="000000"/>
        </w:rPr>
        <w:t xml:space="preserve"> </w:t>
      </w:r>
      <w:r w:rsidRPr="00704030">
        <w:rPr>
          <w:color w:val="000000"/>
        </w:rPr>
        <w:t xml:space="preserve">Poster </w:t>
      </w:r>
      <w:r>
        <w:rPr>
          <w:color w:val="000000"/>
        </w:rPr>
        <w:t>presented</w:t>
      </w:r>
      <w:r w:rsidRPr="00704030">
        <w:rPr>
          <w:color w:val="000000"/>
        </w:rPr>
        <w:t xml:space="preserve"> at the 43</w:t>
      </w:r>
      <w:r w:rsidRPr="00704030">
        <w:rPr>
          <w:color w:val="000000"/>
          <w:vertAlign w:val="superscript"/>
        </w:rPr>
        <w:t>rd</w:t>
      </w:r>
      <w:r w:rsidRPr="00704030">
        <w:rPr>
          <w:color w:val="000000"/>
        </w:rPr>
        <w:t xml:space="preserve">  annual conference, National Association of School Psychologists, </w:t>
      </w:r>
      <w:smartTag w:uri="urn:schemas-microsoft-com:office:smarttags" w:element="place">
        <w:smartTag w:uri="urn:schemas-microsoft-com:office:smarttags" w:element="City">
          <w:r w:rsidRPr="00704030">
            <w:rPr>
              <w:color w:val="000000"/>
            </w:rPr>
            <w:t>San Francisco</w:t>
          </w:r>
        </w:smartTag>
        <w:r w:rsidRPr="00704030">
          <w:rPr>
            <w:color w:val="000000"/>
          </w:rPr>
          <w:t xml:space="preserve">, </w:t>
        </w:r>
        <w:smartTag w:uri="urn:schemas-microsoft-com:office:smarttags" w:element="State">
          <w:r w:rsidRPr="00704030">
            <w:rPr>
              <w:color w:val="000000"/>
            </w:rPr>
            <w:t>CA</w:t>
          </w:r>
        </w:smartTag>
      </w:smartTag>
      <w:r w:rsidRPr="00704030">
        <w:rPr>
          <w:color w:val="000000"/>
        </w:rPr>
        <w:t>.</w:t>
      </w:r>
    </w:p>
    <w:p w14:paraId="1DAA7A8E" w14:textId="77777777" w:rsidR="00B238B4" w:rsidRDefault="00B238B4" w:rsidP="0093360B">
      <w:pPr>
        <w:ind w:left="720" w:hanging="720"/>
        <w:rPr>
          <w:color w:val="000000"/>
        </w:rPr>
      </w:pPr>
    </w:p>
    <w:p w14:paraId="302C620B" w14:textId="77777777" w:rsidR="00D455B6" w:rsidRPr="00704030" w:rsidRDefault="00D455B6" w:rsidP="0093360B">
      <w:pPr>
        <w:ind w:left="720" w:hanging="720"/>
        <w:rPr>
          <w:color w:val="000000"/>
        </w:rPr>
      </w:pPr>
      <w:r w:rsidRPr="00704030">
        <w:rPr>
          <w:color w:val="000000"/>
        </w:rPr>
        <w:t xml:space="preserve">Dyson, S., Hupp, S., </w:t>
      </w:r>
      <w:r w:rsidRPr="00704030">
        <w:rPr>
          <w:b/>
          <w:color w:val="000000"/>
        </w:rPr>
        <w:t>Jewell, J.,</w:t>
      </w:r>
      <w:r w:rsidRPr="00704030">
        <w:rPr>
          <w:color w:val="000000"/>
        </w:rPr>
        <w:t xml:space="preserve"> &amp; Everett, G. (February 2011). </w:t>
      </w:r>
      <w:r w:rsidRPr="006106E9">
        <w:rPr>
          <w:i/>
          <w:color w:val="000000"/>
        </w:rPr>
        <w:t xml:space="preserve">Assessing parental thoughts with the stressful parent thoughts scale (SPTS). </w:t>
      </w:r>
      <w:r w:rsidRPr="00704030">
        <w:rPr>
          <w:color w:val="000000"/>
        </w:rPr>
        <w:t xml:space="preserve">Poster </w:t>
      </w:r>
      <w:r w:rsidR="00B509CE">
        <w:rPr>
          <w:color w:val="000000"/>
        </w:rPr>
        <w:t>presented</w:t>
      </w:r>
      <w:r w:rsidR="00704030" w:rsidRPr="00704030">
        <w:rPr>
          <w:color w:val="000000"/>
        </w:rPr>
        <w:t xml:space="preserve"> at the 43</w:t>
      </w:r>
      <w:r w:rsidR="00704030" w:rsidRPr="00704030">
        <w:rPr>
          <w:color w:val="000000"/>
          <w:vertAlign w:val="superscript"/>
        </w:rPr>
        <w:t>rd</w:t>
      </w:r>
      <w:r w:rsidR="00704030" w:rsidRPr="00704030">
        <w:rPr>
          <w:color w:val="000000"/>
        </w:rPr>
        <w:t xml:space="preserve"> </w:t>
      </w:r>
      <w:r w:rsidRPr="00704030">
        <w:rPr>
          <w:color w:val="000000"/>
        </w:rPr>
        <w:t xml:space="preserve"> annual conference, National Association of School Psychologists, </w:t>
      </w:r>
      <w:smartTag w:uri="urn:schemas-microsoft-com:office:smarttags" w:element="place">
        <w:smartTag w:uri="urn:schemas-microsoft-com:office:smarttags" w:element="City">
          <w:r w:rsidRPr="00704030">
            <w:rPr>
              <w:color w:val="000000"/>
            </w:rPr>
            <w:t>San Francisco</w:t>
          </w:r>
        </w:smartTag>
        <w:r w:rsidR="00704030" w:rsidRPr="00704030">
          <w:rPr>
            <w:color w:val="000000"/>
          </w:rPr>
          <w:t xml:space="preserve">, </w:t>
        </w:r>
        <w:smartTag w:uri="urn:schemas-microsoft-com:office:smarttags" w:element="State">
          <w:r w:rsidR="00704030" w:rsidRPr="00704030">
            <w:rPr>
              <w:color w:val="000000"/>
            </w:rPr>
            <w:t>CA</w:t>
          </w:r>
        </w:smartTag>
      </w:smartTag>
      <w:r w:rsidRPr="00704030">
        <w:rPr>
          <w:color w:val="000000"/>
        </w:rPr>
        <w:t>.</w:t>
      </w:r>
    </w:p>
    <w:p w14:paraId="31BA0C46" w14:textId="77777777" w:rsidR="00D455B6" w:rsidRPr="00704030" w:rsidRDefault="00D455B6" w:rsidP="0093360B">
      <w:pPr>
        <w:ind w:left="720" w:hanging="720"/>
      </w:pPr>
    </w:p>
    <w:p w14:paraId="4975AFD2" w14:textId="77777777" w:rsidR="00873353" w:rsidRDefault="00873353" w:rsidP="00873353">
      <w:pPr>
        <w:ind w:left="720" w:hanging="720"/>
      </w:pPr>
      <w:r>
        <w:rPr>
          <w:b/>
        </w:rPr>
        <w:lastRenderedPageBreak/>
        <w:t xml:space="preserve">Jewell, J. D., </w:t>
      </w:r>
      <w:r>
        <w:t xml:space="preserve">Brown, D., Smith, G., &amp; Thompson, R. (2010). </w:t>
      </w:r>
      <w:r w:rsidRPr="006106E9">
        <w:rPr>
          <w:i/>
        </w:rPr>
        <w:t>Examining the influence of caregiver ethnicity on youth placed in out of home care: Ethnicity matters – for some.</w:t>
      </w:r>
      <w:r>
        <w:t xml:space="preserve"> Poster </w:t>
      </w:r>
      <w:r w:rsidR="00D455B6">
        <w:t>presented</w:t>
      </w:r>
      <w:r>
        <w:t xml:space="preserve"> at the 44</w:t>
      </w:r>
      <w:r w:rsidRPr="00873353">
        <w:rPr>
          <w:vertAlign w:val="superscript"/>
        </w:rPr>
        <w:t>th</w:t>
      </w:r>
      <w:r>
        <w:t xml:space="preserve"> Annual Convention, Association for Behavioral and Cognitive Therapies, 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 xml:space="preserve">. </w:t>
      </w:r>
    </w:p>
    <w:p w14:paraId="42E6F5B0" w14:textId="77777777" w:rsidR="00704030" w:rsidRPr="00FC172A" w:rsidRDefault="00704030" w:rsidP="00873353">
      <w:pPr>
        <w:ind w:left="720" w:hanging="720"/>
      </w:pPr>
    </w:p>
    <w:p w14:paraId="316C3815" w14:textId="77777777" w:rsidR="00704030" w:rsidRDefault="00704030" w:rsidP="00704030">
      <w:pPr>
        <w:ind w:left="720" w:hanging="720"/>
      </w:pPr>
      <w:r w:rsidRPr="009F2CDF">
        <w:t xml:space="preserve">Krohn, E. J., Ferrero-Baker, B., </w:t>
      </w:r>
      <w:r w:rsidRPr="009F2CDF">
        <w:rPr>
          <w:b/>
        </w:rPr>
        <w:t xml:space="preserve">Jewell, J., </w:t>
      </w:r>
      <w:r w:rsidRPr="009F2CDF">
        <w:t xml:space="preserve">&amp; Hupp, S. D. A. (2010, April). </w:t>
      </w:r>
      <w:r w:rsidRPr="009F2CDF">
        <w:rPr>
          <w:i/>
        </w:rPr>
        <w:t>Examination of Variables Predicting Attitudes Toward Mental Health Care Utilization.</w:t>
      </w:r>
      <w:r w:rsidRPr="009F2CDF">
        <w:t xml:space="preserve"> Poster </w:t>
      </w:r>
      <w:r w:rsidR="00B509CE">
        <w:t>presented</w:t>
      </w:r>
      <w:r w:rsidRPr="009F2CDF">
        <w:t xml:space="preserve"> at the 42</w:t>
      </w:r>
      <w:r w:rsidRPr="009F2CDF">
        <w:rPr>
          <w:vertAlign w:val="superscript"/>
        </w:rPr>
        <w:t>nd</w:t>
      </w:r>
      <w:r w:rsidRPr="009F2CDF">
        <w:t xml:space="preserve"> Annual Convention, National Association of School Psychologists, </w:t>
      </w:r>
      <w:smartTag w:uri="urn:schemas-microsoft-com:office:smarttags" w:element="place">
        <w:smartTag w:uri="urn:schemas-microsoft-com:office:smarttags" w:element="City">
          <w:r w:rsidRPr="009F2CDF">
            <w:t>Chicago</w:t>
          </w:r>
        </w:smartTag>
        <w:r w:rsidRPr="009F2CDF">
          <w:t xml:space="preserve">, </w:t>
        </w:r>
        <w:smartTag w:uri="urn:schemas-microsoft-com:office:smarttags" w:element="State">
          <w:r w:rsidRPr="009F2CDF">
            <w:t>IL</w:t>
          </w:r>
        </w:smartTag>
      </w:smartTag>
      <w:r w:rsidRPr="009F2CDF">
        <w:t xml:space="preserve">. </w:t>
      </w:r>
    </w:p>
    <w:p w14:paraId="1FB03A9F" w14:textId="77777777" w:rsidR="009F2CDF" w:rsidRPr="009F2CDF" w:rsidRDefault="009F2CDF" w:rsidP="0093360B">
      <w:pPr>
        <w:ind w:left="720" w:hanging="720"/>
      </w:pPr>
    </w:p>
    <w:p w14:paraId="46C5BA0E" w14:textId="77777777" w:rsidR="009F2CDF" w:rsidRPr="009F2CDF" w:rsidRDefault="009F2CDF" w:rsidP="009F2CDF">
      <w:pPr>
        <w:ind w:left="720" w:hanging="720"/>
      </w:pPr>
      <w:r w:rsidRPr="009F2CDF">
        <w:rPr>
          <w:b/>
        </w:rPr>
        <w:t>Jewell, J.</w:t>
      </w:r>
      <w:r>
        <w:rPr>
          <w:b/>
        </w:rPr>
        <w:t xml:space="preserve"> D.</w:t>
      </w:r>
      <w:r w:rsidRPr="009F2CDF">
        <w:rPr>
          <w:b/>
        </w:rPr>
        <w:t>,</w:t>
      </w:r>
      <w:r w:rsidRPr="009F2CDF">
        <w:t xml:space="preserve"> </w:t>
      </w:r>
      <w:r>
        <w:t>Malone, M., &amp; Sturgeon, D.</w:t>
      </w:r>
      <w:r w:rsidRPr="009F2CDF">
        <w:t xml:space="preserve"> (2009, November). </w:t>
      </w:r>
      <w:r w:rsidRPr="009F2CDF">
        <w:rPr>
          <w:i/>
        </w:rPr>
        <w:t>A longitudinal evaluation of a cognitive behavioral group therapy program used with juvenile probationers.</w:t>
      </w:r>
      <w:r w:rsidRPr="009F2CDF">
        <w:t xml:space="preserve"> Poster presented at the Association of Behavioral &amp; Cognitive Therapies (ABCT) national conference. </w:t>
      </w:r>
      <w:smartTag w:uri="urn:schemas-microsoft-com:office:smarttags" w:element="place">
        <w:smartTag w:uri="urn:schemas-microsoft-com:office:smarttags" w:element="City">
          <w:r w:rsidRPr="009F2CDF">
            <w:t>New York</w:t>
          </w:r>
        </w:smartTag>
        <w:r w:rsidRPr="009F2CDF">
          <w:t xml:space="preserve">, </w:t>
        </w:r>
        <w:smartTag w:uri="urn:schemas-microsoft-com:office:smarttags" w:element="State">
          <w:r w:rsidRPr="009F2CDF">
            <w:t>NY</w:t>
          </w:r>
        </w:smartTag>
      </w:smartTag>
      <w:r w:rsidRPr="009F2CDF">
        <w:t>.</w:t>
      </w:r>
    </w:p>
    <w:p w14:paraId="2A7F9230" w14:textId="77777777" w:rsidR="009F2CDF" w:rsidRPr="009F2CDF" w:rsidRDefault="009F2CDF" w:rsidP="009F2CDF">
      <w:pPr>
        <w:ind w:left="720" w:hanging="720"/>
      </w:pPr>
    </w:p>
    <w:p w14:paraId="7B1812E0" w14:textId="77777777" w:rsidR="009F2CDF" w:rsidRPr="009F2CDF" w:rsidRDefault="009F2CDF" w:rsidP="009F2CDF">
      <w:pPr>
        <w:ind w:left="720" w:hanging="720"/>
      </w:pPr>
      <w:r w:rsidRPr="009F2CDF">
        <w:t xml:space="preserve">Hupp, S., </w:t>
      </w:r>
      <w:r w:rsidRPr="009F2CDF">
        <w:rPr>
          <w:b/>
        </w:rPr>
        <w:t>Jewell, J.,</w:t>
      </w:r>
      <w:r w:rsidRPr="009F2CDF">
        <w:t xml:space="preserve"> </w:t>
      </w:r>
      <w:smartTag w:uri="urn:schemas-microsoft-com:office:smarttags" w:element="City">
        <w:smartTag w:uri="urn:schemas-microsoft-com:office:smarttags" w:element="place">
          <w:r w:rsidRPr="009F2CDF">
            <w:t>Ogden</w:t>
          </w:r>
        </w:smartTag>
      </w:smartTag>
      <w:r w:rsidRPr="009F2CDF">
        <w:t>, W., Smith, M., Bray, S.</w:t>
      </w:r>
      <w:r w:rsidR="00AB24C9">
        <w:t>, &amp; Fujiki, M.</w:t>
      </w:r>
      <w:r w:rsidRPr="009F2CDF">
        <w:t xml:space="preserve"> (2009, November). </w:t>
      </w:r>
      <w:r w:rsidRPr="009F2CDF">
        <w:rPr>
          <w:i/>
        </w:rPr>
        <w:t xml:space="preserve">The effect of a videotaped Victim Impact  Panel at changing cognitions and behaviors related to drinking and driving. </w:t>
      </w:r>
      <w:r w:rsidRPr="009F2CDF">
        <w:t xml:space="preserve">Poster presented at the Association of Behavioral &amp; Cognitive Therapies (ABCT) national conference. </w:t>
      </w:r>
      <w:smartTag w:uri="urn:schemas-microsoft-com:office:smarttags" w:element="place">
        <w:smartTag w:uri="urn:schemas-microsoft-com:office:smarttags" w:element="City">
          <w:r w:rsidRPr="009F2CDF">
            <w:t>New York</w:t>
          </w:r>
        </w:smartTag>
        <w:r w:rsidRPr="009F2CDF">
          <w:t xml:space="preserve">, </w:t>
        </w:r>
        <w:smartTag w:uri="urn:schemas-microsoft-com:office:smarttags" w:element="State">
          <w:r w:rsidRPr="009F2CDF">
            <w:t>NY</w:t>
          </w:r>
        </w:smartTag>
      </w:smartTag>
      <w:r w:rsidRPr="009F2CDF">
        <w:t>.</w:t>
      </w:r>
    </w:p>
    <w:p w14:paraId="65991A9A" w14:textId="77777777" w:rsidR="0093360B" w:rsidRPr="009F2CDF" w:rsidRDefault="0093360B" w:rsidP="0093360B">
      <w:pPr>
        <w:ind w:left="720" w:hanging="720"/>
      </w:pPr>
    </w:p>
    <w:p w14:paraId="3D9E7045" w14:textId="77777777" w:rsidR="0093360B" w:rsidRPr="00947C1C" w:rsidRDefault="0093360B" w:rsidP="0093360B">
      <w:pPr>
        <w:ind w:left="720" w:hanging="720"/>
      </w:pPr>
      <w:r w:rsidRPr="00947C1C">
        <w:t xml:space="preserve">Everett, G. E., Ferrero-Baker, B., </w:t>
      </w:r>
      <w:r w:rsidRPr="00947C1C">
        <w:rPr>
          <w:b/>
        </w:rPr>
        <w:t>Jewell, J.</w:t>
      </w:r>
      <w:r w:rsidRPr="00947C1C">
        <w:t xml:space="preserve">, &amp; Hupp, S. D. A. </w:t>
      </w:r>
      <w:r>
        <w:t xml:space="preserve">(2009, March). </w:t>
      </w:r>
      <w:r w:rsidRPr="00947C1C">
        <w:rPr>
          <w:i/>
          <w:iCs/>
        </w:rPr>
        <w:t xml:space="preserve">University-based clinics: Benefits, challenges, and lessons from year one. </w:t>
      </w:r>
      <w:r w:rsidRPr="00947C1C">
        <w:t xml:space="preserve">Paper accepted for presentation at the 41st Annual Convention, National Association of School Psychologists, </w:t>
      </w:r>
      <w:smartTag w:uri="urn:schemas-microsoft-com:office:smarttags" w:element="place">
        <w:smartTag w:uri="urn:schemas-microsoft-com:office:smarttags" w:element="City">
          <w:r w:rsidRPr="00947C1C">
            <w:t>Boston</w:t>
          </w:r>
        </w:smartTag>
        <w:r w:rsidRPr="00947C1C">
          <w:t xml:space="preserve">, </w:t>
        </w:r>
        <w:smartTag w:uri="urn:schemas-microsoft-com:office:smarttags" w:element="State">
          <w:r w:rsidRPr="00947C1C">
            <w:t>MA</w:t>
          </w:r>
        </w:smartTag>
      </w:smartTag>
      <w:r w:rsidRPr="00947C1C">
        <w:t>.</w:t>
      </w:r>
    </w:p>
    <w:p w14:paraId="0245D73E" w14:textId="77777777" w:rsidR="0093360B" w:rsidRDefault="0093360B" w:rsidP="0093360B">
      <w:pPr>
        <w:ind w:left="720" w:hanging="720"/>
        <w:rPr>
          <w:b/>
        </w:rPr>
      </w:pPr>
    </w:p>
    <w:p w14:paraId="4C5F26A3" w14:textId="77777777" w:rsidR="0093360B" w:rsidRDefault="0093360B" w:rsidP="0093360B">
      <w:pPr>
        <w:ind w:left="720" w:hanging="720"/>
      </w:pPr>
      <w:r>
        <w:rPr>
          <w:b/>
        </w:rPr>
        <w:t xml:space="preserve">Jewell, J. D. </w:t>
      </w:r>
      <w:r>
        <w:t xml:space="preserve">(2008, April). </w:t>
      </w:r>
      <w:r>
        <w:rPr>
          <w:i/>
        </w:rPr>
        <w:t xml:space="preserve">How to know ‘what works’: Choosing an appropriate DV trailer tool and evaluating its effectiveness. </w:t>
      </w:r>
      <w:r>
        <w:t xml:space="preserve">Paper presented at the Illinois Probation and Court Services Association state conference. </w:t>
      </w:r>
      <w:smartTag w:uri="urn:schemas-microsoft-com:office:smarttags" w:element="place">
        <w:smartTag w:uri="urn:schemas-microsoft-com:office:smarttags" w:element="City">
          <w:r>
            <w:t>Springfield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 xml:space="preserve">. </w:t>
      </w:r>
    </w:p>
    <w:p w14:paraId="795A0F22" w14:textId="77777777" w:rsidR="0093360B" w:rsidRPr="005A0942" w:rsidRDefault="0093360B" w:rsidP="0093360B">
      <w:pPr>
        <w:ind w:left="720" w:hanging="720"/>
      </w:pPr>
    </w:p>
    <w:p w14:paraId="0F038CFB" w14:textId="77777777" w:rsidR="0093360B" w:rsidRPr="00552FF0" w:rsidRDefault="0093360B" w:rsidP="0093360B">
      <w:pPr>
        <w:ind w:left="720" w:hanging="720"/>
      </w:pPr>
      <w:r w:rsidRPr="00552FF0">
        <w:t xml:space="preserve">Krohn, E.J., </w:t>
      </w:r>
      <w:r w:rsidRPr="00430199">
        <w:rPr>
          <w:b/>
        </w:rPr>
        <w:t>Jewell, J.</w:t>
      </w:r>
      <w:r>
        <w:rPr>
          <w:b/>
        </w:rPr>
        <w:t xml:space="preserve"> D.</w:t>
      </w:r>
      <w:r w:rsidRPr="00552FF0">
        <w:t>, Hupp, S., Bilyeu, M. (</w:t>
      </w:r>
      <w:r>
        <w:t>2008</w:t>
      </w:r>
      <w:r w:rsidRPr="00552FF0">
        <w:t xml:space="preserve">).  </w:t>
      </w:r>
      <w:r w:rsidRPr="00882969">
        <w:rPr>
          <w:i/>
        </w:rPr>
        <w:t xml:space="preserve">Cyber-bullying:  The new face of relational aggression. </w:t>
      </w:r>
      <w:r w:rsidRPr="00552FF0">
        <w:t>Poster present</w:t>
      </w:r>
      <w:r>
        <w:t>ed</w:t>
      </w:r>
      <w:r w:rsidRPr="00552FF0">
        <w:t xml:space="preserve"> at the 40</w:t>
      </w:r>
      <w:r w:rsidRPr="00552FF0">
        <w:rPr>
          <w:vertAlign w:val="superscript"/>
        </w:rPr>
        <w:t>th</w:t>
      </w:r>
      <w:r w:rsidRPr="00552FF0">
        <w:t xml:space="preserve"> Annual Convention, National Association of School Psychologists, </w:t>
      </w:r>
      <w:smartTag w:uri="urn:schemas-microsoft-com:office:smarttags" w:element="place">
        <w:smartTag w:uri="urn:schemas-microsoft-com:office:smarttags" w:element="City">
          <w:r w:rsidRPr="00552FF0">
            <w:t>New Orleans</w:t>
          </w:r>
        </w:smartTag>
        <w:r w:rsidRPr="00552FF0">
          <w:t xml:space="preserve">, </w:t>
        </w:r>
        <w:smartTag w:uri="urn:schemas-microsoft-com:office:smarttags" w:element="State">
          <w:r w:rsidRPr="00552FF0">
            <w:t>LA.</w:t>
          </w:r>
        </w:smartTag>
      </w:smartTag>
      <w:r w:rsidRPr="00552FF0">
        <w:t xml:space="preserve"> </w:t>
      </w:r>
    </w:p>
    <w:p w14:paraId="164435F4" w14:textId="77777777" w:rsidR="0093360B" w:rsidRPr="00552FF0" w:rsidRDefault="0093360B" w:rsidP="0093360B">
      <w:pPr>
        <w:ind w:left="720" w:hanging="720"/>
      </w:pPr>
    </w:p>
    <w:p w14:paraId="51D69107" w14:textId="77777777" w:rsidR="0093360B" w:rsidRPr="00552FF0" w:rsidRDefault="0093360B" w:rsidP="0093360B">
      <w:pPr>
        <w:ind w:left="720" w:hanging="720"/>
        <w:rPr>
          <w:bCs/>
        </w:rPr>
      </w:pPr>
      <w:r w:rsidRPr="00552FF0">
        <w:t xml:space="preserve">Dyson, S., Hupp, S., Weise, C., Mitchell, A., Krohn, E &amp; </w:t>
      </w:r>
      <w:r w:rsidRPr="00430199">
        <w:rPr>
          <w:b/>
        </w:rPr>
        <w:t>Jewell, J.</w:t>
      </w:r>
      <w:r w:rsidRPr="00552FF0">
        <w:t xml:space="preserve"> (2007, November). </w:t>
      </w:r>
      <w:r w:rsidRPr="00882969">
        <w:rPr>
          <w:i/>
        </w:rPr>
        <w:t xml:space="preserve">The effects of active and passive videos to teach a parenting skill to future parents. </w:t>
      </w:r>
      <w:r w:rsidRPr="00552FF0">
        <w:rPr>
          <w:bCs/>
        </w:rPr>
        <w:t xml:space="preserve">Poster presented at the Association for Behavioral and Cognitive Therapies (ABCT) national conference. </w:t>
      </w:r>
      <w:smartTag w:uri="urn:schemas-microsoft-com:office:smarttags" w:element="place">
        <w:smartTag w:uri="urn:schemas-microsoft-com:office:smarttags" w:element="City">
          <w:r w:rsidRPr="00552FF0">
            <w:rPr>
              <w:bCs/>
            </w:rPr>
            <w:t>Philadelphia</w:t>
          </w:r>
        </w:smartTag>
        <w:r w:rsidRPr="00552FF0">
          <w:rPr>
            <w:bCs/>
          </w:rPr>
          <w:t xml:space="preserve">, </w:t>
        </w:r>
        <w:smartTag w:uri="urn:schemas-microsoft-com:office:smarttags" w:element="State">
          <w:r w:rsidRPr="00552FF0">
            <w:rPr>
              <w:bCs/>
            </w:rPr>
            <w:t>PA.</w:t>
          </w:r>
        </w:smartTag>
      </w:smartTag>
    </w:p>
    <w:p w14:paraId="2F86AD02" w14:textId="77777777" w:rsidR="0093360B" w:rsidRPr="00552FF0" w:rsidRDefault="0093360B" w:rsidP="0093360B">
      <w:pPr>
        <w:ind w:left="720" w:hanging="720"/>
      </w:pPr>
    </w:p>
    <w:p w14:paraId="5CA7FC0B" w14:textId="77777777" w:rsidR="0093360B" w:rsidRPr="00552FF0" w:rsidRDefault="0093360B" w:rsidP="0093360B">
      <w:pPr>
        <w:ind w:left="720" w:hanging="720"/>
        <w:rPr>
          <w:bCs/>
        </w:rPr>
      </w:pPr>
      <w:r w:rsidRPr="00552FF0">
        <w:t xml:space="preserve">Hupp, S., Bailey, D., &amp; </w:t>
      </w:r>
      <w:r w:rsidRPr="00430199">
        <w:rPr>
          <w:b/>
        </w:rPr>
        <w:t>Jewell, J.</w:t>
      </w:r>
      <w:r w:rsidRPr="00552FF0">
        <w:t xml:space="preserve"> (2007, November). </w:t>
      </w:r>
      <w:r w:rsidRPr="00882969">
        <w:rPr>
          <w:i/>
        </w:rPr>
        <w:t>The effect of child’s ethnicity on adult judgments of behavior problems.</w:t>
      </w:r>
      <w:r w:rsidRPr="00552FF0">
        <w:t xml:space="preserve"> </w:t>
      </w:r>
      <w:r w:rsidRPr="00552FF0">
        <w:rPr>
          <w:bCs/>
        </w:rPr>
        <w:t xml:space="preserve">Poster presented at the Association for Behavioral and Cognitive Therapies (ABCT) national conference. </w:t>
      </w:r>
      <w:smartTag w:uri="urn:schemas-microsoft-com:office:smarttags" w:element="place">
        <w:smartTag w:uri="urn:schemas-microsoft-com:office:smarttags" w:element="City">
          <w:r w:rsidRPr="00552FF0">
            <w:rPr>
              <w:bCs/>
            </w:rPr>
            <w:t>Philadelphia</w:t>
          </w:r>
        </w:smartTag>
        <w:r w:rsidRPr="00552FF0">
          <w:rPr>
            <w:bCs/>
          </w:rPr>
          <w:t xml:space="preserve">, </w:t>
        </w:r>
        <w:smartTag w:uri="urn:schemas-microsoft-com:office:smarttags" w:element="State">
          <w:r w:rsidRPr="00552FF0">
            <w:rPr>
              <w:bCs/>
            </w:rPr>
            <w:t>PA.</w:t>
          </w:r>
        </w:smartTag>
      </w:smartTag>
    </w:p>
    <w:p w14:paraId="337D156D" w14:textId="77777777" w:rsidR="0093360B" w:rsidRPr="00552FF0" w:rsidRDefault="0093360B" w:rsidP="0093360B">
      <w:pPr>
        <w:ind w:left="720" w:hanging="720"/>
        <w:rPr>
          <w:bCs/>
        </w:rPr>
      </w:pPr>
    </w:p>
    <w:p w14:paraId="60ABD1DC" w14:textId="77777777" w:rsidR="0093360B" w:rsidRPr="00552FF0" w:rsidRDefault="0093360B" w:rsidP="0093360B">
      <w:pPr>
        <w:ind w:left="720" w:hanging="720"/>
        <w:rPr>
          <w:rFonts w:cs="Courier New"/>
        </w:rPr>
      </w:pPr>
      <w:r w:rsidRPr="00552FF0">
        <w:t xml:space="preserve">Hupp, S. D. A., Segrist, D., </w:t>
      </w:r>
      <w:r w:rsidRPr="00430199">
        <w:rPr>
          <w:b/>
        </w:rPr>
        <w:t>Jewell, J.</w:t>
      </w:r>
      <w:r w:rsidRPr="00552FF0">
        <w:t>, Dyson, S., Gullo, C.,</w:t>
      </w:r>
      <w:r>
        <w:t xml:space="preserve"> &amp;</w:t>
      </w:r>
      <w:r w:rsidRPr="00552FF0">
        <w:t xml:space="preserve"> Opperman, A., (2007, August). </w:t>
      </w:r>
      <w:r w:rsidRPr="00882969">
        <w:rPr>
          <w:i/>
        </w:rPr>
        <w:t xml:space="preserve">Examining the Behaviors &amp; Attitudes Drinking &amp; Driving Scale (BADDS). </w:t>
      </w:r>
      <w:r w:rsidRPr="00552FF0">
        <w:rPr>
          <w:rFonts w:cs="Courier New"/>
        </w:rPr>
        <w:t xml:space="preserve">Poster presented at the annual meeting of the American Psychological Association, </w:t>
      </w:r>
      <w:smartTag w:uri="urn:schemas-microsoft-com:office:smarttags" w:element="place">
        <w:smartTag w:uri="urn:schemas-microsoft-com:office:smarttags" w:element="City">
          <w:r w:rsidRPr="00552FF0">
            <w:rPr>
              <w:rFonts w:cs="Courier New"/>
            </w:rPr>
            <w:t>San Francisco</w:t>
          </w:r>
        </w:smartTag>
        <w:r w:rsidRPr="00552FF0">
          <w:rPr>
            <w:rFonts w:cs="Courier New"/>
          </w:rPr>
          <w:t xml:space="preserve">, </w:t>
        </w:r>
        <w:smartTag w:uri="urn:schemas-microsoft-com:office:smarttags" w:element="State">
          <w:r w:rsidRPr="00552FF0">
            <w:rPr>
              <w:rFonts w:cs="Courier New"/>
            </w:rPr>
            <w:t>CA</w:t>
          </w:r>
        </w:smartTag>
      </w:smartTag>
      <w:r w:rsidRPr="00552FF0">
        <w:rPr>
          <w:rFonts w:cs="Courier New"/>
        </w:rPr>
        <w:t>.</w:t>
      </w:r>
    </w:p>
    <w:p w14:paraId="3A9EC7E7" w14:textId="77777777" w:rsidR="0093360B" w:rsidRPr="00552FF0" w:rsidRDefault="0093360B" w:rsidP="0093360B">
      <w:pPr>
        <w:ind w:left="720" w:hanging="720"/>
      </w:pPr>
    </w:p>
    <w:p w14:paraId="7867C0BB" w14:textId="77777777" w:rsidR="0093360B" w:rsidRDefault="0093360B" w:rsidP="0093360B">
      <w:pPr>
        <w:ind w:left="720" w:hanging="720"/>
        <w:rPr>
          <w:bCs/>
          <w:iCs/>
        </w:rPr>
      </w:pPr>
      <w:r w:rsidRPr="00430199">
        <w:rPr>
          <w:b/>
          <w:bCs/>
          <w:iCs/>
        </w:rPr>
        <w:t>Jewell, J. D.</w:t>
      </w:r>
      <w:r w:rsidRPr="00552FF0">
        <w:rPr>
          <w:bCs/>
          <w:iCs/>
        </w:rPr>
        <w:t xml:space="preserve">, Hupp, S. D. A., Segrist, D. J., </w:t>
      </w:r>
      <w:smartTag w:uri="urn:schemas-microsoft-com:office:smarttags" w:element="place">
        <w:smartTag w:uri="urn:schemas-microsoft-com:office:smarttags" w:element="City">
          <w:r w:rsidRPr="00552FF0">
            <w:rPr>
              <w:bCs/>
              <w:iCs/>
            </w:rPr>
            <w:t>Thornton</w:t>
          </w:r>
        </w:smartTag>
      </w:smartTag>
      <w:r w:rsidRPr="00552FF0">
        <w:rPr>
          <w:bCs/>
          <w:iCs/>
        </w:rPr>
        <w:t>, M., Schumacher, A., &amp; Scherer, J. A.</w:t>
      </w:r>
      <w:r>
        <w:rPr>
          <w:b/>
          <w:bCs/>
          <w:iCs/>
        </w:rPr>
        <w:t xml:space="preserve"> </w:t>
      </w:r>
      <w:r>
        <w:rPr>
          <w:bCs/>
          <w:iCs/>
        </w:rPr>
        <w:t xml:space="preserve">(2007, September). </w:t>
      </w:r>
      <w:r>
        <w:rPr>
          <w:bCs/>
          <w:i/>
          <w:iCs/>
        </w:rPr>
        <w:t xml:space="preserve">Comparing DUI Offenders’ Attitudes Toward Drinking and Driving with Nonoffenders. </w:t>
      </w:r>
      <w:r>
        <w:rPr>
          <w:bCs/>
          <w:iCs/>
        </w:rPr>
        <w:t xml:space="preserve">Poster session presented at the American Psychological Association national conference. </w:t>
      </w:r>
      <w:smartTag w:uri="urn:schemas-microsoft-com:office:smarttags" w:element="place">
        <w:smartTag w:uri="urn:schemas-microsoft-com:office:smarttags" w:element="City">
          <w:r>
            <w:rPr>
              <w:bCs/>
              <w:iCs/>
            </w:rPr>
            <w:t>San Francisco</w:t>
          </w:r>
        </w:smartTag>
        <w:r>
          <w:rPr>
            <w:bCs/>
            <w:iCs/>
          </w:rPr>
          <w:t xml:space="preserve">, </w:t>
        </w:r>
        <w:smartTag w:uri="urn:schemas-microsoft-com:office:smarttags" w:element="State">
          <w:r>
            <w:rPr>
              <w:bCs/>
              <w:iCs/>
            </w:rPr>
            <w:t>CA</w:t>
          </w:r>
        </w:smartTag>
      </w:smartTag>
      <w:r>
        <w:rPr>
          <w:bCs/>
          <w:iCs/>
        </w:rPr>
        <w:t>.</w:t>
      </w:r>
    </w:p>
    <w:p w14:paraId="3F59C1A4" w14:textId="77777777" w:rsidR="0093360B" w:rsidRPr="002C4B41" w:rsidRDefault="0093360B" w:rsidP="0093360B">
      <w:pPr>
        <w:ind w:left="720" w:hanging="720"/>
        <w:rPr>
          <w:bCs/>
          <w:iCs/>
        </w:rPr>
      </w:pPr>
    </w:p>
    <w:p w14:paraId="71668638" w14:textId="77777777" w:rsidR="0093360B" w:rsidRPr="00A401EA" w:rsidRDefault="0093360B" w:rsidP="0093360B">
      <w:pPr>
        <w:ind w:left="720" w:hanging="720"/>
      </w:pPr>
      <w:r w:rsidRPr="00A401EA">
        <w:t xml:space="preserve">Segrist, D. J., </w:t>
      </w:r>
      <w:r w:rsidRPr="00A401EA">
        <w:rPr>
          <w:b/>
        </w:rPr>
        <w:t>Jewell, J. D.</w:t>
      </w:r>
      <w:r w:rsidRPr="00A401EA">
        <w:t xml:space="preserve">, &amp; Hupp, S. (2007). </w:t>
      </w:r>
      <w:r w:rsidRPr="009F2CDF">
        <w:rPr>
          <w:i/>
          <w:iCs/>
        </w:rPr>
        <w:t>Drinking game behaviors predict drinking and driving among college students</w:t>
      </w:r>
      <w:r w:rsidRPr="00A401EA">
        <w:rPr>
          <w:iCs/>
        </w:rPr>
        <w:t>.</w:t>
      </w:r>
      <w:r w:rsidRPr="00A401EA">
        <w:t xml:space="preserve"> Poster presented at the American Psychological Association conference, </w:t>
      </w:r>
      <w:smartTag w:uri="urn:schemas-microsoft-com:office:smarttags" w:element="place">
        <w:smartTag w:uri="urn:schemas-microsoft-com:office:smarttags" w:element="City">
          <w:r w:rsidRPr="00A401EA">
            <w:t>San Francisco</w:t>
          </w:r>
        </w:smartTag>
        <w:r w:rsidRPr="00A401EA">
          <w:t xml:space="preserve">, </w:t>
        </w:r>
        <w:smartTag w:uri="urn:schemas-microsoft-com:office:smarttags" w:element="State">
          <w:r w:rsidRPr="00A401EA">
            <w:t>CA</w:t>
          </w:r>
        </w:smartTag>
      </w:smartTag>
      <w:r w:rsidRPr="00A401EA">
        <w:t>.</w:t>
      </w:r>
    </w:p>
    <w:p w14:paraId="053803CA" w14:textId="77777777" w:rsidR="0093360B" w:rsidRPr="00A401EA" w:rsidRDefault="0093360B" w:rsidP="0093360B">
      <w:pPr>
        <w:ind w:left="720" w:hanging="720"/>
      </w:pPr>
    </w:p>
    <w:p w14:paraId="50F61028" w14:textId="77777777" w:rsidR="0093360B" w:rsidRPr="00A401EA" w:rsidRDefault="0093360B" w:rsidP="0093360B">
      <w:pPr>
        <w:ind w:left="720" w:hanging="720"/>
        <w:rPr>
          <w:rFonts w:cs="Courier New"/>
        </w:rPr>
      </w:pPr>
      <w:r w:rsidRPr="00A401EA">
        <w:rPr>
          <w:rFonts w:cs="Courier New"/>
        </w:rPr>
        <w:t xml:space="preserve">Segrist, D. J., Hupp, S.D.A., &amp; </w:t>
      </w:r>
      <w:r w:rsidRPr="00A401EA">
        <w:rPr>
          <w:rFonts w:cs="Courier New"/>
          <w:b/>
        </w:rPr>
        <w:t>Jewell, J. D.</w:t>
      </w:r>
      <w:r w:rsidRPr="00A401EA">
        <w:rPr>
          <w:rFonts w:cs="Courier New"/>
        </w:rPr>
        <w:t xml:space="preserve"> (2007, May). </w:t>
      </w:r>
      <w:r w:rsidRPr="009F2CDF">
        <w:rPr>
          <w:rFonts w:cs="Courier New"/>
          <w:i/>
        </w:rPr>
        <w:t xml:space="preserve">College students’ normative perceptions of drinking and driving. </w:t>
      </w:r>
      <w:r w:rsidRPr="00A401EA">
        <w:rPr>
          <w:rFonts w:cs="Courier New"/>
        </w:rPr>
        <w:t xml:space="preserve">Poster session presented at the Midwestern Psychological Association meeting, </w:t>
      </w:r>
      <w:smartTag w:uri="urn:schemas-microsoft-com:office:smarttags" w:element="place">
        <w:smartTag w:uri="urn:schemas-microsoft-com:office:smarttags" w:element="City">
          <w:r w:rsidRPr="00A401EA">
            <w:rPr>
              <w:rFonts w:cs="Courier New"/>
            </w:rPr>
            <w:t>Chicago</w:t>
          </w:r>
        </w:smartTag>
        <w:r w:rsidRPr="00A401EA">
          <w:rPr>
            <w:rFonts w:cs="Courier New"/>
          </w:rPr>
          <w:t xml:space="preserve">, </w:t>
        </w:r>
        <w:smartTag w:uri="urn:schemas-microsoft-com:office:smarttags" w:element="State">
          <w:r w:rsidRPr="00A401EA">
            <w:rPr>
              <w:rFonts w:cs="Courier New"/>
            </w:rPr>
            <w:t>IL</w:t>
          </w:r>
        </w:smartTag>
      </w:smartTag>
      <w:r w:rsidRPr="00A401EA">
        <w:rPr>
          <w:rFonts w:cs="Courier New"/>
        </w:rPr>
        <w:t>.</w:t>
      </w:r>
    </w:p>
    <w:p w14:paraId="0AD6BC14" w14:textId="77777777" w:rsidR="0093360B" w:rsidRPr="00A401EA" w:rsidRDefault="0093360B" w:rsidP="0093360B">
      <w:pPr>
        <w:ind w:left="720" w:hanging="720"/>
        <w:rPr>
          <w:b/>
          <w:bCs/>
          <w:iCs/>
        </w:rPr>
      </w:pPr>
    </w:p>
    <w:p w14:paraId="6AFA142B" w14:textId="77777777" w:rsidR="0093360B" w:rsidRDefault="0093360B" w:rsidP="0093360B">
      <w:pPr>
        <w:ind w:left="720" w:hanging="720"/>
      </w:pPr>
      <w:r w:rsidRPr="000313E9">
        <w:rPr>
          <w:b/>
          <w:bCs/>
          <w:iCs/>
        </w:rPr>
        <w:t>Jewell, J. D.</w:t>
      </w:r>
      <w:r>
        <w:rPr>
          <w:bCs/>
          <w:iCs/>
        </w:rPr>
        <w:t xml:space="preserve"> &amp;</w:t>
      </w:r>
      <w:r w:rsidRPr="0028337B">
        <w:t xml:space="preserve"> Hupp, S</w:t>
      </w:r>
      <w:r>
        <w:t>. D. A. (2</w:t>
      </w:r>
      <w:r w:rsidRPr="0028337B">
        <w:t xml:space="preserve">006, November). </w:t>
      </w:r>
      <w:r w:rsidRPr="0028337B">
        <w:rPr>
          <w:bCs/>
        </w:rPr>
        <w:t> </w:t>
      </w:r>
      <w:r w:rsidRPr="000313E9">
        <w:rPr>
          <w:i/>
        </w:rPr>
        <w:t>The Effects of Fatal Vision Goggles on Attitudes and Behavi</w:t>
      </w:r>
      <w:r>
        <w:rPr>
          <w:i/>
        </w:rPr>
        <w:t>ors Toward Drinking and Driving</w:t>
      </w:r>
      <w:r w:rsidRPr="0028337B">
        <w:rPr>
          <w:i/>
        </w:rPr>
        <w:t>.</w:t>
      </w:r>
      <w:r w:rsidRPr="0028337B">
        <w:t xml:space="preserve"> Poster </w:t>
      </w:r>
      <w:r>
        <w:t xml:space="preserve">session </w:t>
      </w:r>
      <w:r w:rsidRPr="0028337B">
        <w:t xml:space="preserve">presented at the Association for Behavioral and Cognitive Therapies (ABCT) national conference. </w:t>
      </w:r>
      <w:smartTag w:uri="urn:schemas-microsoft-com:office:smarttags" w:element="place">
        <w:smartTag w:uri="urn:schemas-microsoft-com:office:smarttags" w:element="City">
          <w:r w:rsidRPr="0028337B">
            <w:t>Chicago</w:t>
          </w:r>
        </w:smartTag>
        <w:r w:rsidRPr="0028337B">
          <w:t xml:space="preserve">, </w:t>
        </w:r>
        <w:smartTag w:uri="urn:schemas-microsoft-com:office:smarttags" w:element="State">
          <w:r w:rsidRPr="0028337B">
            <w:t>IL</w:t>
          </w:r>
        </w:smartTag>
      </w:smartTag>
      <w:r w:rsidRPr="0028337B">
        <w:t>.</w:t>
      </w:r>
    </w:p>
    <w:p w14:paraId="16E4ABB6" w14:textId="77777777" w:rsidR="0093360B" w:rsidRDefault="0093360B" w:rsidP="0093360B">
      <w:pPr>
        <w:ind w:left="720" w:hanging="720"/>
        <w:rPr>
          <w:bCs/>
          <w:iCs/>
        </w:rPr>
      </w:pPr>
    </w:p>
    <w:p w14:paraId="5D9C22C8" w14:textId="77777777" w:rsidR="0093360B" w:rsidRPr="0028337B" w:rsidRDefault="0093360B" w:rsidP="0093360B">
      <w:pPr>
        <w:ind w:left="720" w:hanging="720"/>
      </w:pPr>
      <w:r w:rsidRPr="0028337B">
        <w:rPr>
          <w:bCs/>
          <w:iCs/>
        </w:rPr>
        <w:t>Weaver, S.</w:t>
      </w:r>
      <w:r w:rsidRPr="0028337B">
        <w:t xml:space="preserve">, Hupp, S, </w:t>
      </w:r>
      <w:r w:rsidRPr="0028337B">
        <w:rPr>
          <w:bCs/>
          <w:iCs/>
        </w:rPr>
        <w:t>Bilyeu, M.</w:t>
      </w:r>
      <w:r w:rsidRPr="0028337B">
        <w:t xml:space="preserve">, </w:t>
      </w:r>
      <w:smartTag w:uri="urn:schemas-microsoft-com:office:smarttags" w:element="place">
        <w:smartTag w:uri="urn:schemas-microsoft-com:office:smarttags" w:element="State">
          <w:r w:rsidRPr="0028337B">
            <w:rPr>
              <w:bCs/>
              <w:iCs/>
            </w:rPr>
            <w:t>Washington</w:t>
          </w:r>
        </w:smartTag>
      </w:smartTag>
      <w:r w:rsidRPr="0028337B">
        <w:rPr>
          <w:bCs/>
          <w:iCs/>
        </w:rPr>
        <w:t>, S.</w:t>
      </w:r>
      <w:r w:rsidRPr="0028337B">
        <w:t xml:space="preserve">, </w:t>
      </w:r>
      <w:r w:rsidRPr="0028337B">
        <w:rPr>
          <w:bCs/>
          <w:iCs/>
        </w:rPr>
        <w:t>Summers, S.</w:t>
      </w:r>
      <w:r w:rsidRPr="0028337B">
        <w:t xml:space="preserve">, </w:t>
      </w:r>
      <w:r w:rsidRPr="0028337B">
        <w:rPr>
          <w:b/>
        </w:rPr>
        <w:t>Jewell, J</w:t>
      </w:r>
      <w:r w:rsidRPr="0028337B">
        <w:t xml:space="preserve"> &amp; Krohn, E. (2006, November). </w:t>
      </w:r>
      <w:r w:rsidRPr="0028337B">
        <w:rPr>
          <w:bCs/>
        </w:rPr>
        <w:t> </w:t>
      </w:r>
      <w:r w:rsidRPr="0028337B">
        <w:rPr>
          <w:i/>
        </w:rPr>
        <w:t>Parent training videos: A study of active versus passive viewing.</w:t>
      </w:r>
      <w:r w:rsidRPr="0028337B">
        <w:t xml:space="preserve"> Poster </w:t>
      </w:r>
      <w:r>
        <w:t xml:space="preserve">session </w:t>
      </w:r>
      <w:r w:rsidRPr="0028337B">
        <w:t xml:space="preserve">presented at the Association for Behavioral and Cognitive Therapies (ABCT) national conference. </w:t>
      </w:r>
      <w:smartTag w:uri="urn:schemas-microsoft-com:office:smarttags" w:element="place">
        <w:smartTag w:uri="urn:schemas-microsoft-com:office:smarttags" w:element="City">
          <w:r w:rsidRPr="0028337B">
            <w:t>Chicago</w:t>
          </w:r>
        </w:smartTag>
        <w:r w:rsidRPr="0028337B">
          <w:t xml:space="preserve">, </w:t>
        </w:r>
        <w:smartTag w:uri="urn:schemas-microsoft-com:office:smarttags" w:element="State">
          <w:r w:rsidRPr="0028337B">
            <w:t>IL</w:t>
          </w:r>
        </w:smartTag>
      </w:smartTag>
      <w:r w:rsidRPr="0028337B">
        <w:t>.</w:t>
      </w:r>
    </w:p>
    <w:p w14:paraId="49EF3F4D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jc w:val="both"/>
        <w:rPr>
          <w:b/>
          <w:bCs/>
        </w:rPr>
      </w:pPr>
    </w:p>
    <w:p w14:paraId="7A5C5558" w14:textId="77777777" w:rsidR="0093360B" w:rsidRDefault="0093360B" w:rsidP="0093360B">
      <w:pPr>
        <w:ind w:left="720" w:hanging="720"/>
      </w:pPr>
      <w:r w:rsidRPr="00D35B9D">
        <w:rPr>
          <w:b/>
        </w:rPr>
        <w:t>Jewell, J. D.</w:t>
      </w:r>
      <w:r>
        <w:t xml:space="preserve"> (2006, February). </w:t>
      </w:r>
      <w:r>
        <w:rPr>
          <w:i/>
        </w:rPr>
        <w:t xml:space="preserve">The Gateway to Good Behavior: How to Improve the Effectiveness of Behavior Modification Programs. </w:t>
      </w:r>
      <w:r>
        <w:t xml:space="preserve">Paper presented at the annual meeting of the Illinois School Psychologist Association, </w:t>
      </w:r>
      <w:smartTag w:uri="urn:schemas-microsoft-com:office:smarttags" w:element="place">
        <w:smartTag w:uri="urn:schemas-microsoft-com:office:smarttags" w:element="City">
          <w:r>
            <w:t>St. Charles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>.</w:t>
      </w:r>
    </w:p>
    <w:p w14:paraId="43431225" w14:textId="77777777" w:rsidR="0093360B" w:rsidRPr="00A9084E" w:rsidRDefault="0093360B" w:rsidP="0093360B">
      <w:pPr>
        <w:ind w:left="720" w:hanging="720"/>
      </w:pPr>
    </w:p>
    <w:p w14:paraId="7F1BF4F9" w14:textId="77777777" w:rsidR="0093360B" w:rsidRPr="00862885" w:rsidRDefault="0093360B" w:rsidP="0093360B">
      <w:pPr>
        <w:ind w:left="720" w:hanging="720"/>
        <w:rPr>
          <w:iCs/>
        </w:rPr>
      </w:pPr>
      <w:r w:rsidRPr="00862885">
        <w:t xml:space="preserve">McVay, E., </w:t>
      </w:r>
      <w:smartTag w:uri="urn:schemas-microsoft-com:office:smarttags" w:element="place">
        <w:r w:rsidRPr="00862885">
          <w:t>Adams</w:t>
        </w:r>
      </w:smartTag>
      <w:r w:rsidRPr="00862885">
        <w:t xml:space="preserve">, S., Hupp, S., Pawlow, L., </w:t>
      </w:r>
      <w:r w:rsidRPr="00695624">
        <w:rPr>
          <w:b/>
        </w:rPr>
        <w:t>Jewell, J. D.</w:t>
      </w:r>
      <w:r w:rsidRPr="00862885">
        <w:t xml:space="preserve">, Platt, A., &amp; Dodd, S. (2005, November). </w:t>
      </w:r>
      <w:r w:rsidRPr="00862885">
        <w:rPr>
          <w:i/>
        </w:rPr>
        <w:t>Comparing Different Preventative Relaxation Techniques with Young Adults: Effectiveness, Satisfaction, and Adherence.</w:t>
      </w:r>
      <w:r w:rsidRPr="00862885">
        <w:rPr>
          <w:iCs/>
        </w:rPr>
        <w:t xml:space="preserve">  </w:t>
      </w:r>
      <w:r>
        <w:rPr>
          <w:iCs/>
        </w:rPr>
        <w:t>Poster session p</w:t>
      </w:r>
      <w:r w:rsidRPr="00862885">
        <w:rPr>
          <w:iCs/>
        </w:rPr>
        <w:t xml:space="preserve">resented at the </w:t>
      </w:r>
      <w:r>
        <w:rPr>
          <w:iCs/>
        </w:rPr>
        <w:t>annual meeting of the Association for Behavioral and Cognitive Therapies</w:t>
      </w:r>
      <w:r w:rsidRPr="00862885">
        <w:rPr>
          <w:iCs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62885">
            <w:rPr>
              <w:iCs/>
            </w:rPr>
            <w:t>Washington</w:t>
          </w:r>
        </w:smartTag>
        <w:r w:rsidRPr="00862885">
          <w:rPr>
            <w:iCs/>
          </w:rPr>
          <w:t xml:space="preserve">, </w:t>
        </w:r>
        <w:smartTag w:uri="urn:schemas-microsoft-com:office:smarttags" w:element="State">
          <w:r w:rsidRPr="00862885">
            <w:rPr>
              <w:iCs/>
            </w:rPr>
            <w:t>D.C.</w:t>
          </w:r>
        </w:smartTag>
      </w:smartTag>
    </w:p>
    <w:p w14:paraId="6E91E4FF" w14:textId="77777777" w:rsidR="0093360B" w:rsidRPr="003A01F3" w:rsidRDefault="0093360B" w:rsidP="0093360B">
      <w:pPr>
        <w:ind w:left="720" w:hanging="720"/>
        <w:rPr>
          <w:iCs/>
        </w:rPr>
      </w:pPr>
    </w:p>
    <w:p w14:paraId="6E0B043E" w14:textId="77777777" w:rsidR="0093360B" w:rsidRPr="00EB25A5" w:rsidRDefault="0093360B" w:rsidP="0093360B">
      <w:pPr>
        <w:ind w:left="720" w:hanging="720"/>
        <w:rPr>
          <w:i/>
        </w:rPr>
      </w:pPr>
      <w:r w:rsidRPr="00D35B9D">
        <w:rPr>
          <w:b/>
        </w:rPr>
        <w:t>Jewell, J. D.</w:t>
      </w:r>
      <w:r w:rsidRPr="00EB25A5">
        <w:t xml:space="preserve">, Hupp, S. D. A., Luttrell, G., Oswald, L., Shevlin, C., &amp; </w:t>
      </w:r>
      <w:smartTag w:uri="urn:schemas-microsoft-com:office:smarttags" w:element="place">
        <w:smartTag w:uri="urn:schemas-microsoft-com:office:smarttags" w:element="City">
          <w:r w:rsidRPr="00EB25A5">
            <w:t>Downey</w:t>
          </w:r>
        </w:smartTag>
      </w:smartTag>
      <w:r w:rsidRPr="00EB25A5">
        <w:t>, R. (2004, November).</w:t>
      </w:r>
      <w:r w:rsidRPr="005254A1">
        <w:t xml:space="preserve"> </w:t>
      </w:r>
      <w:r w:rsidRPr="00EB25A5">
        <w:rPr>
          <w:i/>
        </w:rPr>
        <w:t xml:space="preserve">Changing Drinking and Driving Attitudes of College Students with </w:t>
      </w:r>
    </w:p>
    <w:p w14:paraId="37AEB73C" w14:textId="77777777" w:rsidR="0093360B" w:rsidRPr="00EB25A5" w:rsidRDefault="0093360B" w:rsidP="0093360B">
      <w:pPr>
        <w:pStyle w:val="Title"/>
        <w:ind w:left="720" w:right="0" w:hanging="720"/>
        <w:jc w:val="left"/>
        <w:rPr>
          <w:b w:val="0"/>
          <w:bCs/>
          <w:i w:val="0"/>
          <w:iCs/>
          <w:szCs w:val="24"/>
        </w:rPr>
      </w:pPr>
      <w:r w:rsidRPr="00EB25A5">
        <w:rPr>
          <w:b w:val="0"/>
          <w:bCs/>
        </w:rPr>
        <w:tab/>
      </w:r>
      <w:r w:rsidRPr="00EB25A5">
        <w:rPr>
          <w:b w:val="0"/>
          <w:bCs/>
          <w:szCs w:val="24"/>
        </w:rPr>
        <w:t>Fatal Vision Goggles: Bad From Far, But Far From Bad</w:t>
      </w:r>
      <w:r w:rsidRPr="00EB25A5">
        <w:rPr>
          <w:b w:val="0"/>
          <w:bCs/>
          <w:iCs/>
          <w:szCs w:val="24"/>
        </w:rPr>
        <w:t xml:space="preserve">. </w:t>
      </w:r>
      <w:r w:rsidRPr="00EB25A5">
        <w:rPr>
          <w:b w:val="0"/>
          <w:bCs/>
          <w:i w:val="0"/>
          <w:iCs/>
          <w:szCs w:val="24"/>
        </w:rPr>
        <w:t xml:space="preserve"> Poster session presented at the </w:t>
      </w:r>
      <w:r w:rsidRPr="00EB25A5">
        <w:rPr>
          <w:b w:val="0"/>
          <w:i w:val="0"/>
          <w:iCs/>
          <w:szCs w:val="24"/>
        </w:rPr>
        <w:t xml:space="preserve">annual meeting of the </w:t>
      </w:r>
      <w:r w:rsidRPr="00EB25A5">
        <w:rPr>
          <w:b w:val="0"/>
          <w:i w:val="0"/>
          <w:color w:val="000000"/>
          <w:szCs w:val="32"/>
        </w:rPr>
        <w:t>Association for the Advancement of Behavior Therapy,</w:t>
      </w:r>
      <w:r>
        <w:rPr>
          <w:b w:val="0"/>
          <w:i w:val="0"/>
          <w:color w:val="000000"/>
          <w:szCs w:val="3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EB25A5">
            <w:rPr>
              <w:b w:val="0"/>
              <w:bCs/>
              <w:i w:val="0"/>
              <w:iCs/>
              <w:szCs w:val="24"/>
            </w:rPr>
            <w:t>New Orleans</w:t>
          </w:r>
        </w:smartTag>
        <w:r w:rsidRPr="00EB25A5">
          <w:rPr>
            <w:b w:val="0"/>
            <w:bCs/>
            <w:i w:val="0"/>
            <w:iCs/>
            <w:szCs w:val="24"/>
          </w:rPr>
          <w:t xml:space="preserve">, </w:t>
        </w:r>
        <w:smartTag w:uri="urn:schemas-microsoft-com:office:smarttags" w:element="State">
          <w:r w:rsidRPr="00EB25A5">
            <w:rPr>
              <w:b w:val="0"/>
              <w:bCs/>
              <w:i w:val="0"/>
              <w:iCs/>
              <w:szCs w:val="24"/>
            </w:rPr>
            <w:t>LA.</w:t>
          </w:r>
        </w:smartTag>
      </w:smartTag>
    </w:p>
    <w:p w14:paraId="44B84440" w14:textId="77777777" w:rsidR="0093360B" w:rsidRDefault="0093360B" w:rsidP="0093360B">
      <w:pPr>
        <w:pStyle w:val="Title"/>
        <w:ind w:left="720" w:right="0" w:hanging="720"/>
        <w:jc w:val="left"/>
        <w:rPr>
          <w:b w:val="0"/>
          <w:bCs/>
          <w:i w:val="0"/>
          <w:iCs/>
        </w:rPr>
      </w:pPr>
    </w:p>
    <w:p w14:paraId="6C1F21B7" w14:textId="77777777" w:rsidR="0093360B" w:rsidRPr="00EB25A5" w:rsidRDefault="0093360B" w:rsidP="0093360B">
      <w:pPr>
        <w:ind w:left="720" w:hanging="720"/>
      </w:pPr>
      <w:r w:rsidRPr="00EB25A5">
        <w:t xml:space="preserve">Hupp, S. D. A., </w:t>
      </w:r>
      <w:r w:rsidRPr="00D35B9D">
        <w:rPr>
          <w:b/>
        </w:rPr>
        <w:t>Jewell, J.</w:t>
      </w:r>
      <w:r w:rsidRPr="00EB25A5">
        <w:t xml:space="preserve">, Acock-Domescik, A., Bilodeau, J., </w:t>
      </w:r>
      <w:smartTag w:uri="urn:schemas-microsoft-com:office:smarttags" w:element="place">
        <w:smartTag w:uri="urn:schemas-microsoft-com:office:smarttags" w:element="City">
          <w:r w:rsidRPr="00EB25A5">
            <w:t>Downey</w:t>
          </w:r>
        </w:smartTag>
      </w:smartTag>
      <w:r w:rsidRPr="00EB25A5">
        <w:t xml:space="preserve">, R., Boyd, K. (2004, </w:t>
      </w:r>
    </w:p>
    <w:p w14:paraId="015D5ADA" w14:textId="77777777" w:rsidR="0093360B" w:rsidRPr="00EB25A5" w:rsidRDefault="0093360B" w:rsidP="0093360B">
      <w:pPr>
        <w:ind w:left="720"/>
        <w:rPr>
          <w:color w:val="000000"/>
          <w:szCs w:val="32"/>
        </w:rPr>
      </w:pPr>
      <w:r w:rsidRPr="00EB25A5">
        <w:t xml:space="preserve">November).  </w:t>
      </w:r>
      <w:r w:rsidRPr="00EB25A5">
        <w:rPr>
          <w:i/>
          <w:iCs/>
        </w:rPr>
        <w:t>The Effects of a Diagnostic Label on Adult Ratings of Child Behavior.</w:t>
      </w:r>
      <w:r w:rsidRPr="00EB25A5">
        <w:rPr>
          <w:iCs/>
        </w:rPr>
        <w:t xml:space="preserve">  </w:t>
      </w:r>
      <w:r>
        <w:rPr>
          <w:iCs/>
        </w:rPr>
        <w:t>Poster session p</w:t>
      </w:r>
      <w:r w:rsidRPr="00EB25A5">
        <w:rPr>
          <w:color w:val="000000"/>
          <w:szCs w:val="32"/>
        </w:rPr>
        <w:t xml:space="preserve">resented at the </w:t>
      </w:r>
      <w:r>
        <w:rPr>
          <w:color w:val="000000"/>
          <w:szCs w:val="32"/>
        </w:rPr>
        <w:t>annual meeting of the Association for the Advancement of Behavior Therapy</w:t>
      </w:r>
      <w:r w:rsidRPr="00EB25A5">
        <w:rPr>
          <w:color w:val="000000"/>
          <w:szCs w:val="3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B25A5">
            <w:rPr>
              <w:color w:val="000000"/>
              <w:szCs w:val="32"/>
            </w:rPr>
            <w:t>New Orleans</w:t>
          </w:r>
        </w:smartTag>
        <w:r w:rsidRPr="00EB25A5">
          <w:rPr>
            <w:color w:val="000000"/>
            <w:szCs w:val="32"/>
          </w:rPr>
          <w:t xml:space="preserve">, </w:t>
        </w:r>
        <w:smartTag w:uri="urn:schemas-microsoft-com:office:smarttags" w:element="State">
          <w:r w:rsidRPr="00EB25A5">
            <w:rPr>
              <w:color w:val="000000"/>
              <w:szCs w:val="32"/>
            </w:rPr>
            <w:t>LA.</w:t>
          </w:r>
        </w:smartTag>
      </w:smartTag>
    </w:p>
    <w:p w14:paraId="757309ED" w14:textId="77777777" w:rsidR="0093360B" w:rsidRDefault="0093360B" w:rsidP="0093360B">
      <w:pPr>
        <w:ind w:left="720" w:hanging="720"/>
        <w:rPr>
          <w:i/>
          <w:iCs/>
        </w:rPr>
      </w:pPr>
    </w:p>
    <w:p w14:paraId="5950B3CC" w14:textId="77777777" w:rsidR="0093360B" w:rsidRDefault="0093360B" w:rsidP="0093360B">
      <w:pPr>
        <w:ind w:left="720" w:hanging="720"/>
      </w:pPr>
      <w:r w:rsidRPr="00D35B9D">
        <w:rPr>
          <w:b/>
        </w:rPr>
        <w:t>Jewell, J. D.</w:t>
      </w:r>
      <w:r>
        <w:t xml:space="preserve"> &amp; Krohn, E. (2004, February). </w:t>
      </w:r>
      <w:r>
        <w:rPr>
          <w:i/>
          <w:iCs/>
        </w:rPr>
        <w:t xml:space="preserve">Parental discipline as a predictor of externalizing behavior in preschool children.  </w:t>
      </w:r>
      <w:r>
        <w:rPr>
          <w:iCs/>
        </w:rPr>
        <w:t>Poster session p</w:t>
      </w:r>
      <w:r>
        <w:t xml:space="preserve">resented at the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t>Honolulu</w:t>
          </w:r>
        </w:smartTag>
      </w:smartTag>
      <w:r>
        <w:t xml:space="preserve">, HA.  </w:t>
      </w:r>
    </w:p>
    <w:p w14:paraId="080E714E" w14:textId="77777777" w:rsidR="0093360B" w:rsidRDefault="0093360B" w:rsidP="0093360B">
      <w:pPr>
        <w:ind w:left="720" w:hanging="720"/>
      </w:pPr>
    </w:p>
    <w:p w14:paraId="2D1D68CC" w14:textId="77777777" w:rsidR="0093360B" w:rsidRDefault="0093360B" w:rsidP="0093360B">
      <w:pPr>
        <w:ind w:left="720" w:hanging="720"/>
        <w:rPr>
          <w:color w:val="000000"/>
          <w:szCs w:val="32"/>
        </w:rPr>
      </w:pPr>
      <w:r>
        <w:t xml:space="preserve">Krohn, E. J., </w:t>
      </w:r>
      <w:r w:rsidRPr="00A9084E">
        <w:t>Wingfield, S.,</w:t>
      </w:r>
      <w:r>
        <w:t xml:space="preserve"> Hupp, S. D. A., &amp; </w:t>
      </w:r>
      <w:r w:rsidRPr="00D35B9D">
        <w:rPr>
          <w:b/>
        </w:rPr>
        <w:t>Jewell, J.</w:t>
      </w:r>
      <w:r>
        <w:t xml:space="preserve"> (2004,</w:t>
      </w:r>
      <w:r w:rsidRPr="00A9084E">
        <w:t xml:space="preserve"> </w:t>
      </w:r>
      <w:r>
        <w:t xml:space="preserve">April). </w:t>
      </w:r>
      <w:r w:rsidRPr="00A9084E">
        <w:rPr>
          <w:i/>
        </w:rPr>
        <w:t xml:space="preserve">Effects of multicultural education on children’s self-esteem and cultural attitudes. </w:t>
      </w:r>
      <w:r>
        <w:t xml:space="preserve"> Poster session presented at the annual meeting of the  National Association of School Psychologists,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.</w:t>
      </w:r>
      <w:r>
        <w:tab/>
      </w:r>
    </w:p>
    <w:p w14:paraId="5C4A1B12" w14:textId="77777777" w:rsidR="0093360B" w:rsidRDefault="0093360B" w:rsidP="0093360B">
      <w:pPr>
        <w:ind w:left="720" w:hanging="720"/>
      </w:pPr>
    </w:p>
    <w:p w14:paraId="21FD6DE3" w14:textId="77777777" w:rsidR="0093360B" w:rsidRDefault="0093360B" w:rsidP="0093360B">
      <w:pPr>
        <w:ind w:left="720" w:hanging="720"/>
        <w:rPr>
          <w:color w:val="000000"/>
          <w:szCs w:val="32"/>
        </w:rPr>
      </w:pPr>
      <w:r w:rsidRPr="00D35B9D">
        <w:rPr>
          <w:b/>
        </w:rPr>
        <w:t>Jewell, J. D.</w:t>
      </w:r>
      <w:r>
        <w:t xml:space="preserve"> (2004, February). </w:t>
      </w:r>
      <w:r w:rsidRPr="00A9084E">
        <w:rPr>
          <w:i/>
        </w:rPr>
        <w:t xml:space="preserve">Increasing </w:t>
      </w:r>
      <w:smartTag w:uri="urn:schemas-microsoft-com:office:smarttags" w:element="place">
        <w:smartTag w:uri="urn:schemas-microsoft-com:office:smarttags" w:element="PlaceType">
          <w:r w:rsidRPr="00A9084E">
            <w:rPr>
              <w:i/>
            </w:rPr>
            <w:t>Home</w:t>
          </w:r>
        </w:smartTag>
        <w:r w:rsidRPr="00A9084E">
          <w:rPr>
            <w:i/>
          </w:rPr>
          <w:t xml:space="preserve"> </w:t>
        </w:r>
        <w:smartTag w:uri="urn:schemas-microsoft-com:office:smarttags" w:element="PlaceType">
          <w:r w:rsidRPr="00A9084E">
            <w:rPr>
              <w:i/>
            </w:rPr>
            <w:t>School</w:t>
          </w:r>
        </w:smartTag>
      </w:smartTag>
      <w:r w:rsidRPr="00A9084E">
        <w:rPr>
          <w:i/>
        </w:rPr>
        <w:t xml:space="preserve"> Collaboration.</w:t>
      </w:r>
      <w:r>
        <w:t xml:space="preserve">  Paper p</w:t>
      </w:r>
      <w:r>
        <w:rPr>
          <w:color w:val="000000"/>
          <w:szCs w:val="32"/>
        </w:rPr>
        <w:t xml:space="preserve">resented at the annual meeting of the Illinois School Psychologist Association,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Cs w:val="32"/>
            </w:rPr>
            <w:t>Springfield</w:t>
          </w:r>
        </w:smartTag>
        <w:r>
          <w:rPr>
            <w:color w:val="000000"/>
            <w:szCs w:val="32"/>
          </w:rPr>
          <w:t xml:space="preserve">, </w:t>
        </w:r>
        <w:smartTag w:uri="urn:schemas-microsoft-com:office:smarttags" w:element="State">
          <w:r>
            <w:rPr>
              <w:color w:val="000000"/>
              <w:szCs w:val="32"/>
            </w:rPr>
            <w:t>IL</w:t>
          </w:r>
        </w:smartTag>
      </w:smartTag>
      <w:r>
        <w:rPr>
          <w:color w:val="000000"/>
          <w:szCs w:val="32"/>
        </w:rPr>
        <w:t>.</w:t>
      </w:r>
    </w:p>
    <w:p w14:paraId="126D69F8" w14:textId="77777777" w:rsidR="0093360B" w:rsidRDefault="0093360B" w:rsidP="0093360B">
      <w:pPr>
        <w:ind w:left="720" w:hanging="720"/>
        <w:rPr>
          <w:rFonts w:ascii="Arial Unicode MS" w:eastAsia="Arial Unicode MS" w:hAnsi="Arial Unicode MS" w:cs="Arial Unicode MS"/>
          <w:vanish/>
          <w:color w:val="000000"/>
        </w:rPr>
      </w:pPr>
    </w:p>
    <w:p w14:paraId="0A871408" w14:textId="77777777" w:rsidR="0093360B" w:rsidRDefault="0093360B" w:rsidP="0093360B"/>
    <w:p w14:paraId="7B182E93" w14:textId="77777777" w:rsidR="0093360B" w:rsidRDefault="0093360B" w:rsidP="0093360B">
      <w:pPr>
        <w:ind w:left="720" w:hanging="720"/>
        <w:rPr>
          <w:color w:val="000000"/>
          <w:szCs w:val="32"/>
        </w:rPr>
      </w:pPr>
      <w:r w:rsidRPr="00D35B9D">
        <w:rPr>
          <w:b/>
        </w:rPr>
        <w:t>Jewell, J. D.</w:t>
      </w:r>
      <w:r>
        <w:t xml:space="preserve"> &amp; Krohn, E. (2003, February). </w:t>
      </w:r>
      <w:r>
        <w:rPr>
          <w:i/>
          <w:iCs/>
        </w:rPr>
        <w:t>Development and preliminary analysis of the Teacher Discipline Style Inventory (TDSI)</w:t>
      </w:r>
      <w:r>
        <w:rPr>
          <w:i/>
          <w:iCs/>
          <w:color w:val="000000"/>
          <w:szCs w:val="32"/>
        </w:rPr>
        <w:t xml:space="preserve">.  </w:t>
      </w:r>
      <w:r>
        <w:rPr>
          <w:iCs/>
          <w:color w:val="000000"/>
          <w:szCs w:val="32"/>
        </w:rPr>
        <w:t>Paper p</w:t>
      </w:r>
      <w:r>
        <w:rPr>
          <w:color w:val="000000"/>
          <w:szCs w:val="32"/>
        </w:rPr>
        <w:t xml:space="preserve">resented at the annual meeting of the National Association of School Psychologists,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Cs w:val="32"/>
            </w:rPr>
            <w:t>Toronto</w:t>
          </w:r>
        </w:smartTag>
        <w:r>
          <w:rPr>
            <w:color w:val="000000"/>
            <w:szCs w:val="32"/>
          </w:rPr>
          <w:t xml:space="preserve">, </w:t>
        </w:r>
        <w:smartTag w:uri="urn:schemas-microsoft-com:office:smarttags" w:element="country-region">
          <w:r>
            <w:rPr>
              <w:color w:val="000000"/>
              <w:szCs w:val="32"/>
            </w:rPr>
            <w:t>Canada</w:t>
          </w:r>
        </w:smartTag>
      </w:smartTag>
      <w:r>
        <w:rPr>
          <w:color w:val="000000"/>
          <w:szCs w:val="32"/>
        </w:rPr>
        <w:t>.</w:t>
      </w:r>
    </w:p>
    <w:p w14:paraId="69BFBC07" w14:textId="77777777" w:rsidR="0093360B" w:rsidRDefault="0093360B" w:rsidP="0093360B">
      <w:pPr>
        <w:rPr>
          <w:rFonts w:ascii="Arial Unicode MS" w:eastAsia="Arial Unicode MS" w:hAnsi="Arial Unicode MS" w:cs="Arial Unicode MS"/>
          <w:vanish/>
          <w:color w:val="000000"/>
        </w:rPr>
      </w:pPr>
    </w:p>
    <w:p w14:paraId="7B9D57D8" w14:textId="77777777" w:rsidR="0093360B" w:rsidRDefault="0093360B" w:rsidP="0093360B"/>
    <w:p w14:paraId="5E3FEA9C" w14:textId="77777777" w:rsidR="0093360B" w:rsidRDefault="0093360B" w:rsidP="0093360B">
      <w:pPr>
        <w:ind w:left="720" w:hanging="720"/>
        <w:rPr>
          <w:color w:val="000000"/>
          <w:szCs w:val="32"/>
        </w:rPr>
      </w:pPr>
      <w:r w:rsidRPr="00D35B9D">
        <w:rPr>
          <w:b/>
        </w:rPr>
        <w:t>Jewell, J. D.</w:t>
      </w:r>
      <w:r>
        <w:t xml:space="preserve"> (2003, February). </w:t>
      </w:r>
      <w:r>
        <w:rPr>
          <w:i/>
        </w:rPr>
        <w:t>Treating Difficult and Unmotivated Adolescents</w:t>
      </w:r>
      <w:r w:rsidRPr="00A9084E">
        <w:rPr>
          <w:i/>
        </w:rPr>
        <w:t>.</w:t>
      </w:r>
      <w:r>
        <w:t xml:space="preserve">  Paper p</w:t>
      </w:r>
      <w:r>
        <w:rPr>
          <w:color w:val="000000"/>
          <w:szCs w:val="32"/>
        </w:rPr>
        <w:t xml:space="preserve">resented at the annual meeting of the Illinois School Psychologist Association,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Cs w:val="32"/>
            </w:rPr>
            <w:t>Springfield</w:t>
          </w:r>
        </w:smartTag>
        <w:r>
          <w:rPr>
            <w:color w:val="000000"/>
            <w:szCs w:val="32"/>
          </w:rPr>
          <w:t xml:space="preserve">, </w:t>
        </w:r>
        <w:smartTag w:uri="urn:schemas-microsoft-com:office:smarttags" w:element="State">
          <w:r>
            <w:rPr>
              <w:color w:val="000000"/>
              <w:szCs w:val="32"/>
            </w:rPr>
            <w:t>IL</w:t>
          </w:r>
        </w:smartTag>
      </w:smartTag>
      <w:r>
        <w:rPr>
          <w:color w:val="000000"/>
          <w:szCs w:val="32"/>
        </w:rPr>
        <w:t>.</w:t>
      </w:r>
    </w:p>
    <w:p w14:paraId="5518474D" w14:textId="77777777" w:rsidR="0093360B" w:rsidRDefault="0093360B" w:rsidP="0093360B">
      <w:pPr>
        <w:ind w:left="720" w:hanging="720"/>
        <w:rPr>
          <w:color w:val="000000"/>
          <w:szCs w:val="32"/>
        </w:rPr>
      </w:pPr>
    </w:p>
    <w:p w14:paraId="1F742CA4" w14:textId="77777777" w:rsidR="0093360B" w:rsidRDefault="0093360B" w:rsidP="0093360B">
      <w:pPr>
        <w:ind w:left="720" w:hanging="720"/>
        <w:rPr>
          <w:color w:val="000000"/>
          <w:szCs w:val="32"/>
        </w:rPr>
      </w:pPr>
      <w:r w:rsidRPr="00D35B9D">
        <w:rPr>
          <w:b/>
        </w:rPr>
        <w:t>Jewell, J. D.</w:t>
      </w:r>
      <w:r>
        <w:t xml:space="preserve"> (2002, February). </w:t>
      </w:r>
      <w:r>
        <w:rPr>
          <w:i/>
          <w:iCs/>
          <w:color w:val="000000"/>
          <w:szCs w:val="32"/>
        </w:rPr>
        <w:t xml:space="preserve">Comparing the External Validity of Clinician Diagnosis of Conduct Disorder with the Diagnostic Interview Schedule for Children (DISC).  </w:t>
      </w:r>
      <w:r>
        <w:t xml:space="preserve">  Paper p</w:t>
      </w:r>
      <w:r>
        <w:rPr>
          <w:color w:val="000000"/>
          <w:szCs w:val="32"/>
        </w:rPr>
        <w:t xml:space="preserve">resented at the annual meeting of the Illinois School Psychologist Association,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Cs w:val="32"/>
            </w:rPr>
            <w:t>Springfield</w:t>
          </w:r>
        </w:smartTag>
        <w:r>
          <w:rPr>
            <w:color w:val="000000"/>
            <w:szCs w:val="32"/>
          </w:rPr>
          <w:t xml:space="preserve">, </w:t>
        </w:r>
        <w:smartTag w:uri="urn:schemas-microsoft-com:office:smarttags" w:element="State">
          <w:r>
            <w:rPr>
              <w:color w:val="000000"/>
              <w:szCs w:val="32"/>
            </w:rPr>
            <w:t>IL</w:t>
          </w:r>
        </w:smartTag>
      </w:smartTag>
      <w:r>
        <w:rPr>
          <w:color w:val="000000"/>
          <w:szCs w:val="32"/>
        </w:rPr>
        <w:t>.</w:t>
      </w:r>
    </w:p>
    <w:p w14:paraId="46E156FC" w14:textId="77777777" w:rsidR="0093360B" w:rsidRDefault="0093360B" w:rsidP="0093360B">
      <w:pPr>
        <w:ind w:left="720" w:hanging="720"/>
        <w:rPr>
          <w:color w:val="000000"/>
          <w:szCs w:val="32"/>
        </w:rPr>
      </w:pPr>
    </w:p>
    <w:p w14:paraId="4DD2DF5B" w14:textId="77777777" w:rsidR="0093360B" w:rsidRDefault="0093360B" w:rsidP="0093360B">
      <w:pPr>
        <w:ind w:left="720" w:hanging="720"/>
        <w:rPr>
          <w:color w:val="000000"/>
          <w:szCs w:val="32"/>
        </w:rPr>
      </w:pPr>
      <w:r w:rsidRPr="00D35B9D">
        <w:rPr>
          <w:b/>
        </w:rPr>
        <w:t>Jewell, J. D.,</w:t>
      </w:r>
      <w:r>
        <w:t xml:space="preserve"> Handwerk, M., Field, C., &amp; Almquist, J. (2002, November). </w:t>
      </w:r>
      <w:r>
        <w:rPr>
          <w:i/>
          <w:iCs/>
          <w:color w:val="000000"/>
          <w:szCs w:val="32"/>
        </w:rPr>
        <w:t xml:space="preserve">Comparing the External Validity of Physician Diagnosis of Conduct Disorder to the Diagnostic Interview Schedule for Children (DISC) in a Residential Treatment Setting.  </w:t>
      </w:r>
      <w:r w:rsidRPr="00D35B9D">
        <w:rPr>
          <w:iCs/>
          <w:color w:val="000000"/>
          <w:szCs w:val="32"/>
        </w:rPr>
        <w:t>Paper p</w:t>
      </w:r>
      <w:r w:rsidRPr="00D35B9D">
        <w:rPr>
          <w:color w:val="000000"/>
          <w:szCs w:val="32"/>
        </w:rPr>
        <w:t>resented at the annual meeting of the Association for Advancement of Behavior</w:t>
      </w:r>
      <w:r>
        <w:rPr>
          <w:color w:val="000000"/>
          <w:szCs w:val="32"/>
        </w:rPr>
        <w:t xml:space="preserve"> Therapy,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Cs w:val="32"/>
            </w:rPr>
            <w:t>Springfield</w:t>
          </w:r>
        </w:smartTag>
        <w:r>
          <w:rPr>
            <w:color w:val="000000"/>
            <w:szCs w:val="32"/>
          </w:rPr>
          <w:t xml:space="preserve">, </w:t>
        </w:r>
        <w:smartTag w:uri="urn:schemas-microsoft-com:office:smarttags" w:element="State">
          <w:r>
            <w:rPr>
              <w:color w:val="000000"/>
              <w:szCs w:val="32"/>
            </w:rPr>
            <w:t>IL</w:t>
          </w:r>
        </w:smartTag>
      </w:smartTag>
      <w:r>
        <w:rPr>
          <w:color w:val="000000"/>
          <w:szCs w:val="32"/>
        </w:rPr>
        <w:t>.</w:t>
      </w:r>
    </w:p>
    <w:p w14:paraId="2DCF8FC9" w14:textId="77777777" w:rsidR="0093360B" w:rsidRDefault="0093360B" w:rsidP="0093360B">
      <w:pPr>
        <w:ind w:left="720" w:hanging="720"/>
        <w:rPr>
          <w:color w:val="000000"/>
          <w:szCs w:val="32"/>
        </w:rPr>
      </w:pPr>
    </w:p>
    <w:p w14:paraId="0ECBD0D0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</w:pPr>
      <w:r w:rsidRPr="00D35B9D">
        <w:rPr>
          <w:b/>
        </w:rPr>
        <w:t>Jewell, J. D.</w:t>
      </w:r>
      <w:r>
        <w:t xml:space="preserve"> (1999, February). </w:t>
      </w:r>
      <w:r>
        <w:rPr>
          <w:i/>
        </w:rPr>
        <w:t xml:space="preserve">Preliminary Analysis of the Self Report Measure of Family Functioning – Revised. </w:t>
      </w:r>
      <w:r>
        <w:t xml:space="preserve">Poster session presented at the annual meeting of the Texas Association of School Psychologists, </w:t>
      </w:r>
      <w:smartTag w:uri="urn:schemas-microsoft-com:office:smarttags" w:element="place">
        <w:smartTag w:uri="urn:schemas-microsoft-com:office:smarttags" w:element="City">
          <w:r>
            <w:t>Austin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.</w:t>
      </w:r>
    </w:p>
    <w:p w14:paraId="3C167748" w14:textId="77777777" w:rsidR="0093360B" w:rsidRDefault="0093360B" w:rsidP="0093360B">
      <w:pPr>
        <w:ind w:left="720" w:hanging="720"/>
        <w:rPr>
          <w:color w:val="000000"/>
          <w:szCs w:val="32"/>
        </w:rPr>
      </w:pPr>
    </w:p>
    <w:p w14:paraId="44EAD614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jc w:val="both"/>
        <w:rPr>
          <w:b/>
          <w:bCs/>
        </w:rPr>
      </w:pPr>
      <w:r>
        <w:rPr>
          <w:b/>
          <w:bCs/>
        </w:rPr>
        <w:t>PRESENTATIONS (INVITED &amp; NON-REFEREED)</w:t>
      </w:r>
    </w:p>
    <w:p w14:paraId="00239DB4" w14:textId="77777777" w:rsidR="0093360B" w:rsidRDefault="0093360B" w:rsidP="0093360B">
      <w:pPr>
        <w:ind w:left="720" w:hanging="720"/>
        <w:rPr>
          <w:rFonts w:ascii="Arial Unicode MS" w:eastAsia="Arial Unicode MS" w:hAnsi="Arial Unicode MS" w:cs="Arial Unicode MS"/>
          <w:vanish/>
          <w:color w:val="000000"/>
        </w:rPr>
      </w:pPr>
    </w:p>
    <w:p w14:paraId="7165AD19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  <w:jc w:val="both"/>
      </w:pPr>
    </w:p>
    <w:p w14:paraId="6DBDF94E" w14:textId="7570CEDF" w:rsidR="00E54D32" w:rsidRPr="003762EA" w:rsidRDefault="00E54D32" w:rsidP="00E54D32">
      <w:pPr>
        <w:ind w:left="720" w:hanging="720"/>
      </w:pPr>
      <w:r w:rsidRPr="003762EA">
        <w:rPr>
          <w:b/>
        </w:rPr>
        <w:t>Jewell, J. D.,</w:t>
      </w:r>
      <w:r w:rsidRPr="003762EA">
        <w:t xml:space="preserve"> (September, 201</w:t>
      </w:r>
      <w:r>
        <w:t>5</w:t>
      </w:r>
      <w:r w:rsidRPr="003762EA">
        <w:t xml:space="preserve">). </w:t>
      </w:r>
      <w:r>
        <w:rPr>
          <w:i/>
          <w:iCs/>
        </w:rPr>
        <w:t>Teaching Kids Relaxation Skills</w:t>
      </w:r>
      <w:r w:rsidRPr="003762EA">
        <w:rPr>
          <w:i/>
          <w:iCs/>
        </w:rPr>
        <w:t xml:space="preserve">. </w:t>
      </w:r>
      <w:r w:rsidRPr="003762EA">
        <w:t>Presented at the annual intern meeting organized by the Directors of University School Psychology Programs of Illinois. Bloomington-Normal, IL.</w:t>
      </w:r>
    </w:p>
    <w:p w14:paraId="7D0CC3BC" w14:textId="77777777" w:rsidR="00E54D32" w:rsidRDefault="00E54D32" w:rsidP="00E54D32">
      <w:pPr>
        <w:ind w:left="720" w:hanging="720"/>
        <w:rPr>
          <w:b/>
        </w:rPr>
      </w:pPr>
    </w:p>
    <w:p w14:paraId="7E7C7E03" w14:textId="268FFDEA" w:rsidR="00E54D32" w:rsidRPr="003762EA" w:rsidRDefault="00E54D32" w:rsidP="00E54D32">
      <w:pPr>
        <w:ind w:left="720" w:hanging="720"/>
      </w:pPr>
      <w:r w:rsidRPr="003762EA">
        <w:rPr>
          <w:b/>
        </w:rPr>
        <w:t>Jewell, J. D.,</w:t>
      </w:r>
      <w:r w:rsidRPr="003762EA">
        <w:t xml:space="preserve"> (September, 201</w:t>
      </w:r>
      <w:r>
        <w:t>5</w:t>
      </w:r>
      <w:r w:rsidRPr="003762EA">
        <w:t xml:space="preserve">). </w:t>
      </w:r>
      <w:r w:rsidRPr="003762EA">
        <w:rPr>
          <w:i/>
          <w:iCs/>
        </w:rPr>
        <w:t xml:space="preserve">Navigating the political waters of your school. </w:t>
      </w:r>
      <w:r w:rsidRPr="003762EA">
        <w:t>Presented at the annual intern meeting organized by the Directors of University School Psychology Programs of Illinois. Bloomington-Normal, IL.</w:t>
      </w:r>
    </w:p>
    <w:p w14:paraId="5515A0B3" w14:textId="77777777" w:rsidR="00E54D32" w:rsidRDefault="00E54D32" w:rsidP="00E54D32">
      <w:pPr>
        <w:ind w:left="720" w:hanging="720"/>
        <w:rPr>
          <w:b/>
        </w:rPr>
      </w:pPr>
    </w:p>
    <w:p w14:paraId="0F088652" w14:textId="05DE26D2" w:rsidR="00E54D32" w:rsidRDefault="00E54D32" w:rsidP="00E54D32">
      <w:pPr>
        <w:ind w:left="720" w:hanging="720"/>
      </w:pPr>
      <w:r>
        <w:rPr>
          <w:b/>
        </w:rPr>
        <w:t xml:space="preserve">Jewell, J. D., </w:t>
      </w:r>
      <w:r>
        <w:t xml:space="preserve">(October, 2015). </w:t>
      </w:r>
      <w:r>
        <w:rPr>
          <w:i/>
        </w:rPr>
        <w:t xml:space="preserve">Substance Abuse and ADHD. </w:t>
      </w:r>
      <w:r>
        <w:t xml:space="preserve">Presented at the Illinois Probation and Court Services Association 2015 Fall Conference. Effingham, IL. </w:t>
      </w:r>
    </w:p>
    <w:p w14:paraId="4A0D622F" w14:textId="77777777" w:rsidR="00E54D32" w:rsidRDefault="00E54D32" w:rsidP="00E54D32">
      <w:pPr>
        <w:ind w:left="720" w:hanging="720"/>
        <w:rPr>
          <w:b/>
        </w:rPr>
      </w:pPr>
    </w:p>
    <w:p w14:paraId="539494F7" w14:textId="2172BEC5" w:rsidR="00E54D32" w:rsidRPr="003762EA" w:rsidRDefault="00E54D32" w:rsidP="00E54D32">
      <w:pPr>
        <w:ind w:left="720" w:hanging="720"/>
      </w:pPr>
      <w:r w:rsidRPr="003762EA">
        <w:rPr>
          <w:b/>
        </w:rPr>
        <w:t>Jewell, J. D.,</w:t>
      </w:r>
      <w:r w:rsidRPr="003762EA">
        <w:t xml:space="preserve"> (September, 201</w:t>
      </w:r>
      <w:r>
        <w:t>4</w:t>
      </w:r>
      <w:r w:rsidRPr="003762EA">
        <w:t xml:space="preserve">). </w:t>
      </w:r>
      <w:r w:rsidRPr="003762EA">
        <w:rPr>
          <w:i/>
          <w:iCs/>
        </w:rPr>
        <w:t xml:space="preserve">Navigating the political waters of your school. </w:t>
      </w:r>
      <w:r w:rsidRPr="003762EA">
        <w:t>Presented at the annual intern meeting organized by the Directors of University School Psychology Programs of Illinois. Bloomington-Normal, IL.</w:t>
      </w:r>
    </w:p>
    <w:p w14:paraId="14E295AC" w14:textId="77777777" w:rsidR="00E54D32" w:rsidRDefault="00E54D32" w:rsidP="003E074E">
      <w:pPr>
        <w:ind w:left="720" w:hanging="720"/>
        <w:rPr>
          <w:b/>
        </w:rPr>
      </w:pPr>
    </w:p>
    <w:p w14:paraId="64AE8673" w14:textId="77777777" w:rsidR="00AA5FAA" w:rsidRDefault="00AA5FAA" w:rsidP="003E074E">
      <w:pPr>
        <w:ind w:left="720" w:hanging="720"/>
      </w:pPr>
      <w:r>
        <w:rPr>
          <w:b/>
        </w:rPr>
        <w:lastRenderedPageBreak/>
        <w:t xml:space="preserve">Jewell, J. D., </w:t>
      </w:r>
      <w:r>
        <w:t xml:space="preserve">(April, 2013). </w:t>
      </w:r>
      <w:r>
        <w:rPr>
          <w:i/>
        </w:rPr>
        <w:t xml:space="preserve">Substance Abuse and ADHD. </w:t>
      </w:r>
      <w:r>
        <w:t xml:space="preserve">Presented at the Metro East Meth and Other Drugs Conference organized by the Metro East Coalition Against Meth and Other Drugs. Belleville, IL. </w:t>
      </w:r>
    </w:p>
    <w:p w14:paraId="1668E76F" w14:textId="77777777" w:rsidR="00AA5FAA" w:rsidRPr="00AA5FAA" w:rsidRDefault="00AA5FAA" w:rsidP="003E074E">
      <w:pPr>
        <w:ind w:left="720" w:hanging="720"/>
      </w:pPr>
    </w:p>
    <w:p w14:paraId="51835840" w14:textId="77777777" w:rsidR="003E074E" w:rsidRPr="003762EA" w:rsidRDefault="003E074E" w:rsidP="003E074E">
      <w:pPr>
        <w:ind w:left="720" w:hanging="720"/>
      </w:pPr>
      <w:r w:rsidRPr="003762EA">
        <w:rPr>
          <w:b/>
        </w:rPr>
        <w:t>Jewell, J. D.,</w:t>
      </w:r>
      <w:r w:rsidRPr="003762EA">
        <w:t xml:space="preserve"> (September, 201</w:t>
      </w:r>
      <w:r>
        <w:t>3</w:t>
      </w:r>
      <w:r w:rsidRPr="003762EA">
        <w:t xml:space="preserve">). </w:t>
      </w:r>
      <w:r w:rsidRPr="003762EA">
        <w:rPr>
          <w:i/>
          <w:iCs/>
        </w:rPr>
        <w:t xml:space="preserve">Navigating the political waters of your school. </w:t>
      </w:r>
      <w:r w:rsidRPr="003762EA">
        <w:t>Presented at the annual intern meeting organized by the Directors of University School Psychology Programs of Illinois. Bloomington-Normal, IL.</w:t>
      </w:r>
    </w:p>
    <w:p w14:paraId="36DD81AB" w14:textId="77777777" w:rsidR="003E074E" w:rsidRDefault="003E074E" w:rsidP="003E074E">
      <w:pPr>
        <w:ind w:left="720" w:hanging="720"/>
        <w:rPr>
          <w:rFonts w:ascii="Garamond" w:hAnsi="Garamond"/>
        </w:rPr>
      </w:pPr>
    </w:p>
    <w:p w14:paraId="6AC43E9B" w14:textId="77777777" w:rsidR="000759EB" w:rsidRPr="003762EA" w:rsidRDefault="000759EB" w:rsidP="000759EB">
      <w:pPr>
        <w:ind w:left="720" w:hanging="720"/>
      </w:pPr>
      <w:r w:rsidRPr="003762EA">
        <w:t xml:space="preserve">McKenney, E. L. W. &amp;  </w:t>
      </w:r>
      <w:r w:rsidRPr="003762EA">
        <w:rPr>
          <w:b/>
        </w:rPr>
        <w:t>Jewell, J. D.,</w:t>
      </w:r>
      <w:r w:rsidRPr="003762EA">
        <w:t xml:space="preserve"> (September, 2012). </w:t>
      </w:r>
      <w:r w:rsidRPr="003762EA">
        <w:rPr>
          <w:i/>
          <w:iCs/>
        </w:rPr>
        <w:t xml:space="preserve">Navigating the political waters of your school. </w:t>
      </w:r>
      <w:r w:rsidRPr="003762EA">
        <w:t>Presented at the annual intern meeting organized by the Directors of University School Psychology Programs of Illinois. Bloomington-Normal, IL.</w:t>
      </w:r>
    </w:p>
    <w:p w14:paraId="05A2B713" w14:textId="77777777" w:rsidR="000759EB" w:rsidRDefault="000759EB" w:rsidP="000759EB">
      <w:pPr>
        <w:ind w:left="720" w:hanging="720"/>
        <w:rPr>
          <w:rFonts w:ascii="Garamond" w:hAnsi="Garamond"/>
        </w:rPr>
      </w:pPr>
    </w:p>
    <w:p w14:paraId="4E5603A2" w14:textId="77777777" w:rsidR="00006FDC" w:rsidRPr="00B9470D" w:rsidRDefault="00006FDC" w:rsidP="000759EB">
      <w:pPr>
        <w:ind w:left="720" w:hanging="720"/>
        <w:rPr>
          <w:color w:val="000000"/>
        </w:rPr>
      </w:pPr>
      <w:r>
        <w:rPr>
          <w:b/>
          <w:color w:val="000000"/>
        </w:rPr>
        <w:t xml:space="preserve">Jewell, J. D. </w:t>
      </w:r>
      <w:r>
        <w:rPr>
          <w:color w:val="000000"/>
        </w:rPr>
        <w:t xml:space="preserve">(November 2011). </w:t>
      </w:r>
      <w:r>
        <w:rPr>
          <w:i/>
          <w:color w:val="000000"/>
        </w:rPr>
        <w:t xml:space="preserve">Family environment effects on juvenile delinquency and related evidence based treatments. </w:t>
      </w:r>
      <w:r>
        <w:rPr>
          <w:color w:val="000000"/>
        </w:rPr>
        <w:t xml:space="preserve">Workshop presentation at </w:t>
      </w:r>
      <w:r w:rsidRPr="005E2AC2">
        <w:rPr>
          <w:i/>
          <w:color w:val="000000"/>
        </w:rPr>
        <w:t>Common Ground: Community, Kids, Courts, &amp; Education</w:t>
      </w:r>
      <w:r>
        <w:rPr>
          <w:color w:val="000000"/>
        </w:rPr>
        <w:t xml:space="preserve"> conference hosted by the Fourth Judicial Circuit Juvenile Justice Council,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Effingham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IL</w:t>
          </w:r>
        </w:smartTag>
      </w:smartTag>
      <w:r>
        <w:rPr>
          <w:color w:val="000000"/>
        </w:rPr>
        <w:t xml:space="preserve">. </w:t>
      </w:r>
    </w:p>
    <w:p w14:paraId="54D62C60" w14:textId="77777777" w:rsidR="00006FDC" w:rsidRDefault="00006FDC" w:rsidP="000759EB">
      <w:pPr>
        <w:ind w:left="720" w:hanging="720"/>
        <w:rPr>
          <w:b/>
          <w:color w:val="000000"/>
        </w:rPr>
      </w:pPr>
    </w:p>
    <w:p w14:paraId="37714680" w14:textId="77777777" w:rsidR="00006FDC" w:rsidRDefault="00006FDC" w:rsidP="000759EB">
      <w:pPr>
        <w:ind w:left="720" w:hanging="720"/>
        <w:rPr>
          <w:color w:val="000000"/>
        </w:rPr>
      </w:pPr>
      <w:r>
        <w:rPr>
          <w:b/>
          <w:color w:val="000000"/>
        </w:rPr>
        <w:t xml:space="preserve">Jewell, J. D. </w:t>
      </w:r>
      <w:r>
        <w:rPr>
          <w:color w:val="000000"/>
        </w:rPr>
        <w:t xml:space="preserve">(September 2011). </w:t>
      </w:r>
      <w:r>
        <w:rPr>
          <w:i/>
          <w:color w:val="000000"/>
        </w:rPr>
        <w:t xml:space="preserve">Family environment effects on juvenile delinquency and related evidence based treatments. </w:t>
      </w:r>
      <w:r>
        <w:rPr>
          <w:color w:val="000000"/>
        </w:rPr>
        <w:t xml:space="preserve">Workshop presentation at </w:t>
      </w:r>
      <w:r>
        <w:rPr>
          <w:i/>
          <w:color w:val="000000"/>
        </w:rPr>
        <w:t>Kids, Courts, &amp; Schools: What Works?</w:t>
      </w:r>
      <w:r>
        <w:rPr>
          <w:color w:val="000000"/>
        </w:rPr>
        <w:t xml:space="preserve"> conference hosted by the Second Judicial Circuit Juvenile Justice Council,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Whittington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IL</w:t>
          </w:r>
        </w:smartTag>
      </w:smartTag>
      <w:r>
        <w:rPr>
          <w:color w:val="000000"/>
        </w:rPr>
        <w:t xml:space="preserve">. </w:t>
      </w:r>
    </w:p>
    <w:p w14:paraId="0FAA7E5C" w14:textId="77777777" w:rsidR="00BA5DFF" w:rsidRDefault="00BA5DFF" w:rsidP="00BA5DFF">
      <w:pPr>
        <w:ind w:left="720" w:hanging="720"/>
        <w:rPr>
          <w:b/>
          <w:iCs/>
        </w:rPr>
      </w:pPr>
    </w:p>
    <w:p w14:paraId="1ABE4B71" w14:textId="38C53884" w:rsidR="00BA5DFF" w:rsidRDefault="00BA5DFF" w:rsidP="00BA5DFF">
      <w:pPr>
        <w:ind w:left="720" w:hanging="720"/>
      </w:pPr>
      <w:r w:rsidRPr="00D35B9D">
        <w:rPr>
          <w:b/>
          <w:iCs/>
        </w:rPr>
        <w:t>Jewell, J. D.</w:t>
      </w:r>
      <w:r>
        <w:rPr>
          <w:iCs/>
        </w:rPr>
        <w:t xml:space="preserve"> (20011, September). </w:t>
      </w:r>
      <w:r>
        <w:rPr>
          <w:i/>
          <w:iCs/>
        </w:rPr>
        <w:t>Navigating the Political Waters of the Schools.</w:t>
      </w:r>
      <w:r>
        <w:t xml:space="preserve">  Presented at the </w:t>
      </w:r>
      <w:r w:rsidR="00134A89">
        <w:t>Directors</w:t>
      </w:r>
      <w:r>
        <w:t xml:space="preserve"> of University School Psychology Programs’ Fall Intern Workshop, </w:t>
      </w:r>
      <w:smartTag w:uri="urn:schemas-microsoft-com:office:smarttags" w:element="place">
        <w:smartTag w:uri="urn:schemas-microsoft-com:office:smarttags" w:element="City">
          <w:r>
            <w:t>Normal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>.</w:t>
      </w:r>
    </w:p>
    <w:p w14:paraId="1160F47D" w14:textId="77777777" w:rsidR="00006FDC" w:rsidRPr="00B9470D" w:rsidRDefault="00006FDC" w:rsidP="00006FDC">
      <w:pPr>
        <w:ind w:left="720" w:hanging="720"/>
        <w:rPr>
          <w:color w:val="000000"/>
        </w:rPr>
      </w:pPr>
    </w:p>
    <w:p w14:paraId="4F9008FF" w14:textId="77777777" w:rsidR="005D3A16" w:rsidRDefault="005D3A16" w:rsidP="0093360B">
      <w:pPr>
        <w:ind w:left="720" w:hanging="720"/>
      </w:pPr>
      <w:r w:rsidRPr="005D3A16">
        <w:rPr>
          <w:b/>
        </w:rPr>
        <w:t>Jewell, J. D.</w:t>
      </w:r>
      <w:r>
        <w:t xml:space="preserve"> (2010, August). </w:t>
      </w:r>
      <w:r>
        <w:rPr>
          <w:i/>
          <w:iCs/>
        </w:rPr>
        <w:t>Using Solution Oriented Techniques in Your Classroom and Your Life.</w:t>
      </w:r>
      <w:r>
        <w:t xml:space="preserve"> </w:t>
      </w:r>
      <w:r w:rsidR="008E5A53">
        <w:t xml:space="preserve">Invited workshop to the SIUE - </w:t>
      </w:r>
      <w:r>
        <w:t>St. Clair County Head Start teachers</w:t>
      </w:r>
      <w:r w:rsidR="008E5A53">
        <w:t xml:space="preserve">, </w:t>
      </w:r>
      <w:smartTag w:uri="urn:schemas-microsoft-com:office:smarttags" w:element="place">
        <w:smartTag w:uri="urn:schemas-microsoft-com:office:smarttags" w:element="City">
          <w:r w:rsidR="008E5A53">
            <w:t>East St. Louis</w:t>
          </w:r>
        </w:smartTag>
        <w:r w:rsidR="008E5A53">
          <w:t xml:space="preserve">, </w:t>
        </w:r>
        <w:smartTag w:uri="urn:schemas-microsoft-com:office:smarttags" w:element="State">
          <w:r w:rsidR="008E5A53">
            <w:t>IL</w:t>
          </w:r>
        </w:smartTag>
      </w:smartTag>
      <w:r>
        <w:t>. </w:t>
      </w:r>
    </w:p>
    <w:p w14:paraId="63B5F135" w14:textId="77777777" w:rsidR="005D3A16" w:rsidRDefault="005D3A16" w:rsidP="0093360B">
      <w:pPr>
        <w:ind w:left="720" w:hanging="720"/>
        <w:rPr>
          <w:b/>
          <w:iCs/>
        </w:rPr>
      </w:pPr>
    </w:p>
    <w:p w14:paraId="55F35E89" w14:textId="77777777" w:rsidR="001523BD" w:rsidRPr="001523BD" w:rsidRDefault="001523BD" w:rsidP="0093360B">
      <w:pPr>
        <w:ind w:left="720" w:hanging="720"/>
        <w:rPr>
          <w:iCs/>
        </w:rPr>
      </w:pPr>
      <w:r>
        <w:rPr>
          <w:b/>
          <w:iCs/>
        </w:rPr>
        <w:t xml:space="preserve">Jewell, J. D. </w:t>
      </w:r>
      <w:r>
        <w:rPr>
          <w:iCs/>
        </w:rPr>
        <w:t xml:space="preserve">(2010, June). </w:t>
      </w:r>
      <w:r w:rsidRPr="001523BD">
        <w:rPr>
          <w:i/>
          <w:iCs/>
        </w:rPr>
        <w:t>Brief, Solution Oriented Therapy</w:t>
      </w:r>
      <w:r>
        <w:rPr>
          <w:iCs/>
        </w:rPr>
        <w:t xml:space="preserve">. Invited training workshop presented to the community and employees of Children’s Home and Aid, </w:t>
      </w:r>
      <w:smartTag w:uri="urn:schemas-microsoft-com:office:smarttags" w:element="place">
        <w:smartTag w:uri="urn:schemas-microsoft-com:office:smarttags" w:element="City">
          <w:r>
            <w:rPr>
              <w:iCs/>
            </w:rPr>
            <w:t>Fairview Heights</w:t>
          </w:r>
        </w:smartTag>
        <w:r>
          <w:rPr>
            <w:iCs/>
          </w:rPr>
          <w:t xml:space="preserve">, </w:t>
        </w:r>
        <w:smartTag w:uri="urn:schemas-microsoft-com:office:smarttags" w:element="State">
          <w:r>
            <w:rPr>
              <w:iCs/>
            </w:rPr>
            <w:t>IL</w:t>
          </w:r>
        </w:smartTag>
      </w:smartTag>
      <w:r>
        <w:rPr>
          <w:iCs/>
        </w:rPr>
        <w:t xml:space="preserve">. </w:t>
      </w:r>
    </w:p>
    <w:p w14:paraId="747E9744" w14:textId="77777777" w:rsidR="001523BD" w:rsidRDefault="001523BD" w:rsidP="0093360B">
      <w:pPr>
        <w:ind w:left="720" w:hanging="720"/>
        <w:rPr>
          <w:b/>
          <w:iCs/>
        </w:rPr>
      </w:pPr>
    </w:p>
    <w:p w14:paraId="377E0251" w14:textId="77777777" w:rsidR="00A92089" w:rsidRDefault="00A92089" w:rsidP="0093360B">
      <w:pPr>
        <w:ind w:left="720" w:hanging="720"/>
        <w:rPr>
          <w:i/>
          <w:iCs/>
        </w:rPr>
      </w:pPr>
      <w:r>
        <w:rPr>
          <w:b/>
          <w:iCs/>
        </w:rPr>
        <w:t xml:space="preserve">Jewell, J. D. </w:t>
      </w:r>
      <w:r>
        <w:rPr>
          <w:iCs/>
        </w:rPr>
        <w:t xml:space="preserve">(2010, January). </w:t>
      </w:r>
      <w:r>
        <w:rPr>
          <w:i/>
          <w:iCs/>
        </w:rPr>
        <w:t xml:space="preserve">Dealing with Difficult and Unmotivated Adolescents in the Classroom. </w:t>
      </w:r>
      <w:r>
        <w:rPr>
          <w:iCs/>
        </w:rPr>
        <w:t xml:space="preserve">Invited workshop presented at the Collinsville CUSD Teachers Institute, </w:t>
      </w:r>
      <w:smartTag w:uri="urn:schemas-microsoft-com:office:smarttags" w:element="place">
        <w:smartTag w:uri="urn:schemas-microsoft-com:office:smarttags" w:element="City">
          <w:r>
            <w:rPr>
              <w:iCs/>
            </w:rPr>
            <w:t>Collinsville</w:t>
          </w:r>
        </w:smartTag>
        <w:r>
          <w:rPr>
            <w:iCs/>
          </w:rPr>
          <w:t xml:space="preserve">, </w:t>
        </w:r>
        <w:smartTag w:uri="urn:schemas-microsoft-com:office:smarttags" w:element="State">
          <w:r>
            <w:rPr>
              <w:iCs/>
            </w:rPr>
            <w:t>IL</w:t>
          </w:r>
        </w:smartTag>
      </w:smartTag>
      <w:r>
        <w:rPr>
          <w:iCs/>
        </w:rPr>
        <w:t>.</w:t>
      </w:r>
      <w:r>
        <w:rPr>
          <w:i/>
          <w:iCs/>
        </w:rPr>
        <w:t xml:space="preserve"> </w:t>
      </w:r>
    </w:p>
    <w:p w14:paraId="782BA594" w14:textId="77777777" w:rsidR="00CF0FDF" w:rsidRPr="00A92089" w:rsidRDefault="00CF0FDF" w:rsidP="0093360B">
      <w:pPr>
        <w:ind w:left="720" w:hanging="720"/>
        <w:rPr>
          <w:iCs/>
        </w:rPr>
      </w:pPr>
    </w:p>
    <w:p w14:paraId="3D7C1BE5" w14:textId="77777777" w:rsidR="002E3EF7" w:rsidRDefault="002E3EF7" w:rsidP="0093360B">
      <w:pPr>
        <w:ind w:left="720" w:hanging="720"/>
        <w:rPr>
          <w:iCs/>
        </w:rPr>
      </w:pPr>
      <w:r>
        <w:rPr>
          <w:b/>
          <w:iCs/>
        </w:rPr>
        <w:t xml:space="preserve">Jewell, J. D. </w:t>
      </w:r>
      <w:r>
        <w:rPr>
          <w:iCs/>
        </w:rPr>
        <w:t xml:space="preserve">(2009, November). </w:t>
      </w:r>
      <w:r w:rsidRPr="002E3EF7">
        <w:rPr>
          <w:i/>
          <w:iCs/>
        </w:rPr>
        <w:t xml:space="preserve">Administration and Interpretation of the </w:t>
      </w:r>
      <w:smartTag w:uri="urn:schemas-microsoft-com:office:smarttags" w:element="place">
        <w:smartTag w:uri="urn:schemas-microsoft-com:office:smarttags" w:element="State">
          <w:r w:rsidRPr="002E3EF7">
            <w:rPr>
              <w:i/>
              <w:iCs/>
            </w:rPr>
            <w:t>Ontario</w:t>
          </w:r>
        </w:smartTag>
      </w:smartTag>
      <w:r w:rsidRPr="002E3EF7">
        <w:rPr>
          <w:i/>
          <w:iCs/>
        </w:rPr>
        <w:t xml:space="preserve"> Domestic Assault Risk Assessment (ODARA).</w:t>
      </w:r>
      <w:r>
        <w:rPr>
          <w:i/>
          <w:iCs/>
        </w:rPr>
        <w:t xml:space="preserve"> </w:t>
      </w:r>
      <w:r>
        <w:rPr>
          <w:iCs/>
        </w:rPr>
        <w:t>Invited training workshop presented to the Effingham County Probation Department with attendees from 7 other counties.</w:t>
      </w:r>
    </w:p>
    <w:p w14:paraId="5D470737" w14:textId="77777777" w:rsidR="00F855C0" w:rsidRDefault="00F855C0" w:rsidP="0093360B">
      <w:pPr>
        <w:ind w:left="720" w:hanging="720"/>
        <w:rPr>
          <w:iCs/>
        </w:rPr>
      </w:pPr>
    </w:p>
    <w:p w14:paraId="08ECBFD2" w14:textId="77777777" w:rsidR="00F855C0" w:rsidRPr="00141302" w:rsidRDefault="00F855C0" w:rsidP="00F855C0">
      <w:pPr>
        <w:ind w:left="720" w:hanging="720"/>
        <w:rPr>
          <w:iCs/>
          <w:sz w:val="20"/>
          <w:szCs w:val="20"/>
        </w:rPr>
      </w:pPr>
      <w:r>
        <w:rPr>
          <w:b/>
          <w:iCs/>
        </w:rPr>
        <w:t>Jewell, J.</w:t>
      </w:r>
      <w:r>
        <w:rPr>
          <w:iCs/>
        </w:rPr>
        <w:t xml:space="preserve"> D. (2009, November). </w:t>
      </w:r>
      <w:r>
        <w:rPr>
          <w:i/>
          <w:iCs/>
        </w:rPr>
        <w:t xml:space="preserve">Let Kids be Kids: Strengthening Emotional and Mental Health. </w:t>
      </w:r>
      <w:r>
        <w:rPr>
          <w:iCs/>
        </w:rPr>
        <w:t>Invited Panel Member for the annual Madison County Youth forum.</w:t>
      </w:r>
    </w:p>
    <w:p w14:paraId="7D8791E9" w14:textId="77777777" w:rsidR="00CF0FDF" w:rsidRDefault="00CF0FDF" w:rsidP="0093360B">
      <w:pPr>
        <w:ind w:left="720" w:hanging="720"/>
        <w:rPr>
          <w:iCs/>
        </w:rPr>
      </w:pPr>
    </w:p>
    <w:p w14:paraId="54F58171" w14:textId="77777777" w:rsidR="002E3EF7" w:rsidRDefault="004A1892" w:rsidP="0093360B">
      <w:pPr>
        <w:ind w:left="720" w:hanging="720"/>
        <w:rPr>
          <w:iCs/>
        </w:rPr>
      </w:pPr>
      <w:r>
        <w:rPr>
          <w:b/>
          <w:iCs/>
        </w:rPr>
        <w:t xml:space="preserve">Jewell, J. D. </w:t>
      </w:r>
      <w:r>
        <w:rPr>
          <w:iCs/>
        </w:rPr>
        <w:t xml:space="preserve">(2009, October). </w:t>
      </w:r>
      <w:r>
        <w:rPr>
          <w:i/>
          <w:iCs/>
        </w:rPr>
        <w:t xml:space="preserve">How to Adapt During Organizational Change. </w:t>
      </w:r>
      <w:r>
        <w:rPr>
          <w:iCs/>
        </w:rPr>
        <w:t xml:space="preserve">Invited workshop presented to </w:t>
      </w:r>
      <w:r w:rsidR="00CF0FDF">
        <w:rPr>
          <w:iCs/>
        </w:rPr>
        <w:t>Madison County Probation Department (5 separate offices).</w:t>
      </w:r>
    </w:p>
    <w:p w14:paraId="6973B82C" w14:textId="77777777" w:rsidR="00CF0FDF" w:rsidRPr="002E3EF7" w:rsidRDefault="00CF0FDF" w:rsidP="0093360B">
      <w:pPr>
        <w:ind w:left="720" w:hanging="720"/>
        <w:rPr>
          <w:iCs/>
        </w:rPr>
      </w:pPr>
    </w:p>
    <w:p w14:paraId="176D4DF2" w14:textId="406511B7" w:rsidR="0093360B" w:rsidRDefault="0093360B" w:rsidP="0093360B">
      <w:pPr>
        <w:ind w:left="720" w:hanging="720"/>
      </w:pPr>
      <w:r w:rsidRPr="00D35B9D">
        <w:rPr>
          <w:b/>
          <w:iCs/>
        </w:rPr>
        <w:t>Jewell, J. D.</w:t>
      </w:r>
      <w:r>
        <w:rPr>
          <w:iCs/>
        </w:rPr>
        <w:t xml:space="preserve"> (2008, September). </w:t>
      </w:r>
      <w:r>
        <w:rPr>
          <w:i/>
          <w:iCs/>
        </w:rPr>
        <w:t>Navigating the Political Waters of the Schools.</w:t>
      </w:r>
      <w:r>
        <w:t xml:space="preserve">  Presented at the </w:t>
      </w:r>
      <w:r w:rsidR="00134A89">
        <w:t>Directors</w:t>
      </w:r>
      <w:r>
        <w:t xml:space="preserve"> of University School Psychology Programs’ Fall Intern Workshop, </w:t>
      </w:r>
      <w:smartTag w:uri="urn:schemas-microsoft-com:office:smarttags" w:element="place">
        <w:smartTag w:uri="urn:schemas-microsoft-com:office:smarttags" w:element="City">
          <w:r>
            <w:t>Normal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>.</w:t>
      </w:r>
    </w:p>
    <w:p w14:paraId="57540E36" w14:textId="77777777" w:rsidR="0093360B" w:rsidRDefault="0093360B" w:rsidP="0093360B">
      <w:pPr>
        <w:ind w:left="720" w:hanging="720"/>
      </w:pPr>
    </w:p>
    <w:p w14:paraId="4EB20A87" w14:textId="77777777" w:rsidR="0093360B" w:rsidRDefault="0093360B" w:rsidP="0093360B">
      <w:pPr>
        <w:ind w:left="720" w:hanging="720"/>
      </w:pPr>
      <w:r w:rsidRPr="00D35B9D">
        <w:rPr>
          <w:b/>
          <w:iCs/>
        </w:rPr>
        <w:t>Jewell, J. D.</w:t>
      </w:r>
      <w:r>
        <w:rPr>
          <w:iCs/>
        </w:rPr>
        <w:t xml:space="preserve"> (2008, July). </w:t>
      </w:r>
      <w:r>
        <w:rPr>
          <w:i/>
          <w:iCs/>
        </w:rPr>
        <w:t>Dealing with Difficult and Unmotivated Adolescents.</w:t>
      </w:r>
      <w:r>
        <w:t xml:space="preserve">  Presented at the Illinois Education Agency’s </w:t>
      </w:r>
      <w:smartTag w:uri="urn:schemas-microsoft-com:office:smarttags" w:element="PlaceName">
        <w:r>
          <w:t>Summer</w:t>
        </w:r>
      </w:smartTag>
      <w:r>
        <w:t xml:space="preserve"> </w:t>
      </w:r>
      <w:smartTag w:uri="urn:schemas-microsoft-com:office:smarttags" w:element="PlaceName">
        <w:r>
          <w:t>Leadership</w:t>
        </w:r>
      </w:smartTag>
      <w:r>
        <w:t xml:space="preserve"> </w:t>
      </w:r>
      <w:smartTag w:uri="urn:schemas-microsoft-com:office:smarttags" w:element="PlaceType">
        <w:r>
          <w:t>Academy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Normal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>.</w:t>
      </w:r>
    </w:p>
    <w:p w14:paraId="1F4ABFE0" w14:textId="77777777" w:rsidR="0093360B" w:rsidRDefault="0093360B" w:rsidP="0093360B">
      <w:pPr>
        <w:ind w:left="720" w:hanging="720"/>
        <w:rPr>
          <w:b/>
          <w:iCs/>
        </w:rPr>
      </w:pPr>
    </w:p>
    <w:p w14:paraId="11AFBE42" w14:textId="77777777" w:rsidR="0093360B" w:rsidRDefault="0093360B" w:rsidP="0093360B">
      <w:pPr>
        <w:ind w:left="720" w:hanging="720"/>
      </w:pPr>
      <w:r w:rsidRPr="00D35B9D">
        <w:rPr>
          <w:b/>
          <w:iCs/>
        </w:rPr>
        <w:t>Jewell, J. D.</w:t>
      </w:r>
      <w:r>
        <w:rPr>
          <w:iCs/>
        </w:rPr>
        <w:t xml:space="preserve"> (2008, July). </w:t>
      </w:r>
      <w:r>
        <w:rPr>
          <w:i/>
          <w:iCs/>
        </w:rPr>
        <w:t>Gateway to Good Behavior.</w:t>
      </w:r>
      <w:r>
        <w:t xml:space="preserve">  Presented at the Illinois Education Agency’s </w:t>
      </w:r>
      <w:smartTag w:uri="urn:schemas-microsoft-com:office:smarttags" w:element="PlaceName">
        <w:r>
          <w:t>Summer</w:t>
        </w:r>
      </w:smartTag>
      <w:r>
        <w:t xml:space="preserve"> </w:t>
      </w:r>
      <w:smartTag w:uri="urn:schemas-microsoft-com:office:smarttags" w:element="PlaceName">
        <w:r>
          <w:t>Leadership</w:t>
        </w:r>
      </w:smartTag>
      <w:r>
        <w:t xml:space="preserve"> </w:t>
      </w:r>
      <w:smartTag w:uri="urn:schemas-microsoft-com:office:smarttags" w:element="PlaceType">
        <w:r>
          <w:t>Academy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Normal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>.</w:t>
      </w:r>
    </w:p>
    <w:p w14:paraId="1E22A133" w14:textId="77777777" w:rsidR="0093360B" w:rsidRDefault="0093360B" w:rsidP="0093360B">
      <w:pPr>
        <w:ind w:left="720" w:hanging="720"/>
        <w:rPr>
          <w:b/>
          <w:iCs/>
        </w:rPr>
      </w:pPr>
    </w:p>
    <w:p w14:paraId="318EF659" w14:textId="77777777" w:rsidR="0093360B" w:rsidRDefault="0093360B" w:rsidP="0093360B">
      <w:pPr>
        <w:ind w:left="720" w:hanging="720"/>
      </w:pPr>
      <w:r w:rsidRPr="00D35B9D">
        <w:rPr>
          <w:b/>
          <w:iCs/>
        </w:rPr>
        <w:t>Jewell, J. D.</w:t>
      </w:r>
      <w:r>
        <w:rPr>
          <w:iCs/>
        </w:rPr>
        <w:t xml:space="preserve"> (2008, January). </w:t>
      </w:r>
      <w:r>
        <w:rPr>
          <w:i/>
          <w:iCs/>
        </w:rPr>
        <w:t>Building Bridges for Children’s Mental Health.</w:t>
      </w:r>
      <w:r>
        <w:t xml:space="preserve">  Host and keynote speaker at the first annual </w:t>
      </w:r>
      <w:r w:rsidRPr="00552350">
        <w:rPr>
          <w:iCs/>
        </w:rPr>
        <w:t>Building Bridges for Children’s Mental Health</w:t>
      </w:r>
      <w:r>
        <w:t xml:space="preserve"> conference  hosted by SIUE School of Education, </w:t>
      </w:r>
      <w:smartTag w:uri="urn:schemas-microsoft-com:office:smarttags" w:element="place">
        <w:smartTag w:uri="urn:schemas-microsoft-com:office:smarttags" w:element="City">
          <w:r>
            <w:t>Edwardsville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>.</w:t>
      </w:r>
    </w:p>
    <w:p w14:paraId="548D7F7C" w14:textId="77777777" w:rsidR="0093360B" w:rsidRDefault="0093360B" w:rsidP="0093360B">
      <w:pPr>
        <w:tabs>
          <w:tab w:val="left" w:pos="720"/>
          <w:tab w:val="left" w:pos="6660"/>
        </w:tabs>
        <w:ind w:left="720" w:hanging="720"/>
        <w:rPr>
          <w:b/>
        </w:rPr>
      </w:pPr>
    </w:p>
    <w:p w14:paraId="53609901" w14:textId="77777777" w:rsidR="0093360B" w:rsidRPr="00F76513" w:rsidRDefault="0093360B" w:rsidP="0093360B">
      <w:pPr>
        <w:tabs>
          <w:tab w:val="left" w:pos="720"/>
          <w:tab w:val="left" w:pos="6660"/>
        </w:tabs>
        <w:ind w:left="720" w:hanging="720"/>
      </w:pPr>
      <w:r w:rsidRPr="00F76513">
        <w:rPr>
          <w:b/>
        </w:rPr>
        <w:t>Jewell, J. D.</w:t>
      </w:r>
      <w:r w:rsidRPr="00F76513">
        <w:t xml:space="preserve"> (200</w:t>
      </w:r>
      <w:r>
        <w:t>7</w:t>
      </w:r>
      <w:r w:rsidRPr="00F76513">
        <w:t xml:space="preserve">, November). </w:t>
      </w:r>
      <w:r>
        <w:rPr>
          <w:i/>
        </w:rPr>
        <w:t>Dealing with Difficult and Unmotivated Adolescents</w:t>
      </w:r>
      <w:r w:rsidRPr="00F76513">
        <w:rPr>
          <w:i/>
        </w:rPr>
        <w:t>.</w:t>
      </w:r>
      <w:r w:rsidRPr="00F76513">
        <w:t xml:space="preserve"> </w:t>
      </w:r>
      <w:r>
        <w:t xml:space="preserve">Invited training workshop </w:t>
      </w:r>
      <w:r w:rsidRPr="00F76513">
        <w:t xml:space="preserve">presented </w:t>
      </w:r>
      <w:r>
        <w:t xml:space="preserve">to Edwardsville School District Middle and High School teachers, </w:t>
      </w:r>
      <w:smartTag w:uri="urn:schemas-microsoft-com:office:smarttags" w:element="place">
        <w:smartTag w:uri="urn:schemas-microsoft-com:office:smarttags" w:element="City">
          <w:r>
            <w:t>Edwardsville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 xml:space="preserve">. </w:t>
      </w:r>
    </w:p>
    <w:p w14:paraId="3BDA96DA" w14:textId="77777777" w:rsidR="0093360B" w:rsidRDefault="0093360B" w:rsidP="0093360B">
      <w:pPr>
        <w:ind w:left="720" w:hanging="720"/>
        <w:rPr>
          <w:b/>
          <w:iCs/>
        </w:rPr>
      </w:pPr>
    </w:p>
    <w:p w14:paraId="4BD9FAB8" w14:textId="4EEEEEF5" w:rsidR="0093360B" w:rsidRDefault="0093360B" w:rsidP="0093360B">
      <w:pPr>
        <w:ind w:left="720" w:hanging="720"/>
      </w:pPr>
      <w:r w:rsidRPr="00D35B9D">
        <w:rPr>
          <w:b/>
          <w:iCs/>
        </w:rPr>
        <w:t>Jewell, J. D.</w:t>
      </w:r>
      <w:r>
        <w:rPr>
          <w:iCs/>
        </w:rPr>
        <w:t xml:space="preserve"> (2007, September). </w:t>
      </w:r>
      <w:r>
        <w:rPr>
          <w:i/>
          <w:iCs/>
        </w:rPr>
        <w:t>Navigating the Political Waters of the Schools.</w:t>
      </w:r>
      <w:r>
        <w:t xml:space="preserve">  Presented at the </w:t>
      </w:r>
      <w:r w:rsidR="00134A89">
        <w:t>Directors</w:t>
      </w:r>
      <w:r>
        <w:t xml:space="preserve"> of University School Psychology Programs’ Fall Intern Workshop, </w:t>
      </w:r>
      <w:smartTag w:uri="urn:schemas-microsoft-com:office:smarttags" w:element="place">
        <w:smartTag w:uri="urn:schemas-microsoft-com:office:smarttags" w:element="City">
          <w:r>
            <w:t>Normal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>.</w:t>
      </w:r>
    </w:p>
    <w:p w14:paraId="0474304D" w14:textId="77777777" w:rsidR="0093360B" w:rsidRDefault="0093360B" w:rsidP="0093360B">
      <w:pPr>
        <w:tabs>
          <w:tab w:val="left" w:pos="720"/>
          <w:tab w:val="left" w:pos="6660"/>
        </w:tabs>
        <w:ind w:left="720" w:hanging="720"/>
        <w:rPr>
          <w:b/>
        </w:rPr>
      </w:pPr>
    </w:p>
    <w:p w14:paraId="786DAA13" w14:textId="77777777" w:rsidR="0093360B" w:rsidRPr="00F76513" w:rsidRDefault="0093360B" w:rsidP="0093360B">
      <w:pPr>
        <w:tabs>
          <w:tab w:val="left" w:pos="720"/>
          <w:tab w:val="left" w:pos="6660"/>
        </w:tabs>
        <w:ind w:left="720" w:hanging="720"/>
      </w:pPr>
      <w:r w:rsidRPr="00F76513">
        <w:rPr>
          <w:b/>
        </w:rPr>
        <w:t>Jewell, J. D.</w:t>
      </w:r>
      <w:r w:rsidRPr="00F76513">
        <w:t xml:space="preserve"> (2006, November). </w:t>
      </w:r>
      <w:r w:rsidRPr="00F76513">
        <w:rPr>
          <w:i/>
        </w:rPr>
        <w:t>Real teens, real issues, real solutions.</w:t>
      </w:r>
      <w:r w:rsidRPr="00F76513">
        <w:t xml:space="preserve"> </w:t>
      </w:r>
      <w:r>
        <w:t xml:space="preserve">Invited </w:t>
      </w:r>
      <w:r w:rsidRPr="00F76513">
        <w:t>Keynote speech presented at the St. Clair County Department of Health special professional conference.</w:t>
      </w:r>
    </w:p>
    <w:p w14:paraId="22228C45" w14:textId="77777777" w:rsidR="0093360B" w:rsidRDefault="0093360B" w:rsidP="0093360B">
      <w:pPr>
        <w:ind w:left="720" w:hanging="720"/>
        <w:rPr>
          <w:b/>
          <w:iCs/>
        </w:rPr>
      </w:pPr>
    </w:p>
    <w:p w14:paraId="226C062A" w14:textId="4C89623D" w:rsidR="0093360B" w:rsidRDefault="0093360B" w:rsidP="0093360B">
      <w:pPr>
        <w:ind w:left="720" w:hanging="720"/>
      </w:pPr>
      <w:r w:rsidRPr="00D35B9D">
        <w:rPr>
          <w:b/>
          <w:iCs/>
        </w:rPr>
        <w:t>Jewell, J. D.</w:t>
      </w:r>
      <w:r>
        <w:rPr>
          <w:iCs/>
        </w:rPr>
        <w:t xml:space="preserve"> (2005, September). </w:t>
      </w:r>
      <w:r>
        <w:rPr>
          <w:i/>
          <w:iCs/>
        </w:rPr>
        <w:t>Navigating the Political Waters of the Schools.</w:t>
      </w:r>
      <w:r>
        <w:t xml:space="preserve">  Presented at the </w:t>
      </w:r>
      <w:r w:rsidR="00134A89">
        <w:t>Directors</w:t>
      </w:r>
      <w:r>
        <w:t xml:space="preserve"> of University School Psychology Programs’ Fall Intern Workshop, </w:t>
      </w:r>
      <w:smartTag w:uri="urn:schemas-microsoft-com:office:smarttags" w:element="place">
        <w:smartTag w:uri="urn:schemas-microsoft-com:office:smarttags" w:element="City">
          <w:r>
            <w:t>Normal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>.</w:t>
      </w:r>
    </w:p>
    <w:p w14:paraId="25353D98" w14:textId="77777777" w:rsidR="0093360B" w:rsidRDefault="0093360B" w:rsidP="0093360B">
      <w:pPr>
        <w:ind w:left="720" w:hanging="720"/>
        <w:rPr>
          <w:i/>
          <w:iCs/>
        </w:rPr>
      </w:pPr>
    </w:p>
    <w:p w14:paraId="0688BCE0" w14:textId="5771FB21" w:rsidR="0093360B" w:rsidRDefault="0093360B" w:rsidP="0093360B">
      <w:pPr>
        <w:ind w:left="720" w:hanging="720"/>
      </w:pPr>
      <w:r w:rsidRPr="00D35B9D">
        <w:rPr>
          <w:b/>
          <w:iCs/>
        </w:rPr>
        <w:t>Jewell, J. D.</w:t>
      </w:r>
      <w:r>
        <w:rPr>
          <w:iCs/>
        </w:rPr>
        <w:t xml:space="preserve"> (2005, September). </w:t>
      </w:r>
      <w:r>
        <w:rPr>
          <w:i/>
          <w:iCs/>
        </w:rPr>
        <w:t>Developing a User-Friendly Internship Plan.</w:t>
      </w:r>
      <w:r>
        <w:t xml:space="preserve">  Presented at the </w:t>
      </w:r>
      <w:r w:rsidR="00134A89">
        <w:t>Directors</w:t>
      </w:r>
      <w:r>
        <w:t xml:space="preserve"> of University School Psychology Programs’ Fall Intern Workshop, </w:t>
      </w:r>
      <w:smartTag w:uri="urn:schemas-microsoft-com:office:smarttags" w:element="place">
        <w:smartTag w:uri="urn:schemas-microsoft-com:office:smarttags" w:element="City">
          <w:r>
            <w:t>Normal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>.</w:t>
      </w:r>
    </w:p>
    <w:p w14:paraId="46C289E2" w14:textId="77777777" w:rsidR="0093360B" w:rsidRDefault="0093360B" w:rsidP="0093360B">
      <w:pPr>
        <w:pStyle w:val="Title"/>
        <w:ind w:left="720" w:right="0" w:hanging="720"/>
        <w:jc w:val="left"/>
        <w:rPr>
          <w:b w:val="0"/>
          <w:bCs/>
          <w:i w:val="0"/>
          <w:iCs/>
        </w:rPr>
      </w:pPr>
    </w:p>
    <w:p w14:paraId="303078E5" w14:textId="2B63E83A" w:rsidR="0093360B" w:rsidRDefault="0093360B" w:rsidP="0093360B">
      <w:pPr>
        <w:ind w:left="720" w:hanging="720"/>
      </w:pPr>
      <w:r w:rsidRPr="00D35B9D">
        <w:rPr>
          <w:b/>
          <w:iCs/>
        </w:rPr>
        <w:t>Jewell, J. D.</w:t>
      </w:r>
      <w:r>
        <w:rPr>
          <w:iCs/>
        </w:rPr>
        <w:t xml:space="preserve"> &amp; Scott, N. (2004, September). </w:t>
      </w:r>
      <w:r>
        <w:rPr>
          <w:i/>
          <w:iCs/>
        </w:rPr>
        <w:t>Internship Plan in School Psychology.</w:t>
      </w:r>
      <w:r>
        <w:t xml:space="preserve">  Paper presented at the </w:t>
      </w:r>
      <w:r w:rsidR="00134A89">
        <w:t>Directors</w:t>
      </w:r>
      <w:r>
        <w:t xml:space="preserve"> of University School Psychology Programs’ Fall Intern Workshop, </w:t>
      </w:r>
      <w:smartTag w:uri="urn:schemas-microsoft-com:office:smarttags" w:element="place">
        <w:smartTag w:uri="urn:schemas-microsoft-com:office:smarttags" w:element="City">
          <w:r>
            <w:t>Normal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>.</w:t>
      </w:r>
    </w:p>
    <w:p w14:paraId="4E9AC235" w14:textId="77777777" w:rsidR="0093360B" w:rsidRDefault="0093360B" w:rsidP="0093360B">
      <w:pPr>
        <w:ind w:left="720" w:hanging="720"/>
      </w:pPr>
    </w:p>
    <w:p w14:paraId="22193D01" w14:textId="105D64A3" w:rsidR="0093360B" w:rsidRDefault="0093360B" w:rsidP="0093360B">
      <w:pPr>
        <w:ind w:left="720" w:hanging="720"/>
      </w:pPr>
      <w:r w:rsidRPr="00D35B9D">
        <w:rPr>
          <w:b/>
          <w:iCs/>
        </w:rPr>
        <w:t>Jewell, J. D.</w:t>
      </w:r>
      <w:r>
        <w:rPr>
          <w:iCs/>
        </w:rPr>
        <w:t xml:space="preserve"> (2004, September). </w:t>
      </w:r>
      <w:r>
        <w:rPr>
          <w:i/>
          <w:iCs/>
        </w:rPr>
        <w:t>Giving Feedback Effectively to Interns.</w:t>
      </w:r>
      <w:r>
        <w:t xml:space="preserve">  Paper presented at the </w:t>
      </w:r>
      <w:r w:rsidR="00134A89">
        <w:t>Directors</w:t>
      </w:r>
      <w:r>
        <w:t xml:space="preserve"> of University School Psychology Programs’ Fall Intern Workshop, </w:t>
      </w:r>
      <w:smartTag w:uri="urn:schemas-microsoft-com:office:smarttags" w:element="place">
        <w:smartTag w:uri="urn:schemas-microsoft-com:office:smarttags" w:element="City">
          <w:r>
            <w:t>Normal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>.</w:t>
      </w:r>
    </w:p>
    <w:p w14:paraId="3D46095C" w14:textId="77777777" w:rsidR="0093360B" w:rsidRDefault="0093360B" w:rsidP="0093360B">
      <w:pPr>
        <w:ind w:left="720" w:hanging="720"/>
      </w:pPr>
    </w:p>
    <w:p w14:paraId="42E1D887" w14:textId="77777777" w:rsidR="0093360B" w:rsidRDefault="0093360B" w:rsidP="0093360B">
      <w:pPr>
        <w:ind w:left="720" w:hanging="720"/>
      </w:pPr>
      <w:r w:rsidRPr="00603C36">
        <w:rPr>
          <w:b/>
        </w:rPr>
        <w:t>Jewell, J. D.</w:t>
      </w:r>
      <w:r>
        <w:t xml:space="preserve"> &amp; Krohn, E. (2003, October – November). </w:t>
      </w:r>
      <w:r>
        <w:rPr>
          <w:i/>
          <w:iCs/>
        </w:rPr>
        <w:t>Implementing the Problem Solving Model of Consultation (Parts I &amp; II).</w:t>
      </w:r>
      <w:r>
        <w:t xml:space="preserve">  Organizational workshop presented to the </w:t>
      </w:r>
      <w:smartTag w:uri="urn:schemas-microsoft-com:office:smarttags" w:element="PlaceName">
        <w:r>
          <w:t>St. Louis</w:t>
        </w:r>
      </w:smartTag>
      <w:r>
        <w:t xml:space="preserve"> </w:t>
      </w:r>
      <w:smartTag w:uri="urn:schemas-microsoft-com:office:smarttags" w:element="PlaceType">
        <w:r>
          <w:t>County</w:t>
        </w:r>
      </w:smartTag>
      <w:r>
        <w:t xml:space="preserve"> </w:t>
      </w:r>
      <w:smartTag w:uri="urn:schemas-microsoft-com:office:smarttags" w:element="PlaceName">
        <w:r>
          <w:t>Special</w:t>
        </w:r>
      </w:smartTag>
      <w:r>
        <w:t xml:space="preserve"> </w:t>
      </w:r>
      <w:smartTag w:uri="urn:schemas-microsoft-com:office:smarttags" w:element="PlaceType">
        <w:r>
          <w:t>School District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St. Louis</w:t>
          </w:r>
        </w:smartTag>
        <w:r>
          <w:t xml:space="preserve">, </w:t>
        </w:r>
        <w:smartTag w:uri="urn:schemas-microsoft-com:office:smarttags" w:element="State">
          <w:r>
            <w:t>MO.</w:t>
          </w:r>
        </w:smartTag>
      </w:smartTag>
    </w:p>
    <w:p w14:paraId="6D3C7F2B" w14:textId="77777777" w:rsidR="0093360B" w:rsidRDefault="0093360B" w:rsidP="0093360B">
      <w:pPr>
        <w:ind w:left="720" w:hanging="720"/>
      </w:pPr>
    </w:p>
    <w:p w14:paraId="44E78371" w14:textId="77777777" w:rsidR="0093360B" w:rsidRDefault="0093360B" w:rsidP="0093360B">
      <w:pPr>
        <w:ind w:left="720" w:hanging="720"/>
      </w:pPr>
      <w:r w:rsidRPr="00603C36">
        <w:rPr>
          <w:b/>
        </w:rPr>
        <w:t>Jewell, J. D.</w:t>
      </w:r>
      <w:r>
        <w:t xml:space="preserve"> &amp; Krohn, E. (2003, April – May). </w:t>
      </w:r>
      <w:r>
        <w:rPr>
          <w:i/>
          <w:iCs/>
        </w:rPr>
        <w:t>Internalizing Disorders:  Assessment &amp; Intervention (Parts I &amp; II).</w:t>
      </w:r>
      <w:r>
        <w:t xml:space="preserve">  Organizational workshop presented to the </w:t>
      </w:r>
      <w:smartTag w:uri="urn:schemas-microsoft-com:office:smarttags" w:element="PlaceName">
        <w:r>
          <w:t>St. Louis</w:t>
        </w:r>
      </w:smartTag>
      <w:r>
        <w:t xml:space="preserve"> </w:t>
      </w:r>
      <w:smartTag w:uri="urn:schemas-microsoft-com:office:smarttags" w:element="PlaceType">
        <w:r>
          <w:t>County</w:t>
        </w:r>
      </w:smartTag>
      <w:r>
        <w:t xml:space="preserve"> </w:t>
      </w:r>
      <w:smartTag w:uri="urn:schemas-microsoft-com:office:smarttags" w:element="PlaceName">
        <w:r>
          <w:t>Special</w:t>
        </w:r>
      </w:smartTag>
      <w:r>
        <w:t xml:space="preserve"> </w:t>
      </w:r>
      <w:smartTag w:uri="urn:schemas-microsoft-com:office:smarttags" w:element="PlaceType">
        <w:r>
          <w:t>School District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St. Louis</w:t>
          </w:r>
        </w:smartTag>
        <w:r>
          <w:t xml:space="preserve">, </w:t>
        </w:r>
        <w:smartTag w:uri="urn:schemas-microsoft-com:office:smarttags" w:element="State">
          <w:r>
            <w:t>MO.</w:t>
          </w:r>
        </w:smartTag>
      </w:smartTag>
    </w:p>
    <w:p w14:paraId="00AA5268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</w:pPr>
    </w:p>
    <w:p w14:paraId="212816C8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</w:pPr>
      <w:r>
        <w:lastRenderedPageBreak/>
        <w:t xml:space="preserve">Hupp, S. D. A. &amp; </w:t>
      </w:r>
      <w:r w:rsidRPr="00603C36">
        <w:rPr>
          <w:b/>
        </w:rPr>
        <w:t xml:space="preserve">Jewell, J. D. </w:t>
      </w:r>
      <w:r>
        <w:t xml:space="preserve">(2002, October). </w:t>
      </w:r>
      <w:r>
        <w:rPr>
          <w:i/>
          <w:iCs/>
        </w:rPr>
        <w:t>“We’ll Talk About It When You’re Older”: Talking to your kids about sex.</w:t>
      </w:r>
      <w:r>
        <w:t xml:space="preserve">  Organizational workshop presented to the Parent-Teacher Association of Millstadt Public Schools, </w:t>
      </w:r>
      <w:smartTag w:uri="urn:schemas-microsoft-com:office:smarttags" w:element="place">
        <w:smartTag w:uri="urn:schemas-microsoft-com:office:smarttags" w:element="City">
          <w:r>
            <w:t>Millstadt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>.</w:t>
      </w:r>
    </w:p>
    <w:p w14:paraId="19FEB693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  <w:jc w:val="both"/>
      </w:pPr>
    </w:p>
    <w:p w14:paraId="5BAEE20E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</w:pPr>
      <w:r>
        <w:t xml:space="preserve">Krohn, E. &amp; </w:t>
      </w:r>
      <w:r w:rsidRPr="00603C36">
        <w:rPr>
          <w:b/>
        </w:rPr>
        <w:t>Jewell, J. D.</w:t>
      </w:r>
      <w:r>
        <w:t xml:space="preserve"> (2002, September – October). </w:t>
      </w:r>
      <w:r>
        <w:rPr>
          <w:i/>
          <w:iCs/>
        </w:rPr>
        <w:t>School Psychological Services: A Problem-Solving Approach (Parts I &amp; II).</w:t>
      </w:r>
      <w:r>
        <w:t xml:space="preserve">  Organizational workshop presented to the </w:t>
      </w:r>
      <w:smartTag w:uri="urn:schemas-microsoft-com:office:smarttags" w:element="PlaceName">
        <w:r>
          <w:t>St. Louis</w:t>
        </w:r>
      </w:smartTag>
      <w:r>
        <w:t xml:space="preserve"> </w:t>
      </w:r>
      <w:smartTag w:uri="urn:schemas-microsoft-com:office:smarttags" w:element="PlaceType">
        <w:r>
          <w:t>County</w:t>
        </w:r>
      </w:smartTag>
      <w:r>
        <w:t xml:space="preserve"> </w:t>
      </w:r>
      <w:smartTag w:uri="urn:schemas-microsoft-com:office:smarttags" w:element="PlaceName">
        <w:r>
          <w:t>Special</w:t>
        </w:r>
      </w:smartTag>
      <w:r>
        <w:t xml:space="preserve"> </w:t>
      </w:r>
      <w:smartTag w:uri="urn:schemas-microsoft-com:office:smarttags" w:element="PlaceType">
        <w:r>
          <w:t>School District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St. Louis</w:t>
          </w:r>
        </w:smartTag>
        <w:r>
          <w:t xml:space="preserve">, </w:t>
        </w:r>
        <w:smartTag w:uri="urn:schemas-microsoft-com:office:smarttags" w:element="State">
          <w:r>
            <w:t>MO.</w:t>
          </w:r>
        </w:smartTag>
      </w:smartTag>
    </w:p>
    <w:p w14:paraId="5F232191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  <w:jc w:val="both"/>
      </w:pPr>
    </w:p>
    <w:p w14:paraId="61CB9E2D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</w:pPr>
      <w:r w:rsidRPr="00603C36">
        <w:rPr>
          <w:b/>
        </w:rPr>
        <w:t>Jewell, J. D.</w:t>
      </w:r>
      <w:r>
        <w:t xml:space="preserve"> (2002, July). </w:t>
      </w:r>
      <w:r>
        <w:rPr>
          <w:i/>
          <w:iCs/>
        </w:rPr>
        <w:t>Treating Difficult and Unmotivated Adolescents.</w:t>
      </w:r>
      <w:r>
        <w:t xml:space="preserve">  Organizational workshop presented to Call For Help, </w:t>
      </w:r>
      <w:smartTag w:uri="urn:schemas-microsoft-com:office:smarttags" w:element="place">
        <w:smartTag w:uri="urn:schemas-microsoft-com:office:smarttags" w:element="City">
          <w:r>
            <w:t>Edgemont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>.</w:t>
      </w:r>
    </w:p>
    <w:p w14:paraId="5B8010C4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</w:pPr>
    </w:p>
    <w:p w14:paraId="5B102909" w14:textId="77777777" w:rsidR="0093360B" w:rsidRPr="003E4CFE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</w:pPr>
      <w:r w:rsidRPr="003E4CFE">
        <w:rPr>
          <w:b/>
        </w:rPr>
        <w:t>Jewell, J. D.</w:t>
      </w:r>
      <w:r>
        <w:t xml:space="preserve"> (2001, October). </w:t>
      </w:r>
      <w:r>
        <w:rPr>
          <w:i/>
        </w:rPr>
        <w:t xml:space="preserve">Psychology and the Nature of Change. </w:t>
      </w:r>
      <w:r>
        <w:t>Presentation at the Cougar Colloquium for the SIUE Department of Psychology.</w:t>
      </w:r>
    </w:p>
    <w:p w14:paraId="16032573" w14:textId="77777777" w:rsidR="0093360B" w:rsidRDefault="0093360B" w:rsidP="0093360B">
      <w:pPr>
        <w:rPr>
          <w:rFonts w:ascii="Arial Unicode MS" w:eastAsia="Arial Unicode MS" w:hAnsi="Arial Unicode MS" w:cs="Arial Unicode MS"/>
          <w:vanish/>
          <w:color w:val="000000"/>
        </w:rPr>
      </w:pPr>
    </w:p>
    <w:p w14:paraId="11C064D4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  <w:rPr>
          <w:i/>
          <w:iCs/>
          <w:color w:val="000000"/>
        </w:rPr>
      </w:pPr>
    </w:p>
    <w:p w14:paraId="1CE8C766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</w:pPr>
      <w:r w:rsidRPr="00603C36">
        <w:rPr>
          <w:b/>
        </w:rPr>
        <w:t>Jewell, J. D.</w:t>
      </w:r>
      <w:r>
        <w:t xml:space="preserve"> (2001, May). </w:t>
      </w:r>
      <w:r>
        <w:rPr>
          <w:i/>
          <w:iCs/>
        </w:rPr>
        <w:t>Psychoeducational Assessment Instruments and Interpretation.</w:t>
      </w:r>
      <w:r>
        <w:t xml:space="preserve"> Organizational workshop presented to Father Flanagan's Boys Home, </w:t>
      </w:r>
      <w:smartTag w:uri="urn:schemas-microsoft-com:office:smarttags" w:element="place">
        <w:smartTag w:uri="urn:schemas-microsoft-com:office:smarttags" w:element="City">
          <w:r>
            <w:t>Omaha</w:t>
          </w:r>
        </w:smartTag>
        <w:r>
          <w:t xml:space="preserve">, </w:t>
        </w:r>
        <w:smartTag w:uri="urn:schemas-microsoft-com:office:smarttags" w:element="State">
          <w:r>
            <w:t>NE.</w:t>
          </w:r>
        </w:smartTag>
      </w:smartTag>
      <w:r>
        <w:t xml:space="preserve"> </w:t>
      </w:r>
    </w:p>
    <w:p w14:paraId="2936583E" w14:textId="77777777" w:rsidR="0093360B" w:rsidRDefault="0093360B" w:rsidP="0093360B">
      <w:pPr>
        <w:rPr>
          <w:rFonts w:ascii="Arial Unicode MS" w:eastAsia="Arial Unicode MS" w:hAnsi="Arial Unicode MS" w:cs="Arial Unicode MS"/>
          <w:vanish/>
          <w:color w:val="000000"/>
        </w:rPr>
      </w:pPr>
    </w:p>
    <w:p w14:paraId="24E4013E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</w:pPr>
    </w:p>
    <w:p w14:paraId="5A105C46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</w:pPr>
      <w:r w:rsidRPr="00603C36">
        <w:rPr>
          <w:b/>
        </w:rPr>
        <w:t>Jewell, J. D.</w:t>
      </w:r>
      <w:r>
        <w:t xml:space="preserve"> (2000, November). </w:t>
      </w:r>
      <w:r>
        <w:rPr>
          <w:i/>
          <w:iCs/>
        </w:rPr>
        <w:t>Conduct Disorder.</w:t>
      </w:r>
      <w:r>
        <w:t xml:space="preserve"> Organizational workshop presented to Father Flanagan's Boys Home, </w:t>
      </w:r>
      <w:smartTag w:uri="urn:schemas-microsoft-com:office:smarttags" w:element="place">
        <w:smartTag w:uri="urn:schemas-microsoft-com:office:smarttags" w:element="City">
          <w:r>
            <w:t>Omaha</w:t>
          </w:r>
        </w:smartTag>
        <w:r>
          <w:t xml:space="preserve">, </w:t>
        </w:r>
        <w:smartTag w:uri="urn:schemas-microsoft-com:office:smarttags" w:element="State">
          <w:r>
            <w:t>NE.</w:t>
          </w:r>
        </w:smartTag>
      </w:smartTag>
    </w:p>
    <w:p w14:paraId="40B0BE79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</w:pPr>
    </w:p>
    <w:p w14:paraId="57880804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</w:pPr>
      <w:r w:rsidRPr="00603C36">
        <w:rPr>
          <w:b/>
        </w:rPr>
        <w:t>Jewell, J. D.</w:t>
      </w:r>
      <w:r>
        <w:t xml:space="preserve"> (2001, April). </w:t>
      </w:r>
      <w:r>
        <w:rPr>
          <w:i/>
          <w:iCs/>
        </w:rPr>
        <w:t>Child and Adolescent Development.</w:t>
      </w:r>
      <w:r>
        <w:t xml:space="preserve"> Organizational workshop presented to Father Flanagan's Boys Home, </w:t>
      </w:r>
      <w:smartTag w:uri="urn:schemas-microsoft-com:office:smarttags" w:element="place">
        <w:smartTag w:uri="urn:schemas-microsoft-com:office:smarttags" w:element="City">
          <w:r>
            <w:t>Omaha</w:t>
          </w:r>
        </w:smartTag>
        <w:r>
          <w:t xml:space="preserve">, </w:t>
        </w:r>
        <w:smartTag w:uri="urn:schemas-microsoft-com:office:smarttags" w:element="State">
          <w:r>
            <w:t>NE.</w:t>
          </w:r>
        </w:smartTag>
      </w:smartTag>
    </w:p>
    <w:p w14:paraId="18A8560D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</w:pPr>
    </w:p>
    <w:p w14:paraId="0CF9E6F9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</w:pPr>
      <w:r w:rsidRPr="00603C36">
        <w:rPr>
          <w:b/>
        </w:rPr>
        <w:t>Jewell, J. D.</w:t>
      </w:r>
      <w:r>
        <w:t xml:space="preserve"> (2001, February). </w:t>
      </w:r>
      <w:r>
        <w:rPr>
          <w:i/>
          <w:iCs/>
        </w:rPr>
        <w:t>DSM-IV.</w:t>
      </w:r>
      <w:r>
        <w:t xml:space="preserve"> Organizational workshop presented to Father Flanagan's Boys Home, </w:t>
      </w:r>
      <w:smartTag w:uri="urn:schemas-microsoft-com:office:smarttags" w:element="place">
        <w:smartTag w:uri="urn:schemas-microsoft-com:office:smarttags" w:element="City">
          <w:r>
            <w:t>Omaha</w:t>
          </w:r>
        </w:smartTag>
        <w:r>
          <w:t xml:space="preserve">, </w:t>
        </w:r>
        <w:smartTag w:uri="urn:schemas-microsoft-com:office:smarttags" w:element="State">
          <w:r>
            <w:t>NE.</w:t>
          </w:r>
        </w:smartTag>
      </w:smartTag>
    </w:p>
    <w:p w14:paraId="6A1EA569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</w:pPr>
    </w:p>
    <w:p w14:paraId="34BCADDF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</w:pPr>
      <w:r w:rsidRPr="00603C36">
        <w:rPr>
          <w:b/>
        </w:rPr>
        <w:t>Jewell, J. D.</w:t>
      </w:r>
      <w:r>
        <w:t xml:space="preserve"> (2000, November). </w:t>
      </w:r>
      <w:r>
        <w:rPr>
          <w:i/>
          <w:iCs/>
        </w:rPr>
        <w:t>Projective Assessment Instruments and Interpretation.</w:t>
      </w:r>
      <w:r>
        <w:t xml:space="preserve"> Organizational workshop presented to Father Flanagan's Boys Home, </w:t>
      </w:r>
      <w:smartTag w:uri="urn:schemas-microsoft-com:office:smarttags" w:element="place">
        <w:smartTag w:uri="urn:schemas-microsoft-com:office:smarttags" w:element="City">
          <w:r>
            <w:t>Omaha</w:t>
          </w:r>
        </w:smartTag>
        <w:r>
          <w:t xml:space="preserve">, </w:t>
        </w:r>
        <w:smartTag w:uri="urn:schemas-microsoft-com:office:smarttags" w:element="State">
          <w:r>
            <w:t>NE.</w:t>
          </w:r>
        </w:smartTag>
      </w:smartTag>
    </w:p>
    <w:p w14:paraId="45672019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  <w:jc w:val="both"/>
      </w:pPr>
    </w:p>
    <w:p w14:paraId="7594C1DB" w14:textId="77777777" w:rsidR="0093360B" w:rsidRDefault="0093360B" w:rsidP="0093360B">
      <w:pPr>
        <w:tabs>
          <w:tab w:val="left" w:pos="63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630" w:hanging="630"/>
        <w:rPr>
          <w:b/>
          <w:bCs/>
        </w:rPr>
      </w:pPr>
    </w:p>
    <w:p w14:paraId="66DDF6DA" w14:textId="77777777" w:rsidR="0093360B" w:rsidRDefault="0093360B" w:rsidP="0093360B">
      <w:pPr>
        <w:pStyle w:val="BodyText"/>
        <w:ind w:left="720" w:hanging="720"/>
        <w:rPr>
          <w:bCs/>
        </w:rPr>
      </w:pPr>
      <w:r>
        <w:rPr>
          <w:b/>
          <w:bCs/>
        </w:rPr>
        <w:t xml:space="preserve">CLINICAL TREATMENT MANUALS </w:t>
      </w:r>
      <w:r w:rsidR="00FF2FDB">
        <w:rPr>
          <w:b/>
          <w:bCs/>
        </w:rPr>
        <w:t>(Not Publicly Available)</w:t>
      </w:r>
    </w:p>
    <w:p w14:paraId="6C53F29E" w14:textId="77777777" w:rsidR="0093360B" w:rsidRDefault="0093360B" w:rsidP="0093360B">
      <w:pPr>
        <w:pStyle w:val="BodyText"/>
        <w:ind w:left="720" w:hanging="720"/>
        <w:rPr>
          <w:bCs/>
        </w:rPr>
      </w:pPr>
    </w:p>
    <w:p w14:paraId="6B8F870A" w14:textId="77777777" w:rsidR="001523BD" w:rsidRPr="001523BD" w:rsidRDefault="001523BD" w:rsidP="0093360B">
      <w:pPr>
        <w:pStyle w:val="BodyText"/>
        <w:ind w:left="720" w:hanging="720"/>
        <w:rPr>
          <w:bCs/>
        </w:rPr>
      </w:pPr>
      <w:r>
        <w:rPr>
          <w:b/>
          <w:bCs/>
        </w:rPr>
        <w:t xml:space="preserve">Jewell, J. D. </w:t>
      </w:r>
      <w:r>
        <w:rPr>
          <w:bCs/>
        </w:rPr>
        <w:t xml:space="preserve">(2010). </w:t>
      </w:r>
      <w:r w:rsidRPr="001523BD">
        <w:rPr>
          <w:bCs/>
          <w:i/>
        </w:rPr>
        <w:t>Dating Violence Prevention Program.</w:t>
      </w:r>
      <w:r>
        <w:rPr>
          <w:bCs/>
        </w:rPr>
        <w:t xml:space="preserve"> A group therapy treatment manual intended for female adolescent who have been, or are at risk of being in, a violent dating relationship. Developed for use by Madison County Probation and Court Services.</w:t>
      </w:r>
    </w:p>
    <w:p w14:paraId="7C3C7D58" w14:textId="77777777" w:rsidR="00AF25F8" w:rsidRDefault="00AF25F8" w:rsidP="00AF25F8">
      <w:pPr>
        <w:pStyle w:val="BodyText"/>
        <w:ind w:left="720" w:hanging="720"/>
        <w:rPr>
          <w:bCs/>
        </w:rPr>
      </w:pPr>
    </w:p>
    <w:p w14:paraId="37A19CC5" w14:textId="77777777" w:rsidR="00AF25F8" w:rsidRDefault="00AF25F8" w:rsidP="00AF25F8">
      <w:pPr>
        <w:pStyle w:val="BodyText"/>
        <w:ind w:left="720" w:hanging="720"/>
        <w:rPr>
          <w:bCs/>
        </w:rPr>
      </w:pPr>
      <w:r w:rsidRPr="00AF25F8">
        <w:rPr>
          <w:b/>
          <w:bCs/>
        </w:rPr>
        <w:t>Jewell, J. D.,</w:t>
      </w:r>
      <w:r>
        <w:rPr>
          <w:bCs/>
        </w:rPr>
        <w:t xml:space="preserve"> Lawler, T., Kreke, E. (2008). </w:t>
      </w:r>
      <w:r>
        <w:rPr>
          <w:bCs/>
          <w:i/>
        </w:rPr>
        <w:t>The Relaxation Skills Violence Prevention Program (RSVP) Participant Workbook.</w:t>
      </w:r>
      <w:r>
        <w:t xml:space="preserve"> Accompanying workbook to be used with the RSVP group therapy treatment manual with developed </w:t>
      </w:r>
      <w:r>
        <w:rPr>
          <w:bCs/>
        </w:rPr>
        <w:t xml:space="preserve">for use by Madison County Probation and </w:t>
      </w:r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Madison</w:t>
          </w:r>
        </w:smartTag>
        <w:r>
          <w:rPr>
            <w:bCs/>
          </w:rPr>
          <w:t xml:space="preserve"> </w:t>
        </w:r>
        <w:smartTag w:uri="urn:schemas-microsoft-com:office:smarttags" w:element="PlaceName">
          <w:r>
            <w:rPr>
              <w:bCs/>
            </w:rPr>
            <w:t>County</w:t>
          </w:r>
        </w:smartTag>
        <w:r>
          <w:rPr>
            <w:bCs/>
          </w:rPr>
          <w:t xml:space="preserve"> </w:t>
        </w:r>
        <w:smartTag w:uri="urn:schemas-microsoft-com:office:smarttags" w:element="PlaceName">
          <w:r>
            <w:rPr>
              <w:bCs/>
            </w:rPr>
            <w:t>Juvenile</w:t>
          </w:r>
        </w:smartTag>
        <w:r>
          <w:rPr>
            <w:bCs/>
          </w:rPr>
          <w:t xml:space="preserve"> </w:t>
        </w:r>
        <w:smartTag w:uri="urn:schemas-microsoft-com:office:smarttags" w:element="PlaceName">
          <w:r>
            <w:rPr>
              <w:bCs/>
            </w:rPr>
            <w:t>Detention</w:t>
          </w:r>
        </w:smartTag>
        <w:r>
          <w:rPr>
            <w:bCs/>
          </w:rPr>
          <w:t xml:space="preserve"> </w:t>
        </w:r>
        <w:smartTag w:uri="urn:schemas-microsoft-com:office:smarttags" w:element="PlaceType">
          <w:r>
            <w:rPr>
              <w:bCs/>
            </w:rPr>
            <w:t>Center</w:t>
          </w:r>
        </w:smartTag>
      </w:smartTag>
      <w:r>
        <w:rPr>
          <w:bCs/>
        </w:rPr>
        <w:t>.</w:t>
      </w:r>
    </w:p>
    <w:p w14:paraId="4E07F886" w14:textId="77777777" w:rsidR="001523BD" w:rsidRDefault="001523BD" w:rsidP="0093360B">
      <w:pPr>
        <w:pStyle w:val="BodyText"/>
        <w:ind w:left="720" w:hanging="720"/>
        <w:rPr>
          <w:b/>
          <w:bCs/>
        </w:rPr>
      </w:pPr>
    </w:p>
    <w:p w14:paraId="22D6070C" w14:textId="77777777" w:rsidR="0093360B" w:rsidRDefault="0093360B" w:rsidP="0093360B">
      <w:pPr>
        <w:pStyle w:val="BodyText"/>
        <w:ind w:left="720" w:hanging="720"/>
        <w:rPr>
          <w:bCs/>
        </w:rPr>
      </w:pPr>
      <w:r w:rsidRPr="0062708B">
        <w:rPr>
          <w:b/>
          <w:bCs/>
        </w:rPr>
        <w:t>Jewell, J. D.</w:t>
      </w:r>
      <w:r>
        <w:rPr>
          <w:bCs/>
        </w:rPr>
        <w:t xml:space="preserve"> (2005). </w:t>
      </w:r>
      <w:r>
        <w:rPr>
          <w:bCs/>
          <w:i/>
        </w:rPr>
        <w:t>The Relaxation Skills Violence Prevention Program (RSVP).</w:t>
      </w:r>
      <w:r>
        <w:t xml:space="preserve"> A group therapy treatment manual with accompanying audio compact disc developed </w:t>
      </w:r>
      <w:r>
        <w:rPr>
          <w:bCs/>
        </w:rPr>
        <w:t xml:space="preserve">for use by Madison County Probation and </w:t>
      </w:r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Madison</w:t>
          </w:r>
        </w:smartTag>
        <w:r>
          <w:rPr>
            <w:bCs/>
          </w:rPr>
          <w:t xml:space="preserve"> </w:t>
        </w:r>
        <w:smartTag w:uri="urn:schemas-microsoft-com:office:smarttags" w:element="PlaceName">
          <w:r>
            <w:rPr>
              <w:bCs/>
            </w:rPr>
            <w:t>County</w:t>
          </w:r>
        </w:smartTag>
        <w:r>
          <w:rPr>
            <w:bCs/>
          </w:rPr>
          <w:t xml:space="preserve"> </w:t>
        </w:r>
        <w:smartTag w:uri="urn:schemas-microsoft-com:office:smarttags" w:element="PlaceName">
          <w:r>
            <w:rPr>
              <w:bCs/>
            </w:rPr>
            <w:t>Juvenile</w:t>
          </w:r>
        </w:smartTag>
        <w:r>
          <w:rPr>
            <w:bCs/>
          </w:rPr>
          <w:t xml:space="preserve"> </w:t>
        </w:r>
        <w:smartTag w:uri="urn:schemas-microsoft-com:office:smarttags" w:element="PlaceName">
          <w:r>
            <w:rPr>
              <w:bCs/>
            </w:rPr>
            <w:t>Detention</w:t>
          </w:r>
        </w:smartTag>
        <w:r>
          <w:rPr>
            <w:bCs/>
          </w:rPr>
          <w:t xml:space="preserve"> </w:t>
        </w:r>
        <w:smartTag w:uri="urn:schemas-microsoft-com:office:smarttags" w:element="PlaceType">
          <w:r>
            <w:rPr>
              <w:bCs/>
            </w:rPr>
            <w:t>Center</w:t>
          </w:r>
        </w:smartTag>
      </w:smartTag>
      <w:r>
        <w:rPr>
          <w:bCs/>
        </w:rPr>
        <w:t>.</w:t>
      </w:r>
    </w:p>
    <w:p w14:paraId="07D90D16" w14:textId="77777777" w:rsidR="0093360B" w:rsidRPr="00FF7E02" w:rsidRDefault="0093360B" w:rsidP="0093360B">
      <w:pPr>
        <w:pStyle w:val="BodyText"/>
        <w:ind w:left="720" w:hanging="720"/>
      </w:pPr>
    </w:p>
    <w:p w14:paraId="2CD7C189" w14:textId="77777777" w:rsidR="0093360B" w:rsidRDefault="0093360B" w:rsidP="0093360B">
      <w:pPr>
        <w:pStyle w:val="BodyText"/>
        <w:ind w:left="720" w:hanging="720"/>
        <w:rPr>
          <w:bCs/>
        </w:rPr>
      </w:pPr>
      <w:r w:rsidRPr="0062708B">
        <w:rPr>
          <w:b/>
          <w:bCs/>
        </w:rPr>
        <w:t>Jewell, J. D.</w:t>
      </w:r>
      <w:r>
        <w:rPr>
          <w:bCs/>
        </w:rPr>
        <w:t xml:space="preserve"> (2003). </w:t>
      </w:r>
      <w:r w:rsidRPr="00FF7E02">
        <w:rPr>
          <w:bCs/>
          <w:i/>
        </w:rPr>
        <w:t>Solution-oriented treatment manual.</w:t>
      </w:r>
      <w:r>
        <w:rPr>
          <w:bCs/>
        </w:rPr>
        <w:t xml:space="preserve"> A group therapy treatment manual developed for use by Madison County Probation and </w:t>
      </w:r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Madison</w:t>
          </w:r>
        </w:smartTag>
        <w:r>
          <w:rPr>
            <w:bCs/>
          </w:rPr>
          <w:t xml:space="preserve"> </w:t>
        </w:r>
        <w:smartTag w:uri="urn:schemas-microsoft-com:office:smarttags" w:element="PlaceName">
          <w:r>
            <w:rPr>
              <w:bCs/>
            </w:rPr>
            <w:t>County</w:t>
          </w:r>
        </w:smartTag>
        <w:r>
          <w:rPr>
            <w:bCs/>
          </w:rPr>
          <w:t xml:space="preserve"> </w:t>
        </w:r>
        <w:smartTag w:uri="urn:schemas-microsoft-com:office:smarttags" w:element="PlaceName">
          <w:r>
            <w:rPr>
              <w:bCs/>
            </w:rPr>
            <w:t>Juvenile</w:t>
          </w:r>
        </w:smartTag>
        <w:r>
          <w:rPr>
            <w:bCs/>
          </w:rPr>
          <w:t xml:space="preserve"> </w:t>
        </w:r>
        <w:smartTag w:uri="urn:schemas-microsoft-com:office:smarttags" w:element="PlaceName">
          <w:r>
            <w:rPr>
              <w:bCs/>
            </w:rPr>
            <w:t>Detention</w:t>
          </w:r>
        </w:smartTag>
        <w:r>
          <w:rPr>
            <w:bCs/>
          </w:rPr>
          <w:t xml:space="preserve"> </w:t>
        </w:r>
        <w:smartTag w:uri="urn:schemas-microsoft-com:office:smarttags" w:element="PlaceType">
          <w:r>
            <w:rPr>
              <w:bCs/>
            </w:rPr>
            <w:t>Center</w:t>
          </w:r>
        </w:smartTag>
      </w:smartTag>
      <w:r>
        <w:rPr>
          <w:bCs/>
        </w:rPr>
        <w:t>.</w:t>
      </w:r>
    </w:p>
    <w:p w14:paraId="6C28759D" w14:textId="77777777" w:rsidR="0093360B" w:rsidRDefault="0093360B" w:rsidP="0093360B">
      <w:pPr>
        <w:pStyle w:val="BodyText"/>
        <w:ind w:left="720" w:hanging="720"/>
        <w:rPr>
          <w:bCs/>
        </w:rPr>
      </w:pPr>
    </w:p>
    <w:p w14:paraId="673507DC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jc w:val="both"/>
        <w:rPr>
          <w:b/>
          <w:bCs/>
        </w:rPr>
      </w:pPr>
      <w:r>
        <w:rPr>
          <w:b/>
          <w:bCs/>
        </w:rPr>
        <w:t>REVIEWS</w:t>
      </w:r>
    </w:p>
    <w:p w14:paraId="787B7EA0" w14:textId="77777777" w:rsidR="00A229C3" w:rsidRDefault="00A229C3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jc w:val="both"/>
        <w:rPr>
          <w:bCs/>
        </w:rPr>
      </w:pPr>
    </w:p>
    <w:p w14:paraId="34B5BC0F" w14:textId="77777777" w:rsidR="006151A6" w:rsidRPr="006151A6" w:rsidRDefault="006151A6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jc w:val="both"/>
        <w:rPr>
          <w:bCs/>
        </w:rPr>
      </w:pPr>
      <w:r>
        <w:rPr>
          <w:bCs/>
        </w:rPr>
        <w:lastRenderedPageBreak/>
        <w:t xml:space="preserve">Grant proposal reviewer for </w:t>
      </w:r>
      <w:r>
        <w:rPr>
          <w:bCs/>
          <w:i/>
        </w:rPr>
        <w:t xml:space="preserve">Social Sciences and Humanities Research Council of Canada </w:t>
      </w:r>
      <w:r>
        <w:rPr>
          <w:bCs/>
        </w:rPr>
        <w:t>(Spring 2012)</w:t>
      </w:r>
    </w:p>
    <w:p w14:paraId="3AFC4FB6" w14:textId="77777777" w:rsidR="0093360B" w:rsidRPr="00547932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jc w:val="both"/>
        <w:rPr>
          <w:bCs/>
        </w:rPr>
      </w:pPr>
      <w:r>
        <w:rPr>
          <w:bCs/>
        </w:rPr>
        <w:t>Grant proposal review</w:t>
      </w:r>
      <w:r w:rsidR="00577A63">
        <w:rPr>
          <w:bCs/>
        </w:rPr>
        <w:t>er</w:t>
      </w:r>
      <w:r>
        <w:rPr>
          <w:bCs/>
        </w:rPr>
        <w:t xml:space="preserve"> for </w:t>
      </w:r>
      <w:r>
        <w:rPr>
          <w:bCs/>
          <w:i/>
        </w:rPr>
        <w:t>Georgian National Science Foundation.</w:t>
      </w:r>
      <w:r>
        <w:rPr>
          <w:bCs/>
        </w:rPr>
        <w:t xml:space="preserve"> (Fall 2007-present).</w:t>
      </w:r>
    </w:p>
    <w:p w14:paraId="7C8ABECC" w14:textId="77777777" w:rsidR="00B852B0" w:rsidRDefault="00B852B0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jc w:val="both"/>
      </w:pPr>
      <w:r>
        <w:t xml:space="preserve">Ad Hoc Reviewer for </w:t>
      </w:r>
      <w:r w:rsidRPr="00B852B0">
        <w:rPr>
          <w:i/>
        </w:rPr>
        <w:t>Journal of Contemporary Psychotherapy (JOCP).</w:t>
      </w:r>
      <w:r>
        <w:t xml:space="preserve"> (2010 – present)</w:t>
      </w:r>
    </w:p>
    <w:p w14:paraId="71C69576" w14:textId="77777777" w:rsidR="0093360B" w:rsidRDefault="00B852B0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jc w:val="both"/>
      </w:pPr>
      <w:r>
        <w:t xml:space="preserve">Ad Hoc Reviewer </w:t>
      </w:r>
      <w:r w:rsidR="0093360B">
        <w:t xml:space="preserve">for </w:t>
      </w:r>
      <w:r w:rsidR="0093360B">
        <w:rPr>
          <w:i/>
          <w:iCs/>
        </w:rPr>
        <w:t>Journal of Child and Family Studies (JCFS)</w:t>
      </w:r>
      <w:r w:rsidR="0093360B">
        <w:t>. (2006 – present).</w:t>
      </w:r>
    </w:p>
    <w:p w14:paraId="6A60CBB9" w14:textId="77777777" w:rsidR="0093360B" w:rsidRDefault="00B852B0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jc w:val="both"/>
      </w:pPr>
      <w:r>
        <w:t xml:space="preserve">Ad Hoc Reviewer </w:t>
      </w:r>
      <w:r w:rsidR="0093360B">
        <w:t xml:space="preserve">for </w:t>
      </w:r>
      <w:r w:rsidR="0093360B">
        <w:rPr>
          <w:i/>
          <w:iCs/>
        </w:rPr>
        <w:t>Journal of Autism and Developmental Disorders (JADD)</w:t>
      </w:r>
      <w:r w:rsidR="0093360B">
        <w:t>. (2004 – present).</w:t>
      </w:r>
    </w:p>
    <w:p w14:paraId="1E745BCA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  <w:jc w:val="both"/>
        <w:rPr>
          <w:b/>
          <w:bCs/>
        </w:rPr>
      </w:pPr>
      <w:r>
        <w:t>Textbook review for</w:t>
      </w:r>
      <w:r>
        <w:rPr>
          <w:i/>
          <w:iCs/>
        </w:rPr>
        <w:t xml:space="preserve"> </w:t>
      </w:r>
      <w:r>
        <w:t xml:space="preserve">Brookes Publishing, </w:t>
      </w:r>
      <w:smartTag w:uri="urn:schemas-microsoft-com:office:smarttags" w:element="place">
        <w:smartTag w:uri="urn:schemas-microsoft-com:office:smarttags" w:element="City">
          <w:r>
            <w:t>Baltimore</w:t>
          </w:r>
        </w:smartTag>
        <w:r>
          <w:t xml:space="preserve">, </w:t>
        </w:r>
        <w:smartTag w:uri="urn:schemas-microsoft-com:office:smarttags" w:element="State">
          <w:r>
            <w:t>MD.</w:t>
          </w:r>
        </w:smartTag>
      </w:smartTag>
      <w:r>
        <w:t xml:space="preserve"> (Spring 2005).</w:t>
      </w:r>
    </w:p>
    <w:p w14:paraId="70F21737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jc w:val="both"/>
      </w:pPr>
      <w:r>
        <w:rPr>
          <w:iCs/>
        </w:rPr>
        <w:t xml:space="preserve">Textbook review for </w:t>
      </w:r>
      <w:r>
        <w:t xml:space="preserve">McGraw Hill Higher Education,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>. (Fall 2003).</w:t>
      </w:r>
    </w:p>
    <w:p w14:paraId="12719A16" w14:textId="77777777" w:rsidR="0093360B" w:rsidRDefault="0093360B" w:rsidP="0093360B">
      <w:pPr>
        <w:autoSpaceDE w:val="0"/>
        <w:autoSpaceDN w:val="0"/>
        <w:adjustRightInd w:val="0"/>
        <w:ind w:left="720" w:hanging="720"/>
      </w:pPr>
      <w:r>
        <w:rPr>
          <w:iCs/>
        </w:rPr>
        <w:t>Textbook</w:t>
      </w:r>
      <w:r>
        <w:t xml:space="preserve"> review for </w:t>
      </w:r>
      <w:smartTag w:uri="urn:schemas-microsoft-com:office:smarttags" w:element="place">
        <w:smartTag w:uri="urn:schemas-microsoft-com:office:smarttags" w:element="City">
          <w:r>
            <w:t>Houghton</w:t>
          </w:r>
        </w:smartTag>
        <w:r>
          <w:t xml:space="preserve"> </w:t>
        </w:r>
        <w:smartTag w:uri="urn:schemas-microsoft-com:office:smarttags" w:element="State">
          <w:r>
            <w:t>&amp;</w:t>
          </w:r>
        </w:smartTag>
        <w:r>
          <w:t xml:space="preserve"> </w:t>
        </w:r>
        <w:smartTag w:uri="urn:schemas-microsoft-com:office:smarttags" w:element="State">
          <w:r>
            <w:t>Mifflin</w:t>
          </w:r>
        </w:smartTag>
        <w:r>
          <w:t xml:space="preserve">, </w:t>
        </w:r>
        <w:smartTag w:uri="urn:schemas-microsoft-com:office:smarttags" w:element="State">
          <w:r>
            <w:t>New York</w:t>
          </w:r>
        </w:smartTag>
      </w:smartTag>
      <w:r>
        <w:t>, NY. (Spring 2003).</w:t>
      </w:r>
    </w:p>
    <w:p w14:paraId="2B30F045" w14:textId="77777777" w:rsidR="007B580E" w:rsidRDefault="007B580E" w:rsidP="007B580E">
      <w:pPr>
        <w:autoSpaceDE w:val="0"/>
        <w:autoSpaceDN w:val="0"/>
        <w:adjustRightInd w:val="0"/>
        <w:ind w:left="720" w:hanging="720"/>
      </w:pPr>
      <w:r>
        <w:rPr>
          <w:iCs/>
        </w:rPr>
        <w:t>Textbook</w:t>
      </w:r>
      <w:r>
        <w:t xml:space="preserve"> review for </w:t>
      </w:r>
      <w:smartTag w:uri="urn:schemas-microsoft-com:office:smarttags" w:element="place">
        <w:smartTag w:uri="urn:schemas-microsoft-com:office:smarttags" w:element="City">
          <w:r>
            <w:t>Allyn</w:t>
          </w:r>
        </w:smartTag>
        <w:r>
          <w:t xml:space="preserve"> </w:t>
        </w:r>
        <w:smartTag w:uri="urn:schemas-microsoft-com:office:smarttags" w:element="State">
          <w:r>
            <w:t>&amp;</w:t>
          </w:r>
        </w:smartTag>
        <w:r>
          <w:t xml:space="preserve"> </w:t>
        </w:r>
        <w:smartTag w:uri="urn:schemas-microsoft-com:office:smarttags" w:element="State">
          <w:r>
            <w:t>Bacon</w:t>
          </w:r>
        </w:smartTag>
        <w:r>
          <w:t xml:space="preserve">, </w:t>
        </w:r>
        <w:smartTag w:uri="urn:schemas-microsoft-com:office:smarttags" w:element="State">
          <w:r>
            <w:t>New York</w:t>
          </w:r>
        </w:smartTag>
      </w:smartTag>
      <w:r>
        <w:t>, NY. (Spring 2003).</w:t>
      </w:r>
    </w:p>
    <w:p w14:paraId="0F7E5C57" w14:textId="77777777" w:rsidR="0093360B" w:rsidRDefault="007B580E" w:rsidP="0093360B">
      <w:pPr>
        <w:autoSpaceDE w:val="0"/>
        <w:autoSpaceDN w:val="0"/>
        <w:adjustRightInd w:val="0"/>
        <w:ind w:left="720" w:hanging="720"/>
      </w:pPr>
      <w:r>
        <w:t xml:space="preserve">Ad Hoc Reviewer </w:t>
      </w:r>
      <w:r w:rsidR="0093360B">
        <w:t>for ERIC Clearinghouse on Counseling &amp; Student Services. (2002 - 2003).</w:t>
      </w:r>
    </w:p>
    <w:p w14:paraId="7DA91DD7" w14:textId="77777777" w:rsidR="0093360B" w:rsidRDefault="0093360B" w:rsidP="0093360B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ind w:left="720" w:hanging="720"/>
      </w:pPr>
    </w:p>
    <w:p w14:paraId="5BEAAFB3" w14:textId="77777777" w:rsidR="0093360B" w:rsidRDefault="0093360B" w:rsidP="0093360B">
      <w:pPr>
        <w:autoSpaceDE w:val="0"/>
        <w:autoSpaceDN w:val="0"/>
        <w:adjustRightInd w:val="0"/>
        <w:ind w:left="720" w:hanging="720"/>
      </w:pPr>
    </w:p>
    <w:p w14:paraId="556343C3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jc w:val="center"/>
        <w:rPr>
          <w:b/>
          <w:u w:val="single"/>
        </w:rPr>
      </w:pPr>
      <w:r>
        <w:rPr>
          <w:b/>
          <w:u w:val="single"/>
        </w:rPr>
        <w:t>CONSULTANCIES</w:t>
      </w:r>
    </w:p>
    <w:p w14:paraId="5C2B7298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jc w:val="center"/>
        <w:rPr>
          <w:b/>
          <w:u w:val="single"/>
        </w:rPr>
      </w:pPr>
    </w:p>
    <w:p w14:paraId="09D81A7F" w14:textId="77777777" w:rsidR="0093360B" w:rsidRDefault="0093360B" w:rsidP="0093360B">
      <w:pPr>
        <w:pStyle w:val="Heading4"/>
        <w:ind w:right="0"/>
        <w:rPr>
          <w:b w:val="0"/>
          <w:bCs/>
          <w:i/>
        </w:rPr>
      </w:pPr>
      <w:r>
        <w:rPr>
          <w:b w:val="0"/>
          <w:bCs/>
          <w:i/>
        </w:rPr>
        <w:t>Consulting Clinical Psychologist</w:t>
      </w:r>
    </w:p>
    <w:p w14:paraId="427D357B" w14:textId="77777777" w:rsidR="0093360B" w:rsidRDefault="0093360B" w:rsidP="0093360B">
      <w:r>
        <w:t xml:space="preserve">August 2005 – Present </w:t>
      </w:r>
    </w:p>
    <w:p w14:paraId="58798420" w14:textId="77777777" w:rsidR="0093360B" w:rsidRDefault="0093360B" w:rsidP="0093360B">
      <w:smartTag w:uri="urn:schemas-microsoft-com:office:smarttags" w:element="City">
        <w:r>
          <w:t>Madison</w:t>
        </w:r>
      </w:smartTag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Probation</w:t>
          </w:r>
        </w:smartTag>
      </w:smartTag>
      <w:r>
        <w:t xml:space="preserve"> and Court Services Department</w:t>
      </w:r>
    </w:p>
    <w:p w14:paraId="48CEB4AA" w14:textId="77777777" w:rsidR="0093360B" w:rsidRDefault="0093360B" w:rsidP="0093360B">
      <w:smartTag w:uri="urn:schemas-microsoft-com:office:smarttags" w:element="City">
        <w:r>
          <w:t>Edwardsville</w:t>
        </w:r>
      </w:smartTag>
      <w:r>
        <w:t>, Illinois</w:t>
      </w:r>
    </w:p>
    <w:p w14:paraId="3CF5ACF5" w14:textId="77777777" w:rsidR="003E074E" w:rsidRDefault="003E074E" w:rsidP="0093360B"/>
    <w:p w14:paraId="37F90C9E" w14:textId="77777777" w:rsidR="003E074E" w:rsidRPr="007B0CAC" w:rsidRDefault="003E074E" w:rsidP="003E074E">
      <w:pPr>
        <w:rPr>
          <w:i/>
        </w:rPr>
      </w:pPr>
      <w:r>
        <w:rPr>
          <w:i/>
        </w:rPr>
        <w:t>Consulting Psychologist &amp; Program Evaluator</w:t>
      </w:r>
    </w:p>
    <w:p w14:paraId="6865EC87" w14:textId="77777777" w:rsidR="003E074E" w:rsidRDefault="003E074E" w:rsidP="003E074E">
      <w:r>
        <w:t xml:space="preserve">July 2013 – Present </w:t>
      </w:r>
    </w:p>
    <w:p w14:paraId="292FDCCC" w14:textId="77777777" w:rsidR="003E074E" w:rsidRDefault="003E074E" w:rsidP="003E074E">
      <w:r>
        <w:t>Fourth Judicial Circuit</w:t>
      </w:r>
    </w:p>
    <w:p w14:paraId="2C364B36" w14:textId="77777777" w:rsidR="003E074E" w:rsidRDefault="003E074E" w:rsidP="003E074E">
      <w:r>
        <w:t>Effingham, Illinois</w:t>
      </w:r>
    </w:p>
    <w:p w14:paraId="39F02CEF" w14:textId="77777777" w:rsidR="0093360B" w:rsidRDefault="0093360B" w:rsidP="0093360B"/>
    <w:p w14:paraId="4DF8B041" w14:textId="77777777" w:rsidR="0093360B" w:rsidRPr="007B0CAC" w:rsidRDefault="0093360B" w:rsidP="0093360B">
      <w:pPr>
        <w:rPr>
          <w:i/>
        </w:rPr>
      </w:pPr>
      <w:r>
        <w:rPr>
          <w:i/>
        </w:rPr>
        <w:t>Consulting Psychologist &amp; Program Evaluator</w:t>
      </w:r>
    </w:p>
    <w:p w14:paraId="588E88E0" w14:textId="77777777" w:rsidR="0093360B" w:rsidRDefault="0093360B" w:rsidP="0093360B">
      <w:r>
        <w:t>April 2006 – Present</w:t>
      </w:r>
    </w:p>
    <w:p w14:paraId="6F25DC5A" w14:textId="77777777" w:rsidR="0093360B" w:rsidRDefault="0093360B" w:rsidP="0093360B">
      <w:r w:rsidRPr="007B0CAC">
        <w:t>St. Clair County Youth Coalition</w:t>
      </w:r>
    </w:p>
    <w:p w14:paraId="1A8366E1" w14:textId="77777777" w:rsidR="0093360B" w:rsidRDefault="0093360B" w:rsidP="0093360B">
      <w:smartTag w:uri="urn:schemas-microsoft-com:office:smarttags" w:element="place">
        <w:smartTag w:uri="urn:schemas-microsoft-com:office:smarttags" w:element="City">
          <w:r>
            <w:t>Belleville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</w:smartTag>
    </w:p>
    <w:p w14:paraId="3E0E74B8" w14:textId="77777777" w:rsidR="0093360B" w:rsidRDefault="0093360B" w:rsidP="0093360B"/>
    <w:p w14:paraId="4BA08C69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jc w:val="center"/>
        <w:rPr>
          <w:b/>
          <w:u w:val="single"/>
        </w:rPr>
      </w:pPr>
      <w:r>
        <w:rPr>
          <w:b/>
          <w:u w:val="single"/>
        </w:rPr>
        <w:t>PROGRAM EVALUATION</w:t>
      </w:r>
    </w:p>
    <w:p w14:paraId="6937829E" w14:textId="77777777" w:rsidR="00D67ABA" w:rsidRDefault="00D67ABA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jc w:val="center"/>
        <w:rPr>
          <w:b/>
          <w:u w:val="single"/>
        </w:rPr>
      </w:pPr>
    </w:p>
    <w:p w14:paraId="119AC583" w14:textId="77777777" w:rsidR="00D67ABA" w:rsidRDefault="00D67ABA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jc w:val="center"/>
        <w:rPr>
          <w:i/>
        </w:rPr>
      </w:pPr>
      <w:r>
        <w:rPr>
          <w:i/>
        </w:rPr>
        <w:t xml:space="preserve">Evaluation of the Dare To Dream Youth </w:t>
      </w:r>
      <w:smartTag w:uri="urn:schemas-microsoft-com:office:smarttags" w:element="City">
        <w:r>
          <w:rPr>
            <w:i/>
          </w:rPr>
          <w:t>Summit</w:t>
        </w:r>
      </w:smartTag>
      <w:r w:rsidR="003A5AA4">
        <w:rPr>
          <w:i/>
        </w:rPr>
        <w:t xml:space="preserve"> – A component of the </w:t>
      </w:r>
      <w:smartTag w:uri="urn:schemas-microsoft-com:office:smarttags" w:element="Street">
        <w:smartTag w:uri="urn:schemas-microsoft-com:office:smarttags" w:element="address">
          <w:r w:rsidR="003A5AA4">
            <w:rPr>
              <w:i/>
            </w:rPr>
            <w:t>Illinois Child Protection Data Court</w:t>
          </w:r>
        </w:smartTag>
      </w:smartTag>
      <w:r w:rsidR="003A5AA4">
        <w:rPr>
          <w:i/>
        </w:rPr>
        <w:t xml:space="preserve"> Project for </w:t>
      </w:r>
      <w:smartTag w:uri="urn:schemas-microsoft-com:office:smarttags" w:element="place">
        <w:smartTag w:uri="urn:schemas-microsoft-com:office:smarttags" w:element="PlaceName">
          <w:r w:rsidR="003A5AA4">
            <w:rPr>
              <w:i/>
            </w:rPr>
            <w:t>Madison</w:t>
          </w:r>
        </w:smartTag>
        <w:r w:rsidR="003A5AA4">
          <w:rPr>
            <w:i/>
          </w:rPr>
          <w:t xml:space="preserve"> </w:t>
        </w:r>
        <w:smartTag w:uri="urn:schemas-microsoft-com:office:smarttags" w:element="PlaceName">
          <w:r w:rsidR="003A5AA4">
            <w:rPr>
              <w:i/>
            </w:rPr>
            <w:t>County</w:t>
          </w:r>
        </w:smartTag>
      </w:smartTag>
      <w:r w:rsidR="003A5AA4">
        <w:rPr>
          <w:i/>
        </w:rPr>
        <w:t xml:space="preserve"> </w:t>
      </w:r>
      <w:r>
        <w:rPr>
          <w:i/>
        </w:rPr>
        <w:t>(Summer 2010)</w:t>
      </w:r>
    </w:p>
    <w:p w14:paraId="7997EB75" w14:textId="77777777" w:rsidR="003A5AA4" w:rsidRDefault="003A5AA4" w:rsidP="003A5AA4">
      <w:pPr>
        <w:numPr>
          <w:ilvl w:val="0"/>
          <w:numId w:val="1"/>
        </w:num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  <w:r>
        <w:t>Collaborated by Judge Elizabeth Levy and Duane Bailey</w:t>
      </w:r>
      <w:r w:rsidR="00F47AB6">
        <w:t xml:space="preserve"> to organize and summit on the SIUE campus that hosted 16 youth in foster care and supporting staff</w:t>
      </w:r>
    </w:p>
    <w:p w14:paraId="5430E289" w14:textId="77777777" w:rsidR="00F47AB6" w:rsidRDefault="00F47AB6" w:rsidP="003A5AA4">
      <w:pPr>
        <w:numPr>
          <w:ilvl w:val="0"/>
          <w:numId w:val="1"/>
        </w:num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  <w:r>
        <w:t>Coordinated a team of 6 Psychology graduate students to support the summit</w:t>
      </w:r>
    </w:p>
    <w:p w14:paraId="726F857F" w14:textId="77777777" w:rsidR="00F47AB6" w:rsidRDefault="00F47AB6" w:rsidP="003A5AA4">
      <w:pPr>
        <w:numPr>
          <w:ilvl w:val="0"/>
          <w:numId w:val="1"/>
        </w:num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  <w:r>
        <w:t>Developed numerous evaluation materials and implemented within focus groups</w:t>
      </w:r>
    </w:p>
    <w:p w14:paraId="3B615046" w14:textId="77777777" w:rsidR="00F47AB6" w:rsidRPr="005E4A60" w:rsidRDefault="00F47AB6" w:rsidP="003A5AA4">
      <w:pPr>
        <w:numPr>
          <w:ilvl w:val="0"/>
          <w:numId w:val="1"/>
        </w:num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  <w:r>
        <w:t xml:space="preserve">Summarized evaluation results in 14 page report delivered to </w:t>
      </w:r>
      <w:smartTag w:uri="urn:schemas-microsoft-com:office:smarttags" w:element="place"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  <w:r>
        <w:t xml:space="preserve"> courts as well as the Administrative Office of Illinois Courts (AOIC)</w:t>
      </w:r>
    </w:p>
    <w:p w14:paraId="1F516014" w14:textId="77777777" w:rsidR="003A5AA4" w:rsidRDefault="003A5AA4" w:rsidP="003A5AA4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jc w:val="center"/>
        <w:rPr>
          <w:b/>
          <w:u w:val="single"/>
        </w:rPr>
      </w:pPr>
    </w:p>
    <w:p w14:paraId="0FDFA028" w14:textId="77777777" w:rsidR="005E4A60" w:rsidRDefault="005E4A60" w:rsidP="00602212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rPr>
          <w:i/>
        </w:rPr>
      </w:pPr>
      <w:r>
        <w:rPr>
          <w:i/>
        </w:rPr>
        <w:t xml:space="preserve">Evaluation of Project Safe Recovery (SAMHSA Grant Funded - Fall 2009-Fall 2012) </w:t>
      </w:r>
    </w:p>
    <w:p w14:paraId="110FDD8D" w14:textId="77777777" w:rsidR="005E4A60" w:rsidRDefault="00FE2E03" w:rsidP="005E4A60">
      <w:pPr>
        <w:numPr>
          <w:ilvl w:val="0"/>
          <w:numId w:val="1"/>
        </w:num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  <w:r>
        <w:t>Lead evaluator for 3 year SAMHSA grant, collaborating with Dr. Paul Rose</w:t>
      </w:r>
    </w:p>
    <w:p w14:paraId="28B3147C" w14:textId="77777777" w:rsidR="00FE2E03" w:rsidRDefault="00FE2E03" w:rsidP="005E4A60">
      <w:pPr>
        <w:numPr>
          <w:ilvl w:val="0"/>
          <w:numId w:val="1"/>
        </w:num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  <w:r>
        <w:t>Supervise funded Graduate Assistant</w:t>
      </w:r>
    </w:p>
    <w:p w14:paraId="79259D9A" w14:textId="77777777" w:rsidR="00FE2E03" w:rsidRDefault="00FE2E03" w:rsidP="005E4A60">
      <w:pPr>
        <w:numPr>
          <w:ilvl w:val="0"/>
          <w:numId w:val="1"/>
        </w:num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  <w:r>
        <w:t>Supervise and manage the creation and maintenance of several databases related to grant objectives</w:t>
      </w:r>
    </w:p>
    <w:p w14:paraId="331C24DE" w14:textId="77777777" w:rsidR="00FE2E03" w:rsidRPr="005E4A60" w:rsidRDefault="00FE2E03" w:rsidP="005E4A60">
      <w:pPr>
        <w:numPr>
          <w:ilvl w:val="0"/>
          <w:numId w:val="1"/>
        </w:num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  <w:r>
        <w:t>Report to project steering committee monthly and prepare biannual reports</w:t>
      </w:r>
    </w:p>
    <w:p w14:paraId="59BF1F4E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jc w:val="center"/>
        <w:rPr>
          <w:b/>
          <w:u w:val="single"/>
        </w:rPr>
      </w:pPr>
    </w:p>
    <w:p w14:paraId="1420D831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720" w:hanging="720"/>
      </w:pPr>
      <w:r>
        <w:rPr>
          <w:i/>
        </w:rPr>
        <w:t>Ongoing Evaluation of the “Community Opportunity Growth”(</w:t>
      </w:r>
      <w:smartTag w:uri="urn:schemas-microsoft-com:office:smarttags" w:element="stockticker">
        <w:r>
          <w:rPr>
            <w:i/>
          </w:rPr>
          <w:t>COG</w:t>
        </w:r>
      </w:smartTag>
      <w:r>
        <w:rPr>
          <w:i/>
        </w:rPr>
        <w:t>) Program (Fall 2006-</w:t>
      </w:r>
      <w:r w:rsidR="00356E7F">
        <w:rPr>
          <w:i/>
        </w:rPr>
        <w:t>2010</w:t>
      </w:r>
      <w:r>
        <w:rPr>
          <w:i/>
        </w:rPr>
        <w:t>).</w:t>
      </w:r>
    </w:p>
    <w:p w14:paraId="4B129602" w14:textId="77777777" w:rsidR="0093360B" w:rsidRDefault="0093360B" w:rsidP="0093360B">
      <w:pPr>
        <w:numPr>
          <w:ilvl w:val="0"/>
          <w:numId w:val="1"/>
        </w:num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  <w:r>
        <w:lastRenderedPageBreak/>
        <w:t>Invited evaluation by Madison County Probation and Court Services.</w:t>
      </w:r>
    </w:p>
    <w:p w14:paraId="2311AC23" w14:textId="77777777" w:rsidR="0093360B" w:rsidRDefault="0093360B" w:rsidP="0093360B">
      <w:pPr>
        <w:numPr>
          <w:ilvl w:val="0"/>
          <w:numId w:val="1"/>
        </w:num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  <w:r>
        <w:t xml:space="preserve">Evaluated recidivism data as an outcome measure for </w:t>
      </w:r>
      <w:smartTag w:uri="urn:schemas-microsoft-com:office:smarttags" w:element="stockticker">
        <w:r>
          <w:t>COG</w:t>
        </w:r>
      </w:smartTag>
      <w:r>
        <w:t xml:space="preserve"> participants </w:t>
      </w:r>
    </w:p>
    <w:p w14:paraId="78057348" w14:textId="77777777" w:rsidR="0093360B" w:rsidRDefault="0093360B" w:rsidP="0093360B">
      <w:pPr>
        <w:numPr>
          <w:ilvl w:val="0"/>
          <w:numId w:val="1"/>
        </w:num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  <w:r>
        <w:t xml:space="preserve">Utilize data from 2006-Present. </w:t>
      </w:r>
    </w:p>
    <w:p w14:paraId="042496AF" w14:textId="77777777" w:rsidR="0093360B" w:rsidRDefault="0093360B" w:rsidP="0093360B">
      <w:pPr>
        <w:numPr>
          <w:ilvl w:val="0"/>
          <w:numId w:val="1"/>
        </w:num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  <w:r>
        <w:t>Examine pre-post change in attitudes toward violence, criminogenic thinking, and antisocial behavior</w:t>
      </w:r>
    </w:p>
    <w:p w14:paraId="0AB55F11" w14:textId="77777777" w:rsidR="003F0B44" w:rsidRPr="007C4354" w:rsidRDefault="003F0B44" w:rsidP="003F0B44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1087"/>
      </w:pPr>
    </w:p>
    <w:p w14:paraId="6B0CB816" w14:textId="77777777" w:rsidR="003F0B44" w:rsidRDefault="003F0B44" w:rsidP="003F0B44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  <w:r>
        <w:rPr>
          <w:i/>
        </w:rPr>
        <w:t>Evaluation of the Youth Assessment Screening Inventory (YASI) (Spring 2006).</w:t>
      </w:r>
    </w:p>
    <w:p w14:paraId="61FF0493" w14:textId="77777777" w:rsidR="003F0B44" w:rsidRDefault="003F0B44" w:rsidP="003F0B44">
      <w:pPr>
        <w:numPr>
          <w:ilvl w:val="0"/>
          <w:numId w:val="1"/>
        </w:num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  <w:r>
        <w:t>Invited evaluation by Madison County Probation and Court Services.</w:t>
      </w:r>
    </w:p>
    <w:p w14:paraId="0F5F5A7D" w14:textId="77777777" w:rsidR="003F0B44" w:rsidRDefault="003F0B44" w:rsidP="003F0B44">
      <w:pPr>
        <w:numPr>
          <w:ilvl w:val="0"/>
          <w:numId w:val="1"/>
        </w:num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  <w:r>
        <w:t xml:space="preserve">Evaluated the YASI as a predictor of recidivism.  </w:t>
      </w:r>
    </w:p>
    <w:p w14:paraId="581F3424" w14:textId="77777777" w:rsidR="003F0B44" w:rsidRDefault="003F0B44" w:rsidP="003F0B44">
      <w:pPr>
        <w:numPr>
          <w:ilvl w:val="0"/>
          <w:numId w:val="1"/>
        </w:num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  <w:r>
        <w:t>Analyzed various YASI total and subscores as predictors of recidivism.</w:t>
      </w:r>
    </w:p>
    <w:p w14:paraId="402034E6" w14:textId="77777777" w:rsidR="003F0B44" w:rsidRPr="007C4354" w:rsidRDefault="003F0B44" w:rsidP="003F0B44">
      <w:pPr>
        <w:numPr>
          <w:ilvl w:val="0"/>
          <w:numId w:val="1"/>
        </w:num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  <w:r>
        <w:t>Merged various YASI and TRACKER databases to perform evaluation</w:t>
      </w:r>
    </w:p>
    <w:p w14:paraId="2E9A4402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rPr>
          <w:i/>
        </w:rPr>
      </w:pPr>
    </w:p>
    <w:p w14:paraId="6F2FBC24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  <w:r>
        <w:rPr>
          <w:i/>
        </w:rPr>
        <w:t>Evaluation of the “Community Offender Growth”(</w:t>
      </w:r>
      <w:smartTag w:uri="urn:schemas-microsoft-com:office:smarttags" w:element="stockticker">
        <w:r>
          <w:rPr>
            <w:i/>
          </w:rPr>
          <w:t>COG</w:t>
        </w:r>
      </w:smartTag>
      <w:r>
        <w:rPr>
          <w:i/>
        </w:rPr>
        <w:t>) Program (Spring 2004).</w:t>
      </w:r>
    </w:p>
    <w:p w14:paraId="1551B2DB" w14:textId="77777777" w:rsidR="0093360B" w:rsidRDefault="0093360B" w:rsidP="0093360B">
      <w:pPr>
        <w:numPr>
          <w:ilvl w:val="0"/>
          <w:numId w:val="1"/>
        </w:num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  <w:r>
        <w:t>Invited evaluation by Madison County Probation and Court Services.</w:t>
      </w:r>
    </w:p>
    <w:p w14:paraId="7A47461C" w14:textId="77777777" w:rsidR="0093360B" w:rsidRDefault="0093360B" w:rsidP="0093360B">
      <w:pPr>
        <w:numPr>
          <w:ilvl w:val="0"/>
          <w:numId w:val="1"/>
        </w:num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  <w:r>
        <w:t xml:space="preserve">Evaluated recidivism data as an outcome measure for </w:t>
      </w:r>
      <w:smartTag w:uri="urn:schemas-microsoft-com:office:smarttags" w:element="stockticker">
        <w:r>
          <w:t>COG</w:t>
        </w:r>
      </w:smartTag>
      <w:r>
        <w:t xml:space="preserve"> participants </w:t>
      </w:r>
    </w:p>
    <w:p w14:paraId="1B59961D" w14:textId="77777777" w:rsidR="0093360B" w:rsidRDefault="0093360B" w:rsidP="0093360B">
      <w:pPr>
        <w:numPr>
          <w:ilvl w:val="0"/>
          <w:numId w:val="1"/>
        </w:num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  <w:r>
        <w:t xml:space="preserve">Utilized archival data from 2000-2004. </w:t>
      </w:r>
    </w:p>
    <w:p w14:paraId="56E0866A" w14:textId="77777777" w:rsidR="0093360B" w:rsidRDefault="0093360B" w:rsidP="0093360B">
      <w:pPr>
        <w:numPr>
          <w:ilvl w:val="0"/>
          <w:numId w:val="1"/>
        </w:num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  <w:r>
        <w:t>Analyzed patterns of recidivism by age, ethnicity, sex, and location.</w:t>
      </w:r>
    </w:p>
    <w:p w14:paraId="7E916CF7" w14:textId="77777777" w:rsidR="0093360B" w:rsidRPr="007C4354" w:rsidRDefault="0093360B" w:rsidP="0093360B">
      <w:pPr>
        <w:numPr>
          <w:ilvl w:val="0"/>
          <w:numId w:val="1"/>
        </w:num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  <w:r>
        <w:t>Merged various TRACKER databases to perform evaluation</w:t>
      </w:r>
    </w:p>
    <w:p w14:paraId="2C0E457B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jc w:val="center"/>
        <w:rPr>
          <w:b/>
          <w:u w:val="single"/>
        </w:rPr>
      </w:pPr>
    </w:p>
    <w:p w14:paraId="3A8C3C00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ind w:left="1080" w:hanging="1080"/>
      </w:pPr>
      <w:r>
        <w:rPr>
          <w:i/>
        </w:rPr>
        <w:t>Evaluation of the “Relaxation Skills Violence Prevention Program (RSVP)” (Fall 2005 – present).</w:t>
      </w:r>
    </w:p>
    <w:p w14:paraId="30E6AE4F" w14:textId="77777777" w:rsidR="0093360B" w:rsidRDefault="0093360B" w:rsidP="0093360B">
      <w:pPr>
        <w:numPr>
          <w:ilvl w:val="0"/>
          <w:numId w:val="1"/>
        </w:num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  <w:r>
        <w:t>Invited evaluation by Madison County Probation and Court Services.</w:t>
      </w:r>
    </w:p>
    <w:p w14:paraId="1CB9CC2A" w14:textId="77777777" w:rsidR="0093360B" w:rsidRDefault="0093360B" w:rsidP="0093360B">
      <w:pPr>
        <w:numPr>
          <w:ilvl w:val="0"/>
          <w:numId w:val="1"/>
        </w:num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  <w:r>
        <w:t xml:space="preserve">Evaluated reported levels of anxiety as an outcome measure of program participants utilizing data collected in the Fall of 2005. </w:t>
      </w:r>
    </w:p>
    <w:p w14:paraId="1EDA3B54" w14:textId="77777777" w:rsidR="0093360B" w:rsidRDefault="0093360B" w:rsidP="0093360B">
      <w:pPr>
        <w:numPr>
          <w:ilvl w:val="0"/>
          <w:numId w:val="1"/>
        </w:num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  <w:r>
        <w:t>Analyzed patterns of reported anxiety by sex and group.</w:t>
      </w:r>
    </w:p>
    <w:p w14:paraId="3522D7B7" w14:textId="77777777" w:rsidR="0093360B" w:rsidRDefault="0093360B" w:rsidP="0093360B">
      <w:pPr>
        <w:autoSpaceDE w:val="0"/>
        <w:autoSpaceDN w:val="0"/>
        <w:adjustRightInd w:val="0"/>
        <w:ind w:left="720" w:hanging="720"/>
      </w:pPr>
    </w:p>
    <w:p w14:paraId="14BA44ED" w14:textId="77777777" w:rsidR="0093360B" w:rsidRDefault="0093360B" w:rsidP="0093360B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jc w:val="center"/>
        <w:rPr>
          <w:b/>
          <w:u w:val="single"/>
        </w:rPr>
      </w:pPr>
    </w:p>
    <w:p w14:paraId="48F2E97A" w14:textId="77777777" w:rsidR="00AA0B3F" w:rsidRDefault="00AA0B3F" w:rsidP="00AA0B3F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jc w:val="center"/>
        <w:rPr>
          <w:b/>
          <w:u w:val="single"/>
        </w:rPr>
      </w:pPr>
      <w:r>
        <w:rPr>
          <w:b/>
          <w:u w:val="single"/>
        </w:rPr>
        <w:t>SERVICE</w:t>
      </w:r>
    </w:p>
    <w:p w14:paraId="29F3BBB2" w14:textId="77777777" w:rsidR="00AA0B3F" w:rsidRDefault="00AA0B3F" w:rsidP="00AA0B3F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jc w:val="center"/>
        <w:rPr>
          <w:b/>
          <w:u w:val="single"/>
        </w:rPr>
      </w:pPr>
    </w:p>
    <w:p w14:paraId="0674755B" w14:textId="77777777" w:rsidR="00AA0B3F" w:rsidRDefault="00AA0B3F" w:rsidP="00AA0B3F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rPr>
          <w:b/>
        </w:rPr>
      </w:pPr>
      <w:r w:rsidRPr="00341EC5">
        <w:rPr>
          <w:b/>
        </w:rPr>
        <w:t>STATE SERVICE</w:t>
      </w:r>
    </w:p>
    <w:p w14:paraId="3CC6E7CB" w14:textId="77777777" w:rsidR="00AA0B3F" w:rsidRDefault="00AA0B3F" w:rsidP="00AA0B3F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rPr>
          <w:b/>
        </w:rPr>
      </w:pPr>
    </w:p>
    <w:p w14:paraId="35B73861" w14:textId="77777777" w:rsidR="00AA0B3F" w:rsidRDefault="00AA0B3F" w:rsidP="00AA0B3F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ind w:left="2160" w:hanging="2160"/>
      </w:pPr>
      <w:r>
        <w:t>2004</w:t>
      </w:r>
      <w:r w:rsidRPr="007565F2">
        <w:t xml:space="preserve"> – </w:t>
      </w:r>
      <w:r w:rsidR="00356E7F">
        <w:t>2010</w:t>
      </w:r>
      <w:r w:rsidRPr="007565F2">
        <w:t xml:space="preserve"> </w:t>
      </w:r>
      <w:r>
        <w:tab/>
      </w:r>
      <w:r w:rsidR="00321748">
        <w:t xml:space="preserve">Member of </w:t>
      </w:r>
      <w:r>
        <w:t>Illinois Children’s Mental Health Par</w:t>
      </w:r>
      <w:r w:rsidR="00321748">
        <w:t xml:space="preserve">tnership, School Age Committee </w:t>
      </w:r>
      <w:r>
        <w:t xml:space="preserve"> </w:t>
      </w:r>
    </w:p>
    <w:p w14:paraId="50FAAEB7" w14:textId="77777777" w:rsidR="00AA0B3F" w:rsidRDefault="00AA0B3F" w:rsidP="00AA0B3F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ind w:left="2160" w:hanging="2160"/>
      </w:pPr>
      <w:r>
        <w:t xml:space="preserve">2004 – </w:t>
      </w:r>
      <w:r w:rsidR="00356E7F">
        <w:t>2010</w:t>
      </w:r>
      <w:r>
        <w:tab/>
      </w:r>
      <w:r w:rsidR="00321748">
        <w:t xml:space="preserve">Member of </w:t>
      </w:r>
      <w:r>
        <w:t xml:space="preserve">Illinois Children’s Mental Health Partnership, Consultation Committee </w:t>
      </w:r>
    </w:p>
    <w:p w14:paraId="3C0D7547" w14:textId="77777777" w:rsidR="00AA0B3F" w:rsidRDefault="00AA0B3F" w:rsidP="00AA0B3F">
      <w:pPr>
        <w:ind w:left="2160" w:hanging="2160"/>
      </w:pPr>
      <w:r>
        <w:t>2/05</w:t>
      </w:r>
      <w:r>
        <w:tab/>
      </w:r>
      <w:r w:rsidR="00321748">
        <w:t xml:space="preserve">Member of </w:t>
      </w:r>
      <w:r>
        <w:t xml:space="preserve">Illinois Children’s Mental Health Partnership, Screening Workgroup </w:t>
      </w:r>
    </w:p>
    <w:p w14:paraId="6B58F39D" w14:textId="77777777" w:rsidR="00AA0B3F" w:rsidRDefault="00AA0B3F" w:rsidP="00AA0B3F">
      <w:pPr>
        <w:ind w:left="2160" w:hanging="2160"/>
      </w:pPr>
      <w:r>
        <w:t>11/04</w:t>
      </w:r>
      <w:r>
        <w:tab/>
        <w:t>Illinois Certification Testing System School Psychologist Content-Area Test Item Review Conference sponsored by the Illinois State Board of Education and National Evaluation Systems – Invited Attendee</w:t>
      </w:r>
    </w:p>
    <w:p w14:paraId="4E86D189" w14:textId="77777777" w:rsidR="00AA0B3F" w:rsidRDefault="00AA0B3F" w:rsidP="00AA0B3F">
      <w:pPr>
        <w:ind w:left="2160" w:hanging="2160"/>
      </w:pPr>
      <w:r>
        <w:t>2/04</w:t>
      </w:r>
      <w:r>
        <w:tab/>
        <w:t>Illinois Certification Testing System Content-Area Tests Framework Review Conference sponsored by the Illinois State Board of Education and National Evaluation Systems – Invited Attendee</w:t>
      </w:r>
    </w:p>
    <w:p w14:paraId="25214638" w14:textId="77777777" w:rsidR="00AA0B3F" w:rsidRDefault="00AA0B3F" w:rsidP="00AA0B3F">
      <w:pPr>
        <w:ind w:left="2160" w:hanging="2160"/>
      </w:pPr>
    </w:p>
    <w:p w14:paraId="088F96D5" w14:textId="77777777" w:rsidR="00AA0B3F" w:rsidRDefault="00AA0B3F" w:rsidP="00AA0B3F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rPr>
          <w:b/>
        </w:rPr>
      </w:pPr>
      <w:r w:rsidRPr="00341EC5">
        <w:rPr>
          <w:b/>
        </w:rPr>
        <w:t>PROFESSIONAL SERVICE</w:t>
      </w:r>
      <w:r>
        <w:rPr>
          <w:b/>
        </w:rPr>
        <w:t xml:space="preserve"> </w:t>
      </w:r>
      <w:smartTag w:uri="urn:schemas-microsoft-com:office:smarttags" w:element="stockticker">
        <w:r>
          <w:rPr>
            <w:b/>
          </w:rPr>
          <w:t>AND</w:t>
        </w:r>
      </w:smartTag>
      <w:r>
        <w:rPr>
          <w:b/>
        </w:rPr>
        <w:t xml:space="preserve"> OFFICES HELD</w:t>
      </w:r>
    </w:p>
    <w:p w14:paraId="079A1D9C" w14:textId="77777777" w:rsidR="00AA0B3F" w:rsidRDefault="00AA0B3F" w:rsidP="00AA0B3F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rPr>
          <w:b/>
        </w:rPr>
      </w:pPr>
    </w:p>
    <w:p w14:paraId="12EFCDE6" w14:textId="67B3EBBC" w:rsidR="009672C3" w:rsidRDefault="009672C3" w:rsidP="00AA0B3F">
      <w:pPr>
        <w:tabs>
          <w:tab w:val="left" w:pos="2160"/>
          <w:tab w:val="left" w:pos="3600"/>
          <w:tab w:val="left" w:pos="5040"/>
          <w:tab w:val="left" w:pos="6480"/>
          <w:tab w:val="left" w:pos="7920"/>
        </w:tabs>
        <w:ind w:left="2160" w:hanging="2160"/>
      </w:pPr>
      <w:r>
        <w:t>2016 – present</w:t>
      </w:r>
      <w:r>
        <w:tab/>
        <w:t>Member of the Madison County Problem Solving Courts Certification Committee</w:t>
      </w:r>
    </w:p>
    <w:p w14:paraId="3E6E8DF0" w14:textId="77777777" w:rsidR="00356E7F" w:rsidRDefault="00356E7F" w:rsidP="00AA0B3F">
      <w:pPr>
        <w:tabs>
          <w:tab w:val="left" w:pos="2160"/>
          <w:tab w:val="left" w:pos="3600"/>
          <w:tab w:val="left" w:pos="5040"/>
          <w:tab w:val="left" w:pos="6480"/>
          <w:tab w:val="left" w:pos="7920"/>
        </w:tabs>
        <w:ind w:left="2160" w:hanging="2160"/>
      </w:pPr>
      <w:r>
        <w:t>2011 – present</w:t>
      </w:r>
      <w:r>
        <w:tab/>
        <w:t>Reviewer for NASP Program Approval Board</w:t>
      </w:r>
    </w:p>
    <w:p w14:paraId="324806BB" w14:textId="41043110" w:rsidR="00FF2FDB" w:rsidRDefault="00FF2FDB" w:rsidP="00AA0B3F">
      <w:pPr>
        <w:tabs>
          <w:tab w:val="left" w:pos="2160"/>
          <w:tab w:val="left" w:pos="3600"/>
          <w:tab w:val="left" w:pos="5040"/>
          <w:tab w:val="left" w:pos="6480"/>
          <w:tab w:val="left" w:pos="7920"/>
        </w:tabs>
        <w:ind w:left="2160" w:hanging="2160"/>
      </w:pPr>
      <w:r>
        <w:t xml:space="preserve">2013 – </w:t>
      </w:r>
      <w:r w:rsidR="00421760">
        <w:t>2014</w:t>
      </w:r>
      <w:r>
        <w:tab/>
        <w:t>Treasurer of the Board of Directors for LINC – Belleville, IL</w:t>
      </w:r>
    </w:p>
    <w:p w14:paraId="103705E9" w14:textId="77777777" w:rsidR="00E71BC9" w:rsidRDefault="00E71BC9" w:rsidP="00AA0B3F">
      <w:pPr>
        <w:tabs>
          <w:tab w:val="left" w:pos="2160"/>
          <w:tab w:val="left" w:pos="3600"/>
          <w:tab w:val="left" w:pos="5040"/>
          <w:tab w:val="left" w:pos="6480"/>
          <w:tab w:val="left" w:pos="7920"/>
        </w:tabs>
        <w:ind w:left="2160" w:hanging="2160"/>
      </w:pPr>
      <w:r>
        <w:lastRenderedPageBreak/>
        <w:t xml:space="preserve">2011 – </w:t>
      </w:r>
      <w:r w:rsidR="00FF2FDB">
        <w:t>2013</w:t>
      </w:r>
      <w:r>
        <w:tab/>
        <w:t>Chair of the Program and Planning Committee for LINC – Belleville, IL</w:t>
      </w:r>
    </w:p>
    <w:p w14:paraId="29EA642F" w14:textId="77777777" w:rsidR="000D52B4" w:rsidRDefault="000D52B4" w:rsidP="000D52B4">
      <w:pPr>
        <w:tabs>
          <w:tab w:val="left" w:pos="2160"/>
          <w:tab w:val="left" w:pos="3600"/>
          <w:tab w:val="left" w:pos="5040"/>
          <w:tab w:val="left" w:pos="6480"/>
          <w:tab w:val="left" w:pos="7920"/>
        </w:tabs>
        <w:ind w:left="2160" w:hanging="2160"/>
      </w:pPr>
      <w:r>
        <w:t>2011</w:t>
      </w:r>
      <w:r>
        <w:tab/>
        <w:t xml:space="preserve">Member of the Fundraising Committee for LINC – </w:t>
      </w:r>
      <w:smartTag w:uri="urn:schemas-microsoft-com:office:smarttags" w:element="place">
        <w:smartTag w:uri="urn:schemas-microsoft-com:office:smarttags" w:element="City">
          <w:r>
            <w:t>Belleville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</w:p>
    <w:p w14:paraId="20121CD1" w14:textId="77777777" w:rsidR="00AA0B3F" w:rsidRDefault="00AA0B3F" w:rsidP="00AA0B3F">
      <w:pPr>
        <w:tabs>
          <w:tab w:val="left" w:pos="2160"/>
          <w:tab w:val="left" w:pos="3600"/>
          <w:tab w:val="left" w:pos="5040"/>
          <w:tab w:val="left" w:pos="6480"/>
          <w:tab w:val="left" w:pos="7920"/>
        </w:tabs>
        <w:ind w:left="2160" w:hanging="2160"/>
      </w:pPr>
      <w:r>
        <w:t xml:space="preserve">2010 – present </w:t>
      </w:r>
      <w:r>
        <w:tab/>
        <w:t>Member of the Juvenile Justice Council, St. Clair County</w:t>
      </w:r>
    </w:p>
    <w:p w14:paraId="71E84B2D" w14:textId="77777777" w:rsidR="00AA0B3F" w:rsidRDefault="00AA0B3F" w:rsidP="00AA0B3F">
      <w:pPr>
        <w:tabs>
          <w:tab w:val="left" w:pos="2160"/>
          <w:tab w:val="left" w:pos="3600"/>
          <w:tab w:val="left" w:pos="5040"/>
          <w:tab w:val="left" w:pos="6480"/>
          <w:tab w:val="left" w:pos="7920"/>
        </w:tabs>
        <w:ind w:left="2160" w:hanging="2160"/>
      </w:pPr>
      <w:r>
        <w:t>2010 – present</w:t>
      </w:r>
      <w:r>
        <w:tab/>
        <w:t>Member of the Child Protection Data Collection Project Committee, Chaired by Judge Elizabeth Levy</w:t>
      </w:r>
      <w:r w:rsidR="00356E7F">
        <w:t xml:space="preserve"> &amp; Judge Janet Heflin</w:t>
      </w:r>
    </w:p>
    <w:p w14:paraId="7798E199" w14:textId="581177D0" w:rsidR="00AA0B3F" w:rsidRDefault="00AA0B3F" w:rsidP="00AA0B3F">
      <w:pPr>
        <w:tabs>
          <w:tab w:val="left" w:pos="2160"/>
          <w:tab w:val="left" w:pos="3600"/>
          <w:tab w:val="left" w:pos="5040"/>
          <w:tab w:val="left" w:pos="6480"/>
          <w:tab w:val="left" w:pos="7920"/>
        </w:tabs>
        <w:ind w:left="2160" w:hanging="2160"/>
      </w:pPr>
      <w:r>
        <w:t xml:space="preserve">2010 – </w:t>
      </w:r>
      <w:r w:rsidR="00421760">
        <w:t>2015</w:t>
      </w:r>
      <w:r>
        <w:t xml:space="preserve"> </w:t>
      </w:r>
      <w:r>
        <w:tab/>
        <w:t>Member of the Board of Directors for LINC – Belleville, IL</w:t>
      </w:r>
    </w:p>
    <w:p w14:paraId="3F13AC49" w14:textId="77777777" w:rsidR="00AA0B3F" w:rsidRDefault="00AA0B3F" w:rsidP="00AA0B3F">
      <w:pPr>
        <w:tabs>
          <w:tab w:val="left" w:pos="2160"/>
          <w:tab w:val="left" w:pos="3600"/>
          <w:tab w:val="left" w:pos="5040"/>
          <w:tab w:val="left" w:pos="6480"/>
          <w:tab w:val="left" w:pos="7920"/>
        </w:tabs>
        <w:ind w:left="2160" w:hanging="2160"/>
      </w:pPr>
      <w:r>
        <w:t>2010</w:t>
      </w:r>
      <w:r>
        <w:tab/>
        <w:t xml:space="preserve">Co-Host of the Dare to Dream Youth Summit – A component of the Child Protection Data Court Project supervised by the Administrative Office of </w:t>
      </w:r>
      <w:smartTag w:uri="urn:schemas-microsoft-com:office:smarttags" w:element="place">
        <w:smartTag w:uri="urn:schemas-microsoft-com:office:smarttags" w:element="State">
          <w:r>
            <w:t>Illinois</w:t>
          </w:r>
        </w:smartTag>
      </w:smartTag>
      <w:r>
        <w:t xml:space="preserve"> Courts</w:t>
      </w:r>
    </w:p>
    <w:p w14:paraId="70C5302D" w14:textId="77777777" w:rsidR="00AA0B3F" w:rsidRDefault="00AA0B3F" w:rsidP="00AA0B3F">
      <w:pPr>
        <w:tabs>
          <w:tab w:val="left" w:pos="2160"/>
          <w:tab w:val="left" w:pos="3600"/>
          <w:tab w:val="left" w:pos="5040"/>
          <w:tab w:val="left" w:pos="6480"/>
          <w:tab w:val="left" w:pos="7920"/>
        </w:tabs>
        <w:ind w:left="2160" w:hanging="2160"/>
      </w:pPr>
      <w:r>
        <w:t>2009</w:t>
      </w:r>
      <w:r>
        <w:tab/>
        <w:t xml:space="preserve">Member of the committee to establish a Veteran’s Court for </w:t>
      </w:r>
      <w:smartTag w:uri="urn:schemas-microsoft-com:office:smarttags" w:element="place"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  <w:r>
        <w:t>, Chaired by Chief Judge Ann Callis</w:t>
      </w:r>
    </w:p>
    <w:p w14:paraId="57D62F60" w14:textId="77777777" w:rsidR="00AA0B3F" w:rsidRDefault="00AA0B3F" w:rsidP="00AA0B3F">
      <w:pPr>
        <w:tabs>
          <w:tab w:val="left" w:pos="2160"/>
          <w:tab w:val="left" w:pos="3600"/>
          <w:tab w:val="left" w:pos="5040"/>
          <w:tab w:val="left" w:pos="6480"/>
          <w:tab w:val="left" w:pos="7920"/>
        </w:tabs>
        <w:ind w:left="2160" w:hanging="2160"/>
      </w:pPr>
      <w:r>
        <w:t>2007 – present</w:t>
      </w:r>
      <w:r>
        <w:tab/>
        <w:t>Founder and Co-Director of St. Clair and Madison County Illinois Redeploy Mentoring Program</w:t>
      </w:r>
    </w:p>
    <w:p w14:paraId="4EE4479F" w14:textId="77777777" w:rsidR="00AA0B3F" w:rsidRDefault="00AA0B3F" w:rsidP="00AA0B3F">
      <w:pPr>
        <w:tabs>
          <w:tab w:val="left" w:pos="2160"/>
          <w:tab w:val="left" w:pos="3600"/>
          <w:tab w:val="left" w:pos="5040"/>
          <w:tab w:val="left" w:pos="6480"/>
          <w:tab w:val="left" w:pos="7920"/>
        </w:tabs>
        <w:ind w:left="2160" w:hanging="2160"/>
      </w:pPr>
      <w:r>
        <w:t>2005 – present</w:t>
      </w:r>
      <w:r>
        <w:tab/>
        <w:t>Consulting clinical psychologist for Madison County Probation and Court Services (funded position)</w:t>
      </w:r>
    </w:p>
    <w:p w14:paraId="269C7F1F" w14:textId="77777777" w:rsidR="00AA0B3F" w:rsidRDefault="00AA0B3F" w:rsidP="00AA0B3F">
      <w:pPr>
        <w:tabs>
          <w:tab w:val="left" w:pos="2160"/>
          <w:tab w:val="left" w:pos="3600"/>
          <w:tab w:val="left" w:pos="5040"/>
          <w:tab w:val="left" w:pos="6480"/>
          <w:tab w:val="left" w:pos="7920"/>
        </w:tabs>
        <w:ind w:left="2160" w:hanging="2160"/>
      </w:pPr>
      <w:r>
        <w:t>2006 – present</w:t>
      </w:r>
      <w:r>
        <w:tab/>
        <w:t xml:space="preserve">Member of the St. Clair County Youth Coalition </w:t>
      </w:r>
    </w:p>
    <w:p w14:paraId="5CC5925D" w14:textId="77777777" w:rsidR="00AA0B3F" w:rsidRPr="00D54A43" w:rsidRDefault="00AA0B3F" w:rsidP="00AA0B3F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ind w:left="2160" w:hanging="2160"/>
      </w:pPr>
      <w:r>
        <w:t>2003 – 2008</w:t>
      </w:r>
      <w:r>
        <w:tab/>
        <w:t>Elected Liaison to the Illinois School Psychologists Association (ISPA) by members of the Directors of University School Psychology Programs (DUSPP)</w:t>
      </w:r>
    </w:p>
    <w:p w14:paraId="228CEC47" w14:textId="77777777" w:rsidR="00AA0B3F" w:rsidRDefault="00AA0B3F" w:rsidP="00AA0B3F">
      <w:pPr>
        <w:tabs>
          <w:tab w:val="left" w:pos="2160"/>
          <w:tab w:val="left" w:pos="3600"/>
          <w:tab w:val="left" w:pos="5040"/>
          <w:tab w:val="left" w:pos="6480"/>
          <w:tab w:val="left" w:pos="7920"/>
        </w:tabs>
        <w:ind w:left="2160" w:hanging="2160"/>
      </w:pPr>
      <w:r>
        <w:t>2003 – 2008</w:t>
      </w:r>
      <w:r>
        <w:tab/>
        <w:t xml:space="preserve">Elected Research Chair and Trainer Representative by the Governing Board of the </w:t>
      </w:r>
      <w:smartTag w:uri="urn:schemas-microsoft-com:office:smarttags" w:element="place">
        <w:smartTag w:uri="urn:schemas-microsoft-com:office:smarttags" w:element="PlaceName">
          <w:r>
            <w:t>Illinois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Psychologists Association (ISPA)</w:t>
      </w:r>
    </w:p>
    <w:p w14:paraId="13512840" w14:textId="77777777" w:rsidR="00AA0B3F" w:rsidRDefault="00AA0B3F" w:rsidP="00AA0B3F">
      <w:pPr>
        <w:tabs>
          <w:tab w:val="left" w:pos="2160"/>
          <w:tab w:val="left" w:pos="3600"/>
          <w:tab w:val="left" w:pos="5040"/>
          <w:tab w:val="left" w:pos="6480"/>
          <w:tab w:val="left" w:pos="7920"/>
        </w:tabs>
        <w:ind w:left="2160" w:hanging="2160"/>
      </w:pPr>
      <w:r>
        <w:t>2005</w:t>
      </w:r>
      <w:r>
        <w:tab/>
        <w:t xml:space="preserve">Member of Planning Committee for </w:t>
      </w:r>
      <w:smartTag w:uri="urn:schemas-microsoft-com:office:smarttags" w:element="place">
        <w:smartTag w:uri="urn:schemas-microsoft-com:office:smarttags" w:element="PlaceName">
          <w:r>
            <w:t>Fall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Psychology Intern Workshop</w:t>
      </w:r>
    </w:p>
    <w:p w14:paraId="2B81EB87" w14:textId="77777777" w:rsidR="00AA0B3F" w:rsidRDefault="00AA0B3F" w:rsidP="00AA0B3F">
      <w:pPr>
        <w:tabs>
          <w:tab w:val="left" w:pos="2160"/>
          <w:tab w:val="left" w:pos="3600"/>
          <w:tab w:val="left" w:pos="5040"/>
          <w:tab w:val="left" w:pos="6480"/>
          <w:tab w:val="left" w:pos="7920"/>
        </w:tabs>
        <w:ind w:left="2160" w:hanging="2160"/>
      </w:pPr>
      <w:r>
        <w:t>2004</w:t>
      </w:r>
      <w:r>
        <w:tab/>
      </w:r>
      <w:r w:rsidR="002E6A74">
        <w:t xml:space="preserve">Member of </w:t>
      </w:r>
      <w:r>
        <w:t xml:space="preserve">Committee on framework development for the Illinois State Board of Education Type 73 Certificate State Exam </w:t>
      </w:r>
    </w:p>
    <w:p w14:paraId="32357070" w14:textId="77777777" w:rsidR="00AA0B3F" w:rsidRDefault="00AA0B3F" w:rsidP="00AA0B3F">
      <w:pPr>
        <w:tabs>
          <w:tab w:val="left" w:pos="2160"/>
          <w:tab w:val="left" w:pos="3600"/>
          <w:tab w:val="left" w:pos="5040"/>
          <w:tab w:val="left" w:pos="6480"/>
          <w:tab w:val="left" w:pos="7920"/>
        </w:tabs>
        <w:ind w:left="2160" w:hanging="2160"/>
      </w:pPr>
      <w:r>
        <w:t>2004</w:t>
      </w:r>
      <w:r>
        <w:tab/>
      </w:r>
      <w:r w:rsidR="002E6A74">
        <w:t xml:space="preserve">Member of </w:t>
      </w:r>
      <w:r>
        <w:t xml:space="preserve">Committee on item selection for the Illinois State Board of Education Type 73 Certificate State Exam </w:t>
      </w:r>
    </w:p>
    <w:p w14:paraId="47273CB9" w14:textId="77777777" w:rsidR="00AA0B3F" w:rsidRDefault="00AA0B3F" w:rsidP="00AA0B3F">
      <w:pPr>
        <w:tabs>
          <w:tab w:val="left" w:pos="2160"/>
          <w:tab w:val="left" w:pos="3600"/>
          <w:tab w:val="left" w:pos="5040"/>
          <w:tab w:val="left" w:pos="6480"/>
          <w:tab w:val="left" w:pos="7920"/>
        </w:tabs>
        <w:ind w:left="2160" w:hanging="2160"/>
      </w:pPr>
      <w:r>
        <w:t>2004</w:t>
      </w:r>
      <w:r>
        <w:tab/>
        <w:t xml:space="preserve">Member of Planning Committee for </w:t>
      </w:r>
      <w:smartTag w:uri="urn:schemas-microsoft-com:office:smarttags" w:element="place">
        <w:smartTag w:uri="urn:schemas-microsoft-com:office:smarttags" w:element="PlaceName">
          <w:r>
            <w:t>Fall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Psychology Intern Workshop</w:t>
      </w:r>
    </w:p>
    <w:p w14:paraId="47515C59" w14:textId="77777777" w:rsidR="00AA0B3F" w:rsidRDefault="00AA0B3F" w:rsidP="00AA0B3F">
      <w:pPr>
        <w:tabs>
          <w:tab w:val="left" w:pos="2160"/>
          <w:tab w:val="left" w:pos="3600"/>
          <w:tab w:val="left" w:pos="5040"/>
          <w:tab w:val="left" w:pos="6480"/>
          <w:tab w:val="left" w:pos="7920"/>
        </w:tabs>
        <w:ind w:left="2160" w:hanging="2160"/>
      </w:pPr>
    </w:p>
    <w:p w14:paraId="1750A5B1" w14:textId="77777777" w:rsidR="00AA0B3F" w:rsidRDefault="00AA0B3F" w:rsidP="00AA0B3F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rPr>
          <w:b/>
        </w:rPr>
      </w:pPr>
      <w:r w:rsidRPr="00341EC5">
        <w:rPr>
          <w:b/>
        </w:rPr>
        <w:t>UNIVERSITY SERVICE</w:t>
      </w:r>
    </w:p>
    <w:p w14:paraId="0BF1253C" w14:textId="77777777" w:rsidR="00AA0B3F" w:rsidRPr="00341EC5" w:rsidRDefault="00AA0B3F" w:rsidP="00AA0B3F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rPr>
          <w:b/>
        </w:rPr>
      </w:pPr>
    </w:p>
    <w:p w14:paraId="7E215797" w14:textId="7D7F2D0A" w:rsidR="009672C3" w:rsidRDefault="009672C3" w:rsidP="00AA0B3F">
      <w:pPr>
        <w:pStyle w:val="Heading4"/>
        <w:tabs>
          <w:tab w:val="clear" w:pos="720"/>
          <w:tab w:val="right" w:pos="270"/>
          <w:tab w:val="left" w:pos="540"/>
          <w:tab w:val="left" w:pos="741"/>
          <w:tab w:val="left" w:pos="1440"/>
          <w:tab w:val="left" w:pos="4320"/>
        </w:tabs>
        <w:spacing w:line="240" w:lineRule="auto"/>
        <w:ind w:left="2160" w:right="0" w:hanging="2160"/>
        <w:rPr>
          <w:b w:val="0"/>
          <w:bCs/>
          <w:szCs w:val="24"/>
        </w:rPr>
      </w:pPr>
      <w:r>
        <w:rPr>
          <w:b w:val="0"/>
          <w:bCs/>
          <w:szCs w:val="24"/>
        </w:rPr>
        <w:t>2016 – present</w:t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>Member of the iCare Executive Steering Committee (Campus Suicide Prevention)</w:t>
      </w:r>
    </w:p>
    <w:p w14:paraId="3D2E2F89" w14:textId="77777777" w:rsidR="00F21497" w:rsidRDefault="00F21497" w:rsidP="00AA0B3F">
      <w:pPr>
        <w:pStyle w:val="Heading4"/>
        <w:tabs>
          <w:tab w:val="clear" w:pos="720"/>
          <w:tab w:val="right" w:pos="270"/>
          <w:tab w:val="left" w:pos="540"/>
          <w:tab w:val="left" w:pos="741"/>
          <w:tab w:val="left" w:pos="1440"/>
          <w:tab w:val="left" w:pos="4320"/>
        </w:tabs>
        <w:spacing w:line="240" w:lineRule="auto"/>
        <w:ind w:left="2160" w:right="0" w:hanging="2160"/>
        <w:rPr>
          <w:b w:val="0"/>
          <w:bCs/>
          <w:szCs w:val="24"/>
        </w:rPr>
      </w:pPr>
      <w:r>
        <w:rPr>
          <w:b w:val="0"/>
          <w:bCs/>
          <w:szCs w:val="24"/>
        </w:rPr>
        <w:t>2012</w:t>
      </w:r>
      <w:r>
        <w:rPr>
          <w:b w:val="0"/>
          <w:bCs/>
          <w:szCs w:val="24"/>
        </w:rPr>
        <w:tab/>
      </w:r>
      <w:r w:rsidR="005D6713">
        <w:rPr>
          <w:b w:val="0"/>
          <w:bCs/>
          <w:szCs w:val="24"/>
        </w:rPr>
        <w:t>- present</w:t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>Member of the SIUE Financial Conflict of Interest Committee</w:t>
      </w:r>
    </w:p>
    <w:p w14:paraId="2FE27236" w14:textId="77777777" w:rsidR="00AA0B3F" w:rsidRDefault="00AA0B3F" w:rsidP="00AA0B3F">
      <w:pPr>
        <w:pStyle w:val="Heading4"/>
        <w:tabs>
          <w:tab w:val="clear" w:pos="720"/>
          <w:tab w:val="right" w:pos="270"/>
          <w:tab w:val="left" w:pos="540"/>
          <w:tab w:val="left" w:pos="741"/>
          <w:tab w:val="left" w:pos="1440"/>
          <w:tab w:val="left" w:pos="4320"/>
        </w:tabs>
        <w:spacing w:line="240" w:lineRule="auto"/>
        <w:ind w:left="2160" w:right="0" w:hanging="2160"/>
        <w:rPr>
          <w:b w:val="0"/>
          <w:bCs/>
          <w:szCs w:val="24"/>
        </w:rPr>
      </w:pPr>
      <w:r>
        <w:rPr>
          <w:b w:val="0"/>
          <w:bCs/>
          <w:szCs w:val="24"/>
        </w:rPr>
        <w:t>2011 – 2012</w:t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 xml:space="preserve">Chair of the </w:t>
      </w:r>
      <w:smartTag w:uri="urn:schemas-microsoft-com:office:smarttags" w:element="place">
        <w:smartTag w:uri="urn:schemas-microsoft-com:office:smarttags" w:element="State">
          <w:r>
            <w:rPr>
              <w:b w:val="0"/>
              <w:bCs/>
              <w:szCs w:val="24"/>
            </w:rPr>
            <w:t>Illinois</w:t>
          </w:r>
        </w:smartTag>
      </w:smartTag>
      <w:r>
        <w:rPr>
          <w:b w:val="0"/>
          <w:bCs/>
          <w:szCs w:val="24"/>
        </w:rPr>
        <w:t xml:space="preserve"> Education Research Council (IERC) Director Search Committee </w:t>
      </w:r>
    </w:p>
    <w:p w14:paraId="1D445A7C" w14:textId="09E2B4BC" w:rsidR="00AA0B3F" w:rsidRPr="003570D9" w:rsidRDefault="00C11D97" w:rsidP="00AA0B3F">
      <w:pPr>
        <w:pStyle w:val="Heading4"/>
        <w:tabs>
          <w:tab w:val="clear" w:pos="720"/>
          <w:tab w:val="right" w:pos="270"/>
          <w:tab w:val="left" w:pos="540"/>
          <w:tab w:val="left" w:pos="741"/>
          <w:tab w:val="left" w:pos="1440"/>
          <w:tab w:val="left" w:pos="4320"/>
        </w:tabs>
        <w:spacing w:line="240" w:lineRule="auto"/>
        <w:ind w:left="2160" w:right="0" w:hanging="2160"/>
        <w:rPr>
          <w:b w:val="0"/>
          <w:bCs/>
          <w:szCs w:val="24"/>
        </w:rPr>
      </w:pPr>
      <w:r>
        <w:rPr>
          <w:b w:val="0"/>
          <w:bCs/>
          <w:szCs w:val="24"/>
        </w:rPr>
        <w:t>2011 – 2014</w:t>
      </w:r>
      <w:r w:rsidR="00AA0B3F">
        <w:rPr>
          <w:b w:val="0"/>
          <w:bCs/>
          <w:szCs w:val="24"/>
        </w:rPr>
        <w:tab/>
      </w:r>
      <w:r w:rsidR="00AA0B3F">
        <w:rPr>
          <w:b w:val="0"/>
          <w:bCs/>
          <w:szCs w:val="24"/>
        </w:rPr>
        <w:tab/>
        <w:t xml:space="preserve">Member of </w:t>
      </w:r>
      <w:r w:rsidR="00AA0B3F" w:rsidRPr="003570D9">
        <w:rPr>
          <w:b w:val="0"/>
        </w:rPr>
        <w:t>Graduate School Educational and Research Policies Committee</w:t>
      </w:r>
    </w:p>
    <w:p w14:paraId="62500ADB" w14:textId="77777777" w:rsidR="00AA0B3F" w:rsidRDefault="00AA0B3F" w:rsidP="00AA0B3F">
      <w:pPr>
        <w:pStyle w:val="Heading4"/>
        <w:tabs>
          <w:tab w:val="clear" w:pos="720"/>
          <w:tab w:val="right" w:pos="270"/>
          <w:tab w:val="left" w:pos="540"/>
          <w:tab w:val="left" w:pos="741"/>
          <w:tab w:val="left" w:pos="1440"/>
          <w:tab w:val="left" w:pos="4320"/>
        </w:tabs>
        <w:spacing w:line="240" w:lineRule="auto"/>
        <w:ind w:right="0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2010 – present </w:t>
      </w:r>
      <w:r>
        <w:rPr>
          <w:b w:val="0"/>
          <w:bCs/>
          <w:szCs w:val="24"/>
        </w:rPr>
        <w:tab/>
        <w:t>SIUE Distinguished Scholar’s Council</w:t>
      </w:r>
    </w:p>
    <w:p w14:paraId="33BD5C29" w14:textId="17AA2B7F" w:rsidR="00AA0B3F" w:rsidRDefault="00AA0B3F" w:rsidP="00AA0B3F">
      <w:pPr>
        <w:pStyle w:val="Heading4"/>
        <w:tabs>
          <w:tab w:val="clear" w:pos="720"/>
          <w:tab w:val="right" w:pos="270"/>
          <w:tab w:val="left" w:pos="540"/>
          <w:tab w:val="left" w:pos="741"/>
          <w:tab w:val="left" w:pos="1440"/>
          <w:tab w:val="left" w:pos="4320"/>
        </w:tabs>
        <w:spacing w:line="240" w:lineRule="auto"/>
        <w:ind w:right="0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2009 – </w:t>
      </w:r>
      <w:r w:rsidR="00C11D97">
        <w:rPr>
          <w:b w:val="0"/>
          <w:bCs/>
          <w:szCs w:val="24"/>
        </w:rPr>
        <w:t>2014</w:t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 xml:space="preserve">Member of Graduate School Graduate Committee on Assessment </w:t>
      </w:r>
    </w:p>
    <w:p w14:paraId="02855A41" w14:textId="77777777" w:rsidR="00AA0B3F" w:rsidRDefault="00AA0B3F" w:rsidP="00AA0B3F">
      <w:pPr>
        <w:pStyle w:val="Heading4"/>
        <w:tabs>
          <w:tab w:val="clear" w:pos="720"/>
          <w:tab w:val="right" w:pos="270"/>
          <w:tab w:val="left" w:pos="540"/>
          <w:tab w:val="left" w:pos="741"/>
          <w:tab w:val="left" w:pos="1440"/>
          <w:tab w:val="left" w:pos="4320"/>
        </w:tabs>
        <w:spacing w:line="240" w:lineRule="auto"/>
        <w:ind w:right="0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2002 – 2009 </w:t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 xml:space="preserve">Member of Institutional Animal Care and Use Committee </w:t>
      </w:r>
    </w:p>
    <w:p w14:paraId="50E41C6B" w14:textId="77777777" w:rsidR="00AA0B3F" w:rsidRDefault="00AA0B3F" w:rsidP="00AA0B3F">
      <w:pPr>
        <w:tabs>
          <w:tab w:val="left" w:pos="741"/>
        </w:tabs>
        <w:ind w:left="2160" w:hanging="2160"/>
      </w:pPr>
      <w:r>
        <w:t xml:space="preserve">2004 – 2006 </w:t>
      </w:r>
      <w:r>
        <w:tab/>
        <w:t xml:space="preserve">Member of </w:t>
      </w:r>
      <w:smartTag w:uri="urn:schemas-microsoft-com:office:smarttags" w:element="place">
        <w:smartTag w:uri="urn:schemas-microsoft-com:office:smarttags" w:element="PlaceName">
          <w:r>
            <w:t>Graduate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Educational and Research Policies Committee </w:t>
      </w:r>
    </w:p>
    <w:p w14:paraId="5A23268A" w14:textId="77777777" w:rsidR="00AA0B3F" w:rsidRDefault="00AA0B3F" w:rsidP="00AA0B3F">
      <w:pPr>
        <w:tabs>
          <w:tab w:val="left" w:pos="741"/>
        </w:tabs>
        <w:ind w:left="2160" w:hanging="2160"/>
      </w:pPr>
      <w:r>
        <w:t xml:space="preserve">5/03 – 5/04  </w:t>
      </w:r>
      <w:r>
        <w:rPr>
          <w:b/>
        </w:rPr>
        <w:tab/>
      </w:r>
      <w:r>
        <w:t>Volunteer psychotherapist for SIUE Counseling Services Center 10 hours per week (one year)</w:t>
      </w:r>
    </w:p>
    <w:p w14:paraId="118A5BAB" w14:textId="77777777" w:rsidR="00AA0B3F" w:rsidRDefault="00AA0B3F" w:rsidP="00AA0B3F">
      <w:pPr>
        <w:pStyle w:val="Heading4"/>
        <w:tabs>
          <w:tab w:val="clear" w:pos="720"/>
          <w:tab w:val="right" w:pos="270"/>
          <w:tab w:val="left" w:pos="540"/>
          <w:tab w:val="left" w:pos="741"/>
          <w:tab w:val="left" w:pos="1440"/>
          <w:tab w:val="left" w:pos="4320"/>
        </w:tabs>
        <w:spacing w:line="240" w:lineRule="auto"/>
        <w:ind w:left="2160" w:right="0" w:hanging="2160"/>
        <w:rPr>
          <w:b w:val="0"/>
          <w:bCs/>
          <w:szCs w:val="24"/>
        </w:rPr>
      </w:pPr>
      <w:r>
        <w:rPr>
          <w:b w:val="0"/>
          <w:bCs/>
          <w:szCs w:val="24"/>
        </w:rPr>
        <w:lastRenderedPageBreak/>
        <w:tab/>
        <w:t>2003</w:t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 xml:space="preserve">Member of Graduate Program Review Committee (Educational Administration) </w:t>
      </w:r>
    </w:p>
    <w:p w14:paraId="03EB794E" w14:textId="77777777" w:rsidR="00AA0B3F" w:rsidRDefault="00AA0B3F" w:rsidP="00AA0B3F">
      <w:pPr>
        <w:pStyle w:val="Heading4"/>
        <w:tabs>
          <w:tab w:val="clear" w:pos="720"/>
          <w:tab w:val="right" w:pos="270"/>
          <w:tab w:val="left" w:pos="540"/>
          <w:tab w:val="left" w:pos="741"/>
          <w:tab w:val="left" w:pos="1440"/>
          <w:tab w:val="left" w:pos="4320"/>
        </w:tabs>
        <w:spacing w:line="240" w:lineRule="auto"/>
        <w:ind w:left="2160" w:right="0" w:hanging="2160"/>
        <w:rPr>
          <w:b w:val="0"/>
          <w:bCs/>
          <w:szCs w:val="24"/>
        </w:rPr>
      </w:pPr>
      <w:r>
        <w:rPr>
          <w:b w:val="0"/>
          <w:bCs/>
          <w:szCs w:val="24"/>
        </w:rPr>
        <w:t>10/2002</w:t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 xml:space="preserve">Participated in National Depression Screening Day (as screener) hosted by SIUE Student Counseling Services </w:t>
      </w:r>
    </w:p>
    <w:p w14:paraId="7B995211" w14:textId="77777777" w:rsidR="00AA0B3F" w:rsidRDefault="00AA0B3F" w:rsidP="00AA0B3F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rPr>
          <w:b/>
          <w:u w:val="single"/>
        </w:rPr>
      </w:pPr>
    </w:p>
    <w:p w14:paraId="43EE40E0" w14:textId="77777777" w:rsidR="00AA0B3F" w:rsidRPr="00341EC5" w:rsidRDefault="00AA0B3F" w:rsidP="00AA0B3F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rPr>
          <w:b/>
        </w:rPr>
      </w:pPr>
      <w:smartTag w:uri="urn:schemas-microsoft-com:office:smarttags" w:element="place">
        <w:smartTag w:uri="urn:schemas-microsoft-com:office:smarttags" w:element="PlaceType">
          <w:r w:rsidRPr="00341EC5">
            <w:rPr>
              <w:b/>
            </w:rPr>
            <w:t>SCHOOL</w:t>
          </w:r>
        </w:smartTag>
        <w:r w:rsidRPr="00341EC5">
          <w:rPr>
            <w:b/>
          </w:rPr>
          <w:t xml:space="preserve"> OF </w:t>
        </w:r>
        <w:smartTag w:uri="urn:schemas-microsoft-com:office:smarttags" w:element="PlaceName">
          <w:r w:rsidRPr="00341EC5">
            <w:rPr>
              <w:b/>
            </w:rPr>
            <w:t>EDUCATION</w:t>
          </w:r>
        </w:smartTag>
      </w:smartTag>
      <w:r w:rsidRPr="00341EC5">
        <w:rPr>
          <w:b/>
        </w:rPr>
        <w:t xml:space="preserve"> SERVICE</w:t>
      </w:r>
    </w:p>
    <w:p w14:paraId="263B9E07" w14:textId="77777777" w:rsidR="00AA0B3F" w:rsidRDefault="00AA0B3F" w:rsidP="00AA0B3F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rPr>
          <w:b/>
          <w:u w:val="single"/>
        </w:rPr>
      </w:pPr>
    </w:p>
    <w:p w14:paraId="582A456A" w14:textId="74BA0AED" w:rsidR="00AA0B3F" w:rsidRDefault="00AA0B3F" w:rsidP="00AA0B3F">
      <w:pPr>
        <w:pStyle w:val="Header"/>
        <w:tabs>
          <w:tab w:val="right" w:pos="270"/>
          <w:tab w:val="left" w:pos="1890"/>
          <w:tab w:val="left" w:pos="2160"/>
          <w:tab w:val="left" w:pos="4320"/>
        </w:tabs>
      </w:pPr>
      <w:r>
        <w:t xml:space="preserve">2010 – </w:t>
      </w:r>
      <w:r w:rsidR="00C11D97">
        <w:t>2014</w:t>
      </w:r>
      <w:r>
        <w:t xml:space="preserve"> </w:t>
      </w:r>
      <w:r>
        <w:tab/>
      </w:r>
      <w:r>
        <w:tab/>
        <w:t xml:space="preserve">Member of Personnel Committee </w:t>
      </w:r>
    </w:p>
    <w:p w14:paraId="68B5C94C" w14:textId="77777777" w:rsidR="00AA0B3F" w:rsidRDefault="00AA0B3F" w:rsidP="00AA0B3F">
      <w:pPr>
        <w:pStyle w:val="Header"/>
        <w:tabs>
          <w:tab w:val="right" w:pos="270"/>
          <w:tab w:val="left" w:pos="1890"/>
          <w:tab w:val="left" w:pos="2160"/>
          <w:tab w:val="left" w:pos="4320"/>
        </w:tabs>
      </w:pPr>
      <w:r>
        <w:t>2009</w:t>
      </w:r>
      <w:r>
        <w:tab/>
      </w:r>
      <w:r>
        <w:tab/>
        <w:t xml:space="preserve">Chair of Personnel Committee </w:t>
      </w:r>
    </w:p>
    <w:p w14:paraId="20F867FD" w14:textId="77777777" w:rsidR="00FF2FDB" w:rsidRDefault="00FF2FDB" w:rsidP="00FF2FDB">
      <w:pPr>
        <w:pStyle w:val="Header"/>
        <w:tabs>
          <w:tab w:val="right" w:pos="270"/>
          <w:tab w:val="left" w:pos="1890"/>
          <w:tab w:val="left" w:pos="2160"/>
          <w:tab w:val="left" w:pos="4320"/>
        </w:tabs>
      </w:pPr>
      <w:r>
        <w:t>2009 – 2010</w:t>
      </w:r>
      <w:r>
        <w:tab/>
      </w:r>
      <w:r>
        <w:tab/>
        <w:t>Member of Medical Brigade Initiative</w:t>
      </w:r>
    </w:p>
    <w:p w14:paraId="74BA26A7" w14:textId="77777777" w:rsidR="00AA0B3F" w:rsidRDefault="00AA0B3F" w:rsidP="00AA0B3F">
      <w:pPr>
        <w:pStyle w:val="Header"/>
        <w:tabs>
          <w:tab w:val="right" w:pos="270"/>
          <w:tab w:val="left" w:pos="1890"/>
          <w:tab w:val="left" w:pos="2160"/>
          <w:tab w:val="left" w:pos="4320"/>
        </w:tabs>
      </w:pPr>
      <w:r>
        <w:t>2008</w:t>
      </w:r>
      <w:r>
        <w:tab/>
      </w:r>
      <w:r>
        <w:tab/>
        <w:t xml:space="preserve">Member of Personnel Committee  </w:t>
      </w:r>
    </w:p>
    <w:p w14:paraId="2469DB64" w14:textId="77777777" w:rsidR="00AA0B3F" w:rsidRDefault="00AA0B3F" w:rsidP="00AA0B3F">
      <w:pPr>
        <w:pStyle w:val="Header"/>
        <w:tabs>
          <w:tab w:val="right" w:pos="270"/>
          <w:tab w:val="left" w:pos="1890"/>
          <w:tab w:val="left" w:pos="2160"/>
          <w:tab w:val="left" w:pos="4320"/>
        </w:tabs>
      </w:pPr>
      <w:r>
        <w:t xml:space="preserve">2004 – 2005 </w:t>
      </w:r>
      <w:r>
        <w:tab/>
      </w:r>
      <w:r>
        <w:tab/>
        <w:t>Member of Educational Administration position search committee</w:t>
      </w:r>
    </w:p>
    <w:p w14:paraId="0C125596" w14:textId="77777777" w:rsidR="00AA0B3F" w:rsidRDefault="00AA0B3F" w:rsidP="00AA0B3F">
      <w:pPr>
        <w:tabs>
          <w:tab w:val="right" w:pos="270"/>
          <w:tab w:val="left" w:pos="2160"/>
          <w:tab w:val="left" w:pos="4320"/>
        </w:tabs>
      </w:pPr>
      <w:r>
        <w:t xml:space="preserve">2003 – 2005 </w:t>
      </w:r>
      <w:r>
        <w:tab/>
        <w:t xml:space="preserve">Member of Academic Affairs Committee </w:t>
      </w:r>
      <w:r>
        <w:tab/>
      </w:r>
    </w:p>
    <w:p w14:paraId="366A0F32" w14:textId="77777777" w:rsidR="00AA0B3F" w:rsidRDefault="00AA0B3F" w:rsidP="00AA0B3F">
      <w:pPr>
        <w:tabs>
          <w:tab w:val="right" w:pos="270"/>
          <w:tab w:val="left" w:pos="2160"/>
          <w:tab w:val="left" w:pos="4320"/>
        </w:tabs>
      </w:pPr>
      <w:r>
        <w:t>2002</w:t>
      </w:r>
      <w:r>
        <w:tab/>
        <w:t xml:space="preserve">Member of Dean’s Task Force (Mission Statement) </w:t>
      </w:r>
    </w:p>
    <w:p w14:paraId="1DD5B161" w14:textId="77777777" w:rsidR="00AA0B3F" w:rsidRDefault="00AA0B3F" w:rsidP="00AA0B3F">
      <w:pPr>
        <w:pStyle w:val="Header"/>
        <w:tabs>
          <w:tab w:val="right" w:pos="270"/>
          <w:tab w:val="left" w:pos="1890"/>
          <w:tab w:val="left" w:pos="2160"/>
          <w:tab w:val="left" w:pos="4320"/>
        </w:tabs>
      </w:pPr>
      <w:r>
        <w:t xml:space="preserve">2001 – 2002 </w:t>
      </w:r>
      <w:r>
        <w:tab/>
      </w:r>
      <w:r>
        <w:tab/>
        <w:t xml:space="preserve">Member of Elections Committee </w:t>
      </w:r>
    </w:p>
    <w:p w14:paraId="2A02A344" w14:textId="77777777" w:rsidR="00AA0B3F" w:rsidRDefault="00AA0B3F" w:rsidP="00AA0B3F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rPr>
          <w:b/>
          <w:u w:val="single"/>
        </w:rPr>
      </w:pPr>
    </w:p>
    <w:p w14:paraId="423E370D" w14:textId="77777777" w:rsidR="00AA0B3F" w:rsidRDefault="00AA0B3F" w:rsidP="00AA0B3F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rPr>
          <w:b/>
        </w:rPr>
      </w:pPr>
      <w:r w:rsidRPr="00341EC5">
        <w:rPr>
          <w:b/>
        </w:rPr>
        <w:t>DEPARTMENT OF PSYCHOLOGY SERVICE</w:t>
      </w:r>
    </w:p>
    <w:p w14:paraId="67D2D545" w14:textId="77777777" w:rsidR="00AA0B3F" w:rsidRPr="00341EC5" w:rsidRDefault="00AA0B3F" w:rsidP="00AA0B3F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rPr>
          <w:b/>
        </w:rPr>
      </w:pPr>
    </w:p>
    <w:p w14:paraId="1E4CB952" w14:textId="77777777" w:rsidR="00AA0B3F" w:rsidRDefault="00AA0B3F" w:rsidP="00AA0B3F">
      <w:pPr>
        <w:tabs>
          <w:tab w:val="right" w:pos="270"/>
          <w:tab w:val="left" w:pos="540"/>
          <w:tab w:val="left" w:pos="741"/>
          <w:tab w:val="left" w:pos="900"/>
          <w:tab w:val="left" w:pos="1425"/>
          <w:tab w:val="left" w:pos="2160"/>
          <w:tab w:val="left" w:pos="4320"/>
        </w:tabs>
        <w:ind w:left="2160" w:hanging="2160"/>
      </w:pPr>
      <w:r>
        <w:t>2011 – present</w:t>
      </w:r>
      <w:r>
        <w:tab/>
      </w:r>
      <w:r>
        <w:tab/>
        <w:t>Director of Clinical Child and School Psychology Program</w:t>
      </w:r>
    </w:p>
    <w:p w14:paraId="006E3EEF" w14:textId="77777777" w:rsidR="00AA0B3F" w:rsidRDefault="00AA0B3F" w:rsidP="00AA0B3F">
      <w:pPr>
        <w:pStyle w:val="Header"/>
        <w:tabs>
          <w:tab w:val="left" w:pos="342"/>
          <w:tab w:val="left" w:pos="741"/>
          <w:tab w:val="left" w:pos="2160"/>
          <w:tab w:val="left" w:pos="4320"/>
        </w:tabs>
      </w:pPr>
      <w:r>
        <w:t xml:space="preserve">2001 – present </w:t>
      </w:r>
      <w:r>
        <w:tab/>
        <w:t>Clinical Child and School Psychology Program faculty member</w:t>
      </w:r>
    </w:p>
    <w:p w14:paraId="2070F685" w14:textId="77777777" w:rsidR="00AA0B3F" w:rsidRDefault="00AA0B3F" w:rsidP="00AA0B3F">
      <w:pPr>
        <w:pStyle w:val="Header"/>
        <w:tabs>
          <w:tab w:val="left" w:pos="342"/>
          <w:tab w:val="left" w:pos="741"/>
          <w:tab w:val="left" w:pos="2160"/>
          <w:tab w:val="left" w:pos="4320"/>
        </w:tabs>
        <w:ind w:left="2160" w:hanging="2160"/>
      </w:pPr>
      <w:r>
        <w:t xml:space="preserve">2001 – present </w:t>
      </w:r>
      <w:r>
        <w:tab/>
        <w:t>Member of Clinical Child and School Psychology Program’s National Association of School Psychology (NASP) Accreditation Committee</w:t>
      </w:r>
    </w:p>
    <w:p w14:paraId="28AE1FCA" w14:textId="77777777" w:rsidR="005D6713" w:rsidRDefault="005D6713" w:rsidP="005D6713">
      <w:pPr>
        <w:tabs>
          <w:tab w:val="right" w:pos="270"/>
          <w:tab w:val="left" w:pos="540"/>
          <w:tab w:val="left" w:pos="741"/>
          <w:tab w:val="left" w:pos="900"/>
          <w:tab w:val="left" w:pos="1425"/>
          <w:tab w:val="left" w:pos="2160"/>
          <w:tab w:val="left" w:pos="4320"/>
        </w:tabs>
        <w:ind w:left="2160" w:hanging="2160"/>
      </w:pPr>
      <w:r>
        <w:t xml:space="preserve">2010 – 2011 </w:t>
      </w:r>
      <w:r>
        <w:tab/>
      </w:r>
      <w:r>
        <w:tab/>
        <w:t xml:space="preserve">Chair of School Psychology position search committee </w:t>
      </w:r>
    </w:p>
    <w:p w14:paraId="3B0654B3" w14:textId="77777777" w:rsidR="00AA0B3F" w:rsidRDefault="00AA0B3F" w:rsidP="00AA0B3F">
      <w:pPr>
        <w:tabs>
          <w:tab w:val="right" w:pos="270"/>
          <w:tab w:val="left" w:pos="540"/>
          <w:tab w:val="left" w:pos="741"/>
          <w:tab w:val="left" w:pos="900"/>
          <w:tab w:val="left" w:pos="1425"/>
          <w:tab w:val="left" w:pos="2160"/>
          <w:tab w:val="left" w:pos="4320"/>
        </w:tabs>
        <w:ind w:left="2160" w:hanging="2160"/>
      </w:pPr>
      <w:r>
        <w:t>2008 – 2011</w:t>
      </w:r>
      <w:r>
        <w:tab/>
      </w:r>
      <w:r>
        <w:tab/>
        <w:t xml:space="preserve">Member of Personnel Committee </w:t>
      </w:r>
    </w:p>
    <w:p w14:paraId="7CEC1DB8" w14:textId="77777777" w:rsidR="00AA0B3F" w:rsidRDefault="00AA0B3F" w:rsidP="00AA0B3F">
      <w:pPr>
        <w:tabs>
          <w:tab w:val="right" w:pos="270"/>
          <w:tab w:val="left" w:pos="540"/>
          <w:tab w:val="left" w:pos="741"/>
          <w:tab w:val="left" w:pos="900"/>
          <w:tab w:val="left" w:pos="1425"/>
          <w:tab w:val="left" w:pos="2160"/>
          <w:tab w:val="left" w:pos="4320"/>
        </w:tabs>
        <w:ind w:left="2160" w:hanging="2160"/>
      </w:pPr>
      <w:r>
        <w:t>2009</w:t>
      </w:r>
      <w:r>
        <w:tab/>
      </w:r>
      <w:r>
        <w:tab/>
      </w:r>
      <w:r>
        <w:tab/>
      </w:r>
      <w:r>
        <w:tab/>
      </w:r>
      <w:r>
        <w:tab/>
        <w:t xml:space="preserve">Chair of Department Chair Election Committee </w:t>
      </w:r>
    </w:p>
    <w:p w14:paraId="093D1754" w14:textId="77777777" w:rsidR="00AA0B3F" w:rsidRDefault="00AA0B3F" w:rsidP="00AA0B3F">
      <w:pPr>
        <w:tabs>
          <w:tab w:val="right" w:pos="270"/>
          <w:tab w:val="left" w:pos="540"/>
          <w:tab w:val="left" w:pos="741"/>
          <w:tab w:val="left" w:pos="900"/>
          <w:tab w:val="left" w:pos="1425"/>
          <w:tab w:val="left" w:pos="2160"/>
          <w:tab w:val="left" w:pos="4320"/>
        </w:tabs>
        <w:ind w:left="2160" w:hanging="2160"/>
      </w:pPr>
      <w:r>
        <w:t>2005 – 2008</w:t>
      </w:r>
      <w:r>
        <w:tab/>
      </w:r>
      <w:r>
        <w:tab/>
        <w:t>Library Liaison</w:t>
      </w:r>
    </w:p>
    <w:p w14:paraId="07B4B22F" w14:textId="77777777" w:rsidR="00AA0B3F" w:rsidRDefault="00AA0B3F" w:rsidP="00AA0B3F">
      <w:pPr>
        <w:tabs>
          <w:tab w:val="right" w:pos="270"/>
          <w:tab w:val="left" w:pos="540"/>
          <w:tab w:val="left" w:pos="741"/>
          <w:tab w:val="left" w:pos="900"/>
          <w:tab w:val="left" w:pos="1425"/>
          <w:tab w:val="left" w:pos="2160"/>
          <w:tab w:val="left" w:pos="4320"/>
        </w:tabs>
        <w:ind w:left="2160" w:hanging="2160"/>
      </w:pPr>
      <w:r>
        <w:t xml:space="preserve">2006 – 2007 </w:t>
      </w:r>
      <w:r>
        <w:tab/>
      </w:r>
      <w:r>
        <w:tab/>
        <w:t xml:space="preserve">Chair of Multicultural Psychology position search committee </w:t>
      </w:r>
    </w:p>
    <w:p w14:paraId="3A245F2F" w14:textId="77777777" w:rsidR="00AA0B3F" w:rsidRDefault="00AA0B3F" w:rsidP="00AA0B3F">
      <w:pPr>
        <w:tabs>
          <w:tab w:val="right" w:pos="270"/>
          <w:tab w:val="left" w:pos="540"/>
          <w:tab w:val="left" w:pos="741"/>
          <w:tab w:val="left" w:pos="900"/>
          <w:tab w:val="left" w:pos="1425"/>
          <w:tab w:val="left" w:pos="2160"/>
          <w:tab w:val="left" w:pos="4320"/>
        </w:tabs>
      </w:pPr>
      <w:r>
        <w:t xml:space="preserve">2005 – 2006 </w:t>
      </w:r>
      <w:r>
        <w:tab/>
      </w:r>
      <w:r>
        <w:tab/>
        <w:t xml:space="preserve">Member of Committee on Graduate Assistants </w:t>
      </w:r>
    </w:p>
    <w:p w14:paraId="20646B10" w14:textId="77777777" w:rsidR="00AA0B3F" w:rsidRDefault="00AA0B3F" w:rsidP="00AA0B3F">
      <w:pPr>
        <w:tabs>
          <w:tab w:val="right" w:pos="270"/>
          <w:tab w:val="left" w:pos="540"/>
          <w:tab w:val="left" w:pos="741"/>
          <w:tab w:val="left" w:pos="900"/>
          <w:tab w:val="left" w:pos="1425"/>
          <w:tab w:val="left" w:pos="2160"/>
          <w:tab w:val="left" w:pos="4320"/>
        </w:tabs>
        <w:ind w:left="2160" w:hanging="2160"/>
      </w:pPr>
      <w:r>
        <w:t xml:space="preserve">2005 – 2006 </w:t>
      </w:r>
      <w:r>
        <w:tab/>
      </w:r>
      <w:r>
        <w:tab/>
        <w:t xml:space="preserve">Member of Clinical Child and School Psychology position search committee </w:t>
      </w:r>
    </w:p>
    <w:p w14:paraId="476C083F" w14:textId="77777777" w:rsidR="00AA0B3F" w:rsidRDefault="00AA0B3F" w:rsidP="00AA0B3F">
      <w:pPr>
        <w:pStyle w:val="Header"/>
        <w:tabs>
          <w:tab w:val="right" w:pos="270"/>
          <w:tab w:val="left" w:pos="540"/>
          <w:tab w:val="left" w:pos="741"/>
          <w:tab w:val="left" w:pos="900"/>
          <w:tab w:val="left" w:pos="1440"/>
          <w:tab w:val="left" w:pos="2160"/>
          <w:tab w:val="left" w:pos="4320"/>
        </w:tabs>
      </w:pPr>
      <w:r w:rsidRPr="00BB5081">
        <w:t xml:space="preserve">2003 – 2005 </w:t>
      </w:r>
      <w:r w:rsidRPr="00BB5081">
        <w:tab/>
      </w:r>
      <w:r w:rsidRPr="00BB5081">
        <w:tab/>
      </w:r>
      <w:r>
        <w:t xml:space="preserve">Chair of </w:t>
      </w:r>
      <w:r w:rsidRPr="00BB5081">
        <w:t>Aca</w:t>
      </w:r>
      <w:r>
        <w:t xml:space="preserve">demic Affairs committee </w:t>
      </w:r>
    </w:p>
    <w:p w14:paraId="16854503" w14:textId="77777777" w:rsidR="00AA0B3F" w:rsidRDefault="00AA0B3F" w:rsidP="00AA0B3F">
      <w:pPr>
        <w:tabs>
          <w:tab w:val="right" w:pos="270"/>
          <w:tab w:val="left" w:pos="540"/>
          <w:tab w:val="left" w:pos="741"/>
          <w:tab w:val="left" w:pos="900"/>
          <w:tab w:val="left" w:pos="1440"/>
          <w:tab w:val="left" w:pos="2160"/>
          <w:tab w:val="left" w:pos="4320"/>
        </w:tabs>
        <w:ind w:left="2160" w:hanging="2160"/>
      </w:pPr>
      <w:r>
        <w:tab/>
        <w:t xml:space="preserve">2003 – 2004 </w:t>
      </w:r>
      <w:r>
        <w:tab/>
      </w:r>
      <w:r>
        <w:tab/>
        <w:t xml:space="preserve">Member of Committee on Department of Psychology </w:t>
      </w:r>
      <w:smartTag w:uri="urn:schemas-microsoft-com:office:smarttags" w:element="place">
        <w:r>
          <w:t>Mission</w:t>
        </w:r>
      </w:smartTag>
      <w:r>
        <w:t xml:space="preserve"> Statement </w:t>
      </w:r>
    </w:p>
    <w:p w14:paraId="11B53BB1" w14:textId="77777777" w:rsidR="00AA0B3F" w:rsidRDefault="00AA0B3F" w:rsidP="00AA0B3F">
      <w:pPr>
        <w:tabs>
          <w:tab w:val="right" w:pos="270"/>
          <w:tab w:val="left" w:pos="540"/>
          <w:tab w:val="left" w:pos="741"/>
          <w:tab w:val="left" w:pos="900"/>
          <w:tab w:val="left" w:pos="1440"/>
          <w:tab w:val="left" w:pos="2160"/>
          <w:tab w:val="left" w:pos="4320"/>
        </w:tabs>
      </w:pPr>
      <w:r>
        <w:t xml:space="preserve">2003 – 2004 </w:t>
      </w:r>
      <w:r>
        <w:tab/>
      </w:r>
      <w:r>
        <w:tab/>
        <w:t xml:space="preserve">Member of Committee on General Psychology Program Moratorium </w:t>
      </w:r>
    </w:p>
    <w:p w14:paraId="70BFA03B" w14:textId="77777777" w:rsidR="00AA0B3F" w:rsidRDefault="00AA0B3F" w:rsidP="00AA0B3F">
      <w:pPr>
        <w:pStyle w:val="Header"/>
        <w:tabs>
          <w:tab w:val="left" w:pos="342"/>
          <w:tab w:val="left" w:pos="741"/>
          <w:tab w:val="left" w:pos="2160"/>
          <w:tab w:val="left" w:pos="4320"/>
        </w:tabs>
        <w:ind w:left="2160" w:hanging="2160"/>
      </w:pPr>
      <w:r w:rsidRPr="00D54A43">
        <w:t>2002 - 2004</w:t>
      </w:r>
      <w:r w:rsidRPr="00D54A43">
        <w:tab/>
      </w:r>
      <w:r>
        <w:t xml:space="preserve">Chair of </w:t>
      </w:r>
      <w:r w:rsidRPr="00D54A43">
        <w:t>Committee on Licensed Clinical Profession</w:t>
      </w:r>
      <w:r>
        <w:t xml:space="preserve">al Counselor eligibility </w:t>
      </w:r>
    </w:p>
    <w:p w14:paraId="0272FAB6" w14:textId="77777777" w:rsidR="00AA0B3F" w:rsidRDefault="00AA0B3F" w:rsidP="00AA0B3F">
      <w:pPr>
        <w:pStyle w:val="Header"/>
        <w:tabs>
          <w:tab w:val="right" w:pos="270"/>
          <w:tab w:val="left" w:pos="540"/>
          <w:tab w:val="left" w:pos="741"/>
          <w:tab w:val="left" w:pos="900"/>
          <w:tab w:val="left" w:pos="1440"/>
          <w:tab w:val="left" w:pos="2160"/>
          <w:tab w:val="left" w:pos="4320"/>
        </w:tabs>
      </w:pPr>
      <w:r>
        <w:t>Fall, 2003</w:t>
      </w:r>
      <w:r>
        <w:tab/>
      </w:r>
      <w:r>
        <w:tab/>
        <w:t xml:space="preserve">Member of Advisory Committee </w:t>
      </w:r>
    </w:p>
    <w:p w14:paraId="1008D496" w14:textId="77777777" w:rsidR="00AA0B3F" w:rsidRPr="00BB5081" w:rsidRDefault="00AA0B3F" w:rsidP="00AA0B3F">
      <w:pPr>
        <w:pStyle w:val="Header"/>
        <w:tabs>
          <w:tab w:val="right" w:pos="270"/>
          <w:tab w:val="left" w:pos="540"/>
          <w:tab w:val="left" w:pos="741"/>
          <w:tab w:val="left" w:pos="900"/>
          <w:tab w:val="left" w:pos="1440"/>
          <w:tab w:val="left" w:pos="2160"/>
          <w:tab w:val="left" w:pos="4320"/>
        </w:tabs>
      </w:pPr>
      <w:r>
        <w:t>Fall, 2003</w:t>
      </w:r>
      <w:r>
        <w:tab/>
      </w:r>
      <w:r>
        <w:tab/>
        <w:t xml:space="preserve">Acting Director of Clinical Child and School Psychology Program </w:t>
      </w:r>
    </w:p>
    <w:p w14:paraId="3DD04860" w14:textId="77777777" w:rsidR="00AA0B3F" w:rsidRDefault="00AA0B3F" w:rsidP="00AA0B3F">
      <w:pPr>
        <w:tabs>
          <w:tab w:val="right" w:pos="270"/>
          <w:tab w:val="left" w:pos="540"/>
          <w:tab w:val="left" w:pos="741"/>
          <w:tab w:val="left" w:pos="900"/>
          <w:tab w:val="left" w:pos="1425"/>
          <w:tab w:val="left" w:pos="2160"/>
          <w:tab w:val="left" w:pos="4320"/>
        </w:tabs>
      </w:pPr>
      <w:r>
        <w:t>5/2002</w:t>
      </w:r>
      <w:r>
        <w:tab/>
      </w:r>
      <w:r>
        <w:tab/>
      </w:r>
      <w:r>
        <w:tab/>
      </w:r>
      <w:r>
        <w:tab/>
        <w:t>Judge at Annual Psi Chi Paper Session</w:t>
      </w:r>
    </w:p>
    <w:p w14:paraId="7A755919" w14:textId="77777777" w:rsidR="00AA0B3F" w:rsidRDefault="00AA0B3F" w:rsidP="00AA0B3F">
      <w:pPr>
        <w:pStyle w:val="Header"/>
        <w:tabs>
          <w:tab w:val="right" w:pos="270"/>
          <w:tab w:val="left" w:pos="540"/>
          <w:tab w:val="left" w:pos="741"/>
          <w:tab w:val="left" w:pos="900"/>
          <w:tab w:val="left" w:pos="1440"/>
          <w:tab w:val="left" w:pos="2160"/>
          <w:tab w:val="left" w:pos="4320"/>
        </w:tabs>
      </w:pPr>
      <w:r>
        <w:t>2002</w:t>
      </w:r>
      <w:r>
        <w:tab/>
      </w:r>
      <w:r>
        <w:tab/>
      </w:r>
      <w:r>
        <w:tab/>
      </w:r>
      <w:r w:rsidRPr="00BB5081">
        <w:t xml:space="preserve"> </w:t>
      </w:r>
      <w:r w:rsidRPr="00BB5081">
        <w:tab/>
      </w:r>
      <w:r w:rsidRPr="00BB5081">
        <w:tab/>
      </w:r>
      <w:r>
        <w:t xml:space="preserve">Member of Academic Affairs committee </w:t>
      </w:r>
    </w:p>
    <w:p w14:paraId="02E80634" w14:textId="77777777" w:rsidR="00AA0B3F" w:rsidRDefault="00AA0B3F" w:rsidP="00AA0B3F">
      <w:pPr>
        <w:pStyle w:val="Header"/>
        <w:tabs>
          <w:tab w:val="left" w:pos="741"/>
          <w:tab w:val="left" w:pos="1425"/>
          <w:tab w:val="left" w:pos="2160"/>
          <w:tab w:val="left" w:pos="4320"/>
        </w:tabs>
      </w:pPr>
      <w:r>
        <w:t xml:space="preserve">2001 – 2002 </w:t>
      </w:r>
      <w:r>
        <w:tab/>
      </w:r>
      <w:r>
        <w:tab/>
        <w:t xml:space="preserve">Member of Clinical Child position search committee </w:t>
      </w:r>
    </w:p>
    <w:p w14:paraId="1A429E95" w14:textId="77777777" w:rsidR="00AA0B3F" w:rsidRDefault="00AA0B3F" w:rsidP="00AA0B3F">
      <w:pPr>
        <w:tabs>
          <w:tab w:val="right" w:pos="270"/>
          <w:tab w:val="left" w:pos="540"/>
          <w:tab w:val="left" w:pos="741"/>
          <w:tab w:val="left" w:pos="900"/>
          <w:tab w:val="left" w:pos="1425"/>
          <w:tab w:val="left" w:pos="2160"/>
          <w:tab w:val="left" w:pos="4320"/>
        </w:tabs>
      </w:pPr>
      <w:r>
        <w:tab/>
        <w:t xml:space="preserve">2001 – 2002 </w:t>
      </w:r>
      <w:r>
        <w:tab/>
      </w:r>
      <w:r>
        <w:tab/>
        <w:t xml:space="preserve">Member of Clinical / Counseling / School position search committee </w:t>
      </w:r>
    </w:p>
    <w:p w14:paraId="08CA7B9F" w14:textId="77777777" w:rsidR="00AA0B3F" w:rsidRDefault="00AA0B3F" w:rsidP="00AA0B3F">
      <w:pPr>
        <w:tabs>
          <w:tab w:val="right" w:pos="270"/>
          <w:tab w:val="left" w:pos="540"/>
          <w:tab w:val="left" w:pos="741"/>
          <w:tab w:val="left" w:pos="900"/>
          <w:tab w:val="left" w:pos="1425"/>
          <w:tab w:val="left" w:pos="2160"/>
          <w:tab w:val="left" w:pos="4320"/>
        </w:tabs>
      </w:pPr>
      <w:r>
        <w:t xml:space="preserve">2001 – 2002 </w:t>
      </w:r>
      <w:r>
        <w:tab/>
      </w:r>
      <w:r>
        <w:tab/>
        <w:t xml:space="preserve">Member of Committee on Graduate Statistics Sequence </w:t>
      </w:r>
    </w:p>
    <w:p w14:paraId="5AF543CC" w14:textId="77777777" w:rsidR="00AA0B3F" w:rsidRDefault="00AA0B3F" w:rsidP="00AA0B3F">
      <w:pPr>
        <w:tabs>
          <w:tab w:val="right" w:pos="270"/>
          <w:tab w:val="left" w:pos="540"/>
          <w:tab w:val="left" w:pos="741"/>
          <w:tab w:val="left" w:pos="900"/>
          <w:tab w:val="left" w:pos="1425"/>
          <w:tab w:val="left" w:pos="2160"/>
          <w:tab w:val="left" w:pos="4320"/>
        </w:tabs>
      </w:pPr>
      <w:r>
        <w:t xml:space="preserve">2001 – 2002 </w:t>
      </w:r>
      <w:r>
        <w:tab/>
      </w:r>
      <w:r>
        <w:tab/>
        <w:t xml:space="preserve">Member of Committee on Teaching Evaluations </w:t>
      </w:r>
    </w:p>
    <w:p w14:paraId="0E36DC6D" w14:textId="77777777" w:rsidR="00AA0B3F" w:rsidRDefault="00AA0B3F" w:rsidP="00AA0B3F">
      <w:pPr>
        <w:tabs>
          <w:tab w:val="right" w:pos="270"/>
          <w:tab w:val="left" w:pos="540"/>
          <w:tab w:val="left" w:pos="741"/>
          <w:tab w:val="left" w:pos="900"/>
          <w:tab w:val="left" w:pos="1425"/>
          <w:tab w:val="left" w:pos="2160"/>
          <w:tab w:val="left" w:pos="4320"/>
        </w:tabs>
      </w:pPr>
    </w:p>
    <w:p w14:paraId="69B309FA" w14:textId="77777777" w:rsidR="00AA0B3F" w:rsidRDefault="00AA0B3F" w:rsidP="00AA0B3F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jc w:val="center"/>
        <w:rPr>
          <w:b/>
          <w:u w:val="single"/>
        </w:rPr>
      </w:pPr>
      <w:r>
        <w:rPr>
          <w:b/>
          <w:u w:val="single"/>
        </w:rPr>
        <w:t>COURSES TAUGHT</w:t>
      </w:r>
    </w:p>
    <w:p w14:paraId="1492A77F" w14:textId="77777777" w:rsidR="00AA0B3F" w:rsidRDefault="00AA0B3F" w:rsidP="00AA0B3F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jc w:val="center"/>
        <w:rPr>
          <w:b/>
          <w:u w:val="single"/>
        </w:rPr>
      </w:pPr>
    </w:p>
    <w:p w14:paraId="59306749" w14:textId="77777777" w:rsidR="00AA0B3F" w:rsidRDefault="00AA0B3F" w:rsidP="00AA0B3F">
      <w:pPr>
        <w:tabs>
          <w:tab w:val="right" w:pos="270"/>
          <w:tab w:val="left" w:pos="540"/>
          <w:tab w:val="left" w:pos="720"/>
          <w:tab w:val="left" w:pos="2160"/>
          <w:tab w:val="left" w:pos="4320"/>
        </w:tabs>
        <w:spacing w:line="360" w:lineRule="auto"/>
      </w:pPr>
      <w:r>
        <w:tab/>
      </w:r>
      <w:r>
        <w:tab/>
      </w:r>
      <w:r>
        <w:tab/>
      </w:r>
      <w:r>
        <w:rPr>
          <w:i/>
          <w:iCs/>
        </w:rPr>
        <w:t>PSYC-203</w:t>
      </w:r>
      <w:r>
        <w:t xml:space="preserve">   </w:t>
      </w:r>
      <w:r>
        <w:tab/>
        <w:t>Adolescent Psychology</w:t>
      </w:r>
    </w:p>
    <w:p w14:paraId="30F7458B" w14:textId="77777777" w:rsidR="00AA0B3F" w:rsidRPr="00CB629A" w:rsidRDefault="00AA0B3F" w:rsidP="00AA0B3F">
      <w:pPr>
        <w:tabs>
          <w:tab w:val="right" w:pos="270"/>
          <w:tab w:val="left" w:pos="540"/>
          <w:tab w:val="left" w:pos="720"/>
          <w:tab w:val="left" w:pos="2160"/>
          <w:tab w:val="left" w:pos="4320"/>
        </w:tabs>
        <w:spacing w:line="360" w:lineRule="auto"/>
      </w:pPr>
      <w:r>
        <w:lastRenderedPageBreak/>
        <w:tab/>
      </w:r>
      <w:r>
        <w:tab/>
      </w:r>
      <w:r>
        <w:tab/>
      </w:r>
      <w:r>
        <w:rPr>
          <w:i/>
        </w:rPr>
        <w:t>PSYC-421</w:t>
      </w:r>
      <w:r>
        <w:rPr>
          <w:i/>
        </w:rPr>
        <w:tab/>
      </w:r>
      <w:r>
        <w:t>Tests and Measures</w:t>
      </w:r>
    </w:p>
    <w:p w14:paraId="1933C029" w14:textId="77777777" w:rsidR="00AA0B3F" w:rsidRDefault="00AA0B3F" w:rsidP="00AA0B3F">
      <w:pPr>
        <w:tabs>
          <w:tab w:val="right" w:pos="270"/>
          <w:tab w:val="left" w:pos="540"/>
          <w:tab w:val="left" w:pos="720"/>
          <w:tab w:val="left" w:pos="2160"/>
          <w:tab w:val="left" w:pos="4320"/>
        </w:tabs>
        <w:spacing w:line="360" w:lineRule="auto"/>
      </w:pPr>
      <w:r>
        <w:tab/>
      </w:r>
      <w:r>
        <w:tab/>
      </w:r>
      <w:r>
        <w:tab/>
      </w:r>
      <w:r>
        <w:rPr>
          <w:i/>
          <w:iCs/>
        </w:rPr>
        <w:t>PSYC-491</w:t>
      </w:r>
      <w:r>
        <w:tab/>
        <w:t xml:space="preserve">Research in Psychology  </w:t>
      </w:r>
    </w:p>
    <w:p w14:paraId="715FB67D" w14:textId="77777777" w:rsidR="00AA0B3F" w:rsidRDefault="00AA0B3F" w:rsidP="00AA0B3F">
      <w:pPr>
        <w:tabs>
          <w:tab w:val="right" w:pos="270"/>
          <w:tab w:val="left" w:pos="540"/>
          <w:tab w:val="left" w:pos="720"/>
          <w:tab w:val="left" w:pos="1440"/>
          <w:tab w:val="left" w:pos="2160"/>
          <w:tab w:val="left" w:pos="2610"/>
          <w:tab w:val="left" w:pos="4320"/>
        </w:tabs>
        <w:spacing w:line="360" w:lineRule="auto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PSYC-492</w:t>
      </w:r>
      <w:r>
        <w:tab/>
      </w:r>
      <w:smartTag w:uri="urn:schemas-microsoft-com:office:smarttags" w:element="place">
        <w:smartTag w:uri="urn:schemas-microsoft-com:office:smarttags" w:element="City">
          <w:r>
            <w:t>Readings</w:t>
          </w:r>
        </w:smartTag>
      </w:smartTag>
      <w:r>
        <w:t xml:space="preserve"> in Psychology </w:t>
      </w:r>
    </w:p>
    <w:p w14:paraId="7FE8D231" w14:textId="77777777" w:rsidR="00AA0B3F" w:rsidRDefault="00AA0B3F" w:rsidP="00AA0B3F">
      <w:pPr>
        <w:tabs>
          <w:tab w:val="right" w:pos="270"/>
          <w:tab w:val="left" w:pos="540"/>
          <w:tab w:val="left" w:pos="720"/>
          <w:tab w:val="left" w:pos="1440"/>
          <w:tab w:val="left" w:pos="2160"/>
          <w:tab w:val="left" w:pos="2610"/>
          <w:tab w:val="left" w:pos="4320"/>
        </w:tabs>
        <w:spacing w:line="360" w:lineRule="auto"/>
      </w:pPr>
      <w:r>
        <w:tab/>
      </w:r>
      <w:r>
        <w:tab/>
      </w:r>
      <w:r>
        <w:tab/>
      </w:r>
      <w:r>
        <w:rPr>
          <w:i/>
        </w:rPr>
        <w:t>PSYC-494</w:t>
      </w:r>
      <w:r>
        <w:rPr>
          <w:i/>
        </w:rPr>
        <w:tab/>
      </w:r>
      <w:r>
        <w:t xml:space="preserve">Capstone Seminar in Psychology: Psychology of the Family </w:t>
      </w:r>
    </w:p>
    <w:p w14:paraId="21D49A83" w14:textId="77777777" w:rsidR="00AA0B3F" w:rsidRDefault="00AA0B3F" w:rsidP="00AA0B3F">
      <w:pPr>
        <w:tabs>
          <w:tab w:val="right" w:pos="270"/>
          <w:tab w:val="left" w:pos="540"/>
          <w:tab w:val="left" w:pos="720"/>
          <w:tab w:val="left" w:pos="2160"/>
          <w:tab w:val="left" w:pos="4320"/>
        </w:tabs>
        <w:spacing w:line="360" w:lineRule="auto"/>
      </w:pPr>
      <w:r>
        <w:tab/>
      </w:r>
      <w:r>
        <w:tab/>
      </w:r>
      <w:r>
        <w:tab/>
      </w:r>
      <w:r>
        <w:rPr>
          <w:i/>
          <w:iCs/>
        </w:rPr>
        <w:t>PSYC-521</w:t>
      </w:r>
      <w:r>
        <w:tab/>
        <w:t>Research Design and Inference II</w:t>
      </w:r>
    </w:p>
    <w:p w14:paraId="74385F0A" w14:textId="77777777" w:rsidR="00AA0B3F" w:rsidRDefault="00AA0B3F" w:rsidP="00AA0B3F">
      <w:pPr>
        <w:tabs>
          <w:tab w:val="right" w:pos="270"/>
          <w:tab w:val="left" w:pos="540"/>
          <w:tab w:val="left" w:pos="720"/>
          <w:tab w:val="left" w:pos="2160"/>
          <w:tab w:val="left" w:pos="4320"/>
        </w:tabs>
        <w:spacing w:line="360" w:lineRule="auto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PSYC-524</w:t>
      </w:r>
      <w:r>
        <w:tab/>
        <w:t xml:space="preserve">Practicum in Clinical Child and School Psychology  </w:t>
      </w:r>
    </w:p>
    <w:p w14:paraId="31A2FF77" w14:textId="77777777" w:rsidR="00AA0B3F" w:rsidRDefault="00AA0B3F" w:rsidP="00AA0B3F">
      <w:pPr>
        <w:tabs>
          <w:tab w:val="right" w:pos="270"/>
          <w:tab w:val="left" w:pos="540"/>
          <w:tab w:val="left" w:pos="720"/>
          <w:tab w:val="left" w:pos="2160"/>
          <w:tab w:val="left" w:pos="4320"/>
        </w:tabs>
        <w:spacing w:line="360" w:lineRule="auto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PSYC-537a</w:t>
      </w:r>
      <w:r>
        <w:t xml:space="preserve"> </w:t>
      </w:r>
      <w:r>
        <w:tab/>
        <w:t>Counseling &amp; Psychotherapy with Children, Adolescents, &amp; Families</w:t>
      </w:r>
    </w:p>
    <w:p w14:paraId="552F4362" w14:textId="77777777" w:rsidR="00AA0B3F" w:rsidRDefault="00AA0B3F" w:rsidP="00AA0B3F">
      <w:pPr>
        <w:tabs>
          <w:tab w:val="right" w:pos="270"/>
          <w:tab w:val="left" w:pos="540"/>
          <w:tab w:val="left" w:pos="720"/>
          <w:tab w:val="left" w:pos="2160"/>
          <w:tab w:val="left" w:pos="4320"/>
        </w:tabs>
        <w:spacing w:line="360" w:lineRule="auto"/>
      </w:pPr>
      <w:r>
        <w:tab/>
      </w:r>
      <w:r>
        <w:tab/>
      </w:r>
      <w:r>
        <w:tab/>
      </w:r>
      <w:r>
        <w:rPr>
          <w:i/>
          <w:iCs/>
        </w:rPr>
        <w:t>PSYC-539</w:t>
      </w:r>
      <w:r>
        <w:tab/>
        <w:t>Crisis Intervention &amp; Crisis Therapy</w:t>
      </w:r>
    </w:p>
    <w:p w14:paraId="1138E790" w14:textId="77777777" w:rsidR="00AA0B3F" w:rsidRDefault="00AA0B3F" w:rsidP="00AA0B3F">
      <w:pPr>
        <w:tabs>
          <w:tab w:val="right" w:pos="270"/>
          <w:tab w:val="left" w:pos="540"/>
          <w:tab w:val="left" w:pos="720"/>
          <w:tab w:val="left" w:pos="2160"/>
          <w:tab w:val="left" w:pos="4320"/>
        </w:tabs>
        <w:spacing w:line="36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i/>
          <w:iCs/>
        </w:rPr>
        <w:t>PSYC-541a</w:t>
      </w:r>
      <w:r>
        <w:tab/>
        <w:t>Cognitive Assessment of Children &amp; Adolescents</w:t>
      </w:r>
    </w:p>
    <w:p w14:paraId="4F183470" w14:textId="77777777" w:rsidR="00AA0B3F" w:rsidRDefault="00AA0B3F" w:rsidP="00AA0B3F">
      <w:pPr>
        <w:tabs>
          <w:tab w:val="right" w:pos="270"/>
          <w:tab w:val="left" w:pos="540"/>
          <w:tab w:val="left" w:pos="720"/>
          <w:tab w:val="left" w:pos="1440"/>
          <w:tab w:val="left" w:pos="2160"/>
          <w:tab w:val="left" w:pos="2610"/>
          <w:tab w:val="left" w:pos="4320"/>
        </w:tabs>
        <w:spacing w:line="360" w:lineRule="auto"/>
        <w:rPr>
          <w:sz w:val="20"/>
        </w:rPr>
      </w:pPr>
      <w:r>
        <w:tab/>
      </w:r>
      <w:r>
        <w:tab/>
      </w:r>
      <w:r>
        <w:tab/>
      </w:r>
      <w:r>
        <w:rPr>
          <w:i/>
          <w:iCs/>
        </w:rPr>
        <w:t>PSYC-543a</w:t>
      </w:r>
      <w:r>
        <w:t xml:space="preserve">   </w:t>
      </w:r>
      <w:r>
        <w:tab/>
        <w:t>Behavioral and Emotional Assessment of Children &amp; Adolescents</w:t>
      </w:r>
    </w:p>
    <w:p w14:paraId="6EA07E35" w14:textId="77777777" w:rsidR="00AA0B3F" w:rsidRDefault="00AA0B3F" w:rsidP="00AA0B3F">
      <w:pPr>
        <w:tabs>
          <w:tab w:val="right" w:pos="270"/>
          <w:tab w:val="left" w:pos="540"/>
          <w:tab w:val="left" w:pos="720"/>
          <w:tab w:val="left" w:pos="2160"/>
          <w:tab w:val="left" w:pos="4320"/>
        </w:tabs>
        <w:spacing w:line="360" w:lineRule="auto"/>
      </w:pPr>
      <w:r>
        <w:tab/>
      </w:r>
      <w:r>
        <w:tab/>
      </w:r>
      <w:r>
        <w:tab/>
      </w:r>
      <w:r>
        <w:rPr>
          <w:i/>
          <w:iCs/>
        </w:rPr>
        <w:t>PSYC-565</w:t>
      </w:r>
      <w:r>
        <w:tab/>
        <w:t>Consultation: Theory &amp; Practice</w:t>
      </w:r>
    </w:p>
    <w:p w14:paraId="1E16A913" w14:textId="77777777" w:rsidR="00AA0B3F" w:rsidRDefault="00AA0B3F" w:rsidP="00AA0B3F">
      <w:pPr>
        <w:tabs>
          <w:tab w:val="right" w:pos="270"/>
          <w:tab w:val="left" w:pos="540"/>
          <w:tab w:val="left" w:pos="720"/>
          <w:tab w:val="left" w:pos="2160"/>
          <w:tab w:val="left" w:pos="4320"/>
        </w:tabs>
        <w:spacing w:line="360" w:lineRule="auto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PSYC-590</w:t>
      </w:r>
      <w:r>
        <w:t xml:space="preserve"> </w:t>
      </w:r>
      <w:r>
        <w:tab/>
      </w:r>
      <w:smartTag w:uri="urn:schemas-microsoft-com:office:smarttags" w:element="place">
        <w:smartTag w:uri="urn:schemas-microsoft-com:office:smarttags" w:element="City">
          <w:r>
            <w:t>Readings</w:t>
          </w:r>
        </w:smartTag>
      </w:smartTag>
      <w:r>
        <w:t xml:space="preserve"> in Psychology</w:t>
      </w:r>
    </w:p>
    <w:p w14:paraId="6660EE14" w14:textId="77777777" w:rsidR="00AA0B3F" w:rsidRDefault="00AA0B3F" w:rsidP="00AA0B3F">
      <w:pPr>
        <w:tabs>
          <w:tab w:val="right" w:pos="270"/>
          <w:tab w:val="left" w:pos="540"/>
          <w:tab w:val="left" w:pos="720"/>
          <w:tab w:val="left" w:pos="2160"/>
          <w:tab w:val="left" w:pos="4320"/>
        </w:tabs>
        <w:spacing w:line="360" w:lineRule="auto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PSYC-591</w:t>
      </w:r>
      <w:r>
        <w:t xml:space="preserve"> </w:t>
      </w:r>
      <w:r>
        <w:tab/>
        <w:t>Research in Psychology</w:t>
      </w:r>
    </w:p>
    <w:p w14:paraId="6B952577" w14:textId="4117CFF9" w:rsidR="00F57ABA" w:rsidRDefault="00F57ABA" w:rsidP="00F57ABA">
      <w:pPr>
        <w:tabs>
          <w:tab w:val="right" w:pos="270"/>
          <w:tab w:val="left" w:pos="540"/>
          <w:tab w:val="left" w:pos="720"/>
          <w:tab w:val="left" w:pos="2160"/>
          <w:tab w:val="left" w:pos="4320"/>
        </w:tabs>
        <w:spacing w:line="360" w:lineRule="auto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PSYC-59</w:t>
      </w:r>
      <w:r>
        <w:rPr>
          <w:i/>
          <w:iCs/>
        </w:rPr>
        <w:t>4</w:t>
      </w:r>
      <w:r>
        <w:t xml:space="preserve"> </w:t>
      </w:r>
      <w:r>
        <w:tab/>
      </w:r>
      <w:r>
        <w:t xml:space="preserve">Practicum </w:t>
      </w:r>
      <w:r>
        <w:t xml:space="preserve">in </w:t>
      </w:r>
      <w:r>
        <w:t xml:space="preserve">Clinical Child and School </w:t>
      </w:r>
      <w:r>
        <w:t>Psychology</w:t>
      </w:r>
    </w:p>
    <w:p w14:paraId="2F9A6D9A" w14:textId="77777777" w:rsidR="00AA0B3F" w:rsidRDefault="00AA0B3F" w:rsidP="00AA0B3F">
      <w:pPr>
        <w:tabs>
          <w:tab w:val="right" w:pos="270"/>
          <w:tab w:val="left" w:pos="540"/>
          <w:tab w:val="left" w:pos="720"/>
          <w:tab w:val="left" w:pos="2160"/>
          <w:tab w:val="left" w:pos="4320"/>
        </w:tabs>
        <w:spacing w:line="360" w:lineRule="auto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PSYC-596</w:t>
      </w:r>
      <w:r>
        <w:tab/>
        <w:t xml:space="preserve">Internship in School Psychology  </w:t>
      </w:r>
    </w:p>
    <w:p w14:paraId="526B7BD8" w14:textId="77777777" w:rsidR="00AA0B3F" w:rsidRDefault="00AA0B3F" w:rsidP="00AA0B3F">
      <w:pPr>
        <w:tabs>
          <w:tab w:val="right" w:pos="270"/>
          <w:tab w:val="left" w:pos="540"/>
          <w:tab w:val="left" w:pos="720"/>
          <w:tab w:val="left" w:pos="2160"/>
          <w:tab w:val="left" w:pos="4320"/>
        </w:tabs>
      </w:pPr>
      <w:r>
        <w:tab/>
      </w:r>
      <w:r>
        <w:tab/>
      </w:r>
      <w:r>
        <w:tab/>
      </w:r>
      <w:r>
        <w:rPr>
          <w:i/>
          <w:iCs/>
        </w:rPr>
        <w:t>PSYC-598</w:t>
      </w:r>
      <w:r>
        <w:tab/>
        <w:t>Research Project</w:t>
      </w:r>
    </w:p>
    <w:p w14:paraId="007AF194" w14:textId="77777777" w:rsidR="00AA0B3F" w:rsidRDefault="00AA0B3F" w:rsidP="00AA0B3F">
      <w:pPr>
        <w:tabs>
          <w:tab w:val="right" w:pos="270"/>
          <w:tab w:val="left" w:pos="540"/>
          <w:tab w:val="left" w:pos="900"/>
          <w:tab w:val="left" w:pos="2430"/>
          <w:tab w:val="left" w:pos="4320"/>
        </w:tabs>
      </w:pPr>
    </w:p>
    <w:p w14:paraId="079261A8" w14:textId="77777777" w:rsidR="00AA0B3F" w:rsidRDefault="00AA0B3F" w:rsidP="00AA0B3F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jc w:val="center"/>
        <w:rPr>
          <w:b/>
          <w:u w:val="single"/>
        </w:rPr>
      </w:pPr>
      <w:r>
        <w:rPr>
          <w:b/>
          <w:u w:val="single"/>
        </w:rPr>
        <w:t>CERTIFICATES / LICENSES</w:t>
      </w:r>
    </w:p>
    <w:p w14:paraId="15B927ED" w14:textId="77777777" w:rsidR="00AA0B3F" w:rsidRDefault="00AA0B3F" w:rsidP="00AA0B3F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rPr>
          <w:bCs/>
        </w:rPr>
      </w:pPr>
    </w:p>
    <w:p w14:paraId="7B3D6F6C" w14:textId="77777777" w:rsidR="00AA0B3F" w:rsidRDefault="00AA0B3F" w:rsidP="00AA0B3F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rPr>
          <w:bCs/>
        </w:rPr>
      </w:pPr>
      <w:smartTag w:uri="urn:schemas-microsoft-com:office:smarttags" w:element="place">
        <w:smartTag w:uri="urn:schemas-microsoft-com:office:smarttags" w:element="State">
          <w:r>
            <w:rPr>
              <w:bCs/>
            </w:rPr>
            <w:t>Illinois</w:t>
          </w:r>
        </w:smartTag>
      </w:smartTag>
      <w:r>
        <w:rPr>
          <w:bCs/>
        </w:rPr>
        <w:t xml:space="preserve"> Type 73 Certificate (School Psychologist)</w:t>
      </w:r>
    </w:p>
    <w:p w14:paraId="7EE86CE4" w14:textId="77777777" w:rsidR="00AA0B3F" w:rsidRDefault="00AA0B3F" w:rsidP="00AA0B3F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rPr>
          <w:bCs/>
        </w:rPr>
      </w:pPr>
    </w:p>
    <w:p w14:paraId="4C2D2B41" w14:textId="64E4B706" w:rsidR="00AA0B3F" w:rsidRDefault="00AA0B3F" w:rsidP="00AA0B3F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rPr>
          <w:color w:val="000000"/>
        </w:rPr>
      </w:pPr>
      <w:r>
        <w:rPr>
          <w:bCs/>
        </w:rPr>
        <w:t>Licensed Clinical Psychologist (Illinois)</w:t>
      </w:r>
      <w:r w:rsidR="00F57ABA">
        <w:rPr>
          <w:bCs/>
        </w:rPr>
        <w:t xml:space="preserve">; </w:t>
      </w:r>
      <w:r w:rsidR="00F57ABA">
        <w:t xml:space="preserve">License # </w:t>
      </w:r>
      <w:r w:rsidR="00F57ABA">
        <w:rPr>
          <w:color w:val="000000"/>
        </w:rPr>
        <w:t>071-006850</w:t>
      </w:r>
    </w:p>
    <w:p w14:paraId="25A46AC6" w14:textId="77777777" w:rsidR="00F57ABA" w:rsidRDefault="00F57ABA" w:rsidP="00AA0B3F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rPr>
          <w:bCs/>
        </w:rPr>
      </w:pPr>
    </w:p>
    <w:p w14:paraId="7BE14A4E" w14:textId="77777777" w:rsidR="00AA0B3F" w:rsidRDefault="00AA0B3F" w:rsidP="00AA0B3F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rPr>
          <w:bCs/>
        </w:rPr>
      </w:pPr>
      <w:r>
        <w:rPr>
          <w:bCs/>
        </w:rPr>
        <w:t>Licensed Clinical Psychologist (</w:t>
      </w:r>
      <w:smartTag w:uri="urn:schemas-microsoft-com:office:smarttags" w:element="place">
        <w:smartTag w:uri="urn:schemas-microsoft-com:office:smarttags" w:element="State">
          <w:r>
            <w:rPr>
              <w:bCs/>
            </w:rPr>
            <w:t>Missouri</w:t>
          </w:r>
        </w:smartTag>
      </w:smartTag>
      <w:r>
        <w:rPr>
          <w:bCs/>
        </w:rPr>
        <w:t xml:space="preserve"> (Inactive))</w:t>
      </w:r>
    </w:p>
    <w:p w14:paraId="0CEC8F8B" w14:textId="77777777" w:rsidR="00AA0B3F" w:rsidRDefault="00AA0B3F" w:rsidP="00AA0B3F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rPr>
          <w:bCs/>
        </w:rPr>
      </w:pPr>
    </w:p>
    <w:p w14:paraId="6A4B8F0D" w14:textId="77777777" w:rsidR="00AA0B3F" w:rsidRDefault="00AA0B3F" w:rsidP="00AA0B3F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jc w:val="center"/>
        <w:rPr>
          <w:u w:val="single"/>
        </w:rPr>
      </w:pPr>
      <w:r>
        <w:rPr>
          <w:b/>
          <w:u w:val="single"/>
        </w:rPr>
        <w:t>PROFESSIONAL MEMBERSHIPS</w:t>
      </w:r>
    </w:p>
    <w:p w14:paraId="6FBBD178" w14:textId="77777777" w:rsidR="00AA0B3F" w:rsidRDefault="00AA0B3F" w:rsidP="00AA0B3F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</w:p>
    <w:p w14:paraId="135FCA14" w14:textId="77777777" w:rsidR="00AA0B3F" w:rsidRDefault="00AA0B3F" w:rsidP="00AA0B3F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  <w:r>
        <w:t xml:space="preserve">Member of the </w:t>
      </w:r>
      <w:smartTag w:uri="urn:schemas-microsoft-com:office:smarttags" w:element="place">
        <w:smartTag w:uri="urn:schemas-microsoft-com:office:smarttags" w:element="PlaceName">
          <w:r>
            <w:t>Illinois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Psychologists Association (ISPA)</w:t>
      </w:r>
    </w:p>
    <w:p w14:paraId="5CD820E1" w14:textId="77777777" w:rsidR="00AA0B3F" w:rsidRDefault="00AA0B3F" w:rsidP="00AA0B3F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  <w:r>
        <w:tab/>
      </w:r>
    </w:p>
    <w:p w14:paraId="6A7239BE" w14:textId="77777777" w:rsidR="00AA0B3F" w:rsidRDefault="00AA0B3F" w:rsidP="00AA0B3F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  <w:r>
        <w:t xml:space="preserve">Member of Directors of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Psychology Programs (DUSPP)</w:t>
      </w:r>
      <w:r>
        <w:tab/>
      </w:r>
    </w:p>
    <w:p w14:paraId="3B1E1E57" w14:textId="77777777" w:rsidR="00AA0B3F" w:rsidRDefault="00AA0B3F" w:rsidP="00AA0B3F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</w:p>
    <w:p w14:paraId="0D7ED42A" w14:textId="77777777" w:rsidR="00AA0B3F" w:rsidRDefault="00AA0B3F" w:rsidP="00AA0B3F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  <w:r>
        <w:t>Member of the Association for Behavioral and Cognitive Therapies (ABCT)</w:t>
      </w:r>
    </w:p>
    <w:p w14:paraId="559DF997" w14:textId="77777777" w:rsidR="00AA0B3F" w:rsidRDefault="00AA0B3F" w:rsidP="00AA0B3F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</w:p>
    <w:p w14:paraId="287D07C0" w14:textId="77777777" w:rsidR="00AA0B3F" w:rsidRDefault="00AA0B3F" w:rsidP="00AA0B3F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  <w:r>
        <w:t xml:space="preserve">Member of the </w:t>
      </w:r>
      <w:r w:rsidR="00356E7F">
        <w:t xml:space="preserve">National </w:t>
      </w:r>
      <w:r>
        <w:t xml:space="preserve">Association </w:t>
      </w:r>
      <w:r w:rsidR="00356E7F">
        <w:t xml:space="preserve">of School Psychologists </w:t>
      </w:r>
      <w:r>
        <w:t>(</w:t>
      </w:r>
      <w:r w:rsidR="00356E7F">
        <w:t>NASP</w:t>
      </w:r>
      <w:r>
        <w:t>)</w:t>
      </w:r>
    </w:p>
    <w:p w14:paraId="5F9F07D2" w14:textId="77777777" w:rsidR="00AA0B3F" w:rsidRDefault="00AA0B3F" w:rsidP="00AA0B3F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</w:pPr>
    </w:p>
    <w:p w14:paraId="1847D59C" w14:textId="77777777" w:rsidR="00842F9A" w:rsidRPr="0093360B" w:rsidRDefault="00842F9A" w:rsidP="00AA0B3F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line="240" w:lineRule="exact"/>
        <w:jc w:val="center"/>
      </w:pPr>
    </w:p>
    <w:sectPr w:rsidR="00842F9A" w:rsidRPr="0093360B" w:rsidSect="0093360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2314A" w14:textId="77777777" w:rsidR="008376CE" w:rsidRDefault="008376CE">
      <w:r>
        <w:separator/>
      </w:r>
    </w:p>
  </w:endnote>
  <w:endnote w:type="continuationSeparator" w:id="0">
    <w:p w14:paraId="090EF068" w14:textId="77777777" w:rsidR="008376CE" w:rsidRDefault="0083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FD087" w14:textId="77777777" w:rsidR="008376CE" w:rsidRDefault="008376CE">
      <w:r>
        <w:separator/>
      </w:r>
    </w:p>
  </w:footnote>
  <w:footnote w:type="continuationSeparator" w:id="0">
    <w:p w14:paraId="66207889" w14:textId="77777777" w:rsidR="008376CE" w:rsidRDefault="00837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A7873" w14:textId="77777777" w:rsidR="002D4A49" w:rsidRDefault="002D4A49" w:rsidP="0093360B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72E2">
      <w:rPr>
        <w:rStyle w:val="PageNumber"/>
        <w:noProof/>
      </w:rPr>
      <w:t>7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2626"/>
    <w:multiLevelType w:val="hybridMultilevel"/>
    <w:tmpl w:val="4ED82260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2F9A"/>
    <w:rsid w:val="00002A8F"/>
    <w:rsid w:val="00006FDC"/>
    <w:rsid w:val="00012EFD"/>
    <w:rsid w:val="00013170"/>
    <w:rsid w:val="000215CE"/>
    <w:rsid w:val="00021D0A"/>
    <w:rsid w:val="00021E6E"/>
    <w:rsid w:val="00027807"/>
    <w:rsid w:val="00027BA7"/>
    <w:rsid w:val="00030F1B"/>
    <w:rsid w:val="00034FAC"/>
    <w:rsid w:val="00042BD1"/>
    <w:rsid w:val="000455A0"/>
    <w:rsid w:val="000479D2"/>
    <w:rsid w:val="00050408"/>
    <w:rsid w:val="00051A7C"/>
    <w:rsid w:val="00052436"/>
    <w:rsid w:val="000530AC"/>
    <w:rsid w:val="00057C7F"/>
    <w:rsid w:val="0007173D"/>
    <w:rsid w:val="000759EB"/>
    <w:rsid w:val="000809E6"/>
    <w:rsid w:val="0008546B"/>
    <w:rsid w:val="00085FF2"/>
    <w:rsid w:val="00091A6E"/>
    <w:rsid w:val="000A22BF"/>
    <w:rsid w:val="000B6BE5"/>
    <w:rsid w:val="000C163D"/>
    <w:rsid w:val="000C2AA1"/>
    <w:rsid w:val="000C4565"/>
    <w:rsid w:val="000D182D"/>
    <w:rsid w:val="000D3341"/>
    <w:rsid w:val="000D3D81"/>
    <w:rsid w:val="000D52B4"/>
    <w:rsid w:val="000E3A8B"/>
    <w:rsid w:val="000E7932"/>
    <w:rsid w:val="000F1DB0"/>
    <w:rsid w:val="000F6276"/>
    <w:rsid w:val="00103371"/>
    <w:rsid w:val="001149CC"/>
    <w:rsid w:val="00121F1E"/>
    <w:rsid w:val="00126471"/>
    <w:rsid w:val="00126862"/>
    <w:rsid w:val="00134A89"/>
    <w:rsid w:val="001363E8"/>
    <w:rsid w:val="00137C32"/>
    <w:rsid w:val="00144476"/>
    <w:rsid w:val="001509CC"/>
    <w:rsid w:val="0015134E"/>
    <w:rsid w:val="001523BD"/>
    <w:rsid w:val="0016211A"/>
    <w:rsid w:val="0017106C"/>
    <w:rsid w:val="001830A2"/>
    <w:rsid w:val="0018703E"/>
    <w:rsid w:val="0018776E"/>
    <w:rsid w:val="001A0781"/>
    <w:rsid w:val="001A3990"/>
    <w:rsid w:val="001B0AEE"/>
    <w:rsid w:val="001B5DCE"/>
    <w:rsid w:val="001B7359"/>
    <w:rsid w:val="001C119C"/>
    <w:rsid w:val="001C79F7"/>
    <w:rsid w:val="001E4AED"/>
    <w:rsid w:val="001F0026"/>
    <w:rsid w:val="00207EF7"/>
    <w:rsid w:val="00232A9A"/>
    <w:rsid w:val="0023376F"/>
    <w:rsid w:val="00247DC3"/>
    <w:rsid w:val="002575AA"/>
    <w:rsid w:val="00260A99"/>
    <w:rsid w:val="00261E4C"/>
    <w:rsid w:val="00272752"/>
    <w:rsid w:val="002761FA"/>
    <w:rsid w:val="00276E31"/>
    <w:rsid w:val="00277616"/>
    <w:rsid w:val="0028028A"/>
    <w:rsid w:val="00282CBB"/>
    <w:rsid w:val="0028337B"/>
    <w:rsid w:val="00294682"/>
    <w:rsid w:val="00297D3C"/>
    <w:rsid w:val="002A2920"/>
    <w:rsid w:val="002A72F1"/>
    <w:rsid w:val="002A7D4A"/>
    <w:rsid w:val="002B7C0D"/>
    <w:rsid w:val="002C1589"/>
    <w:rsid w:val="002C4B41"/>
    <w:rsid w:val="002C7550"/>
    <w:rsid w:val="002D4A49"/>
    <w:rsid w:val="002E3EF7"/>
    <w:rsid w:val="002E4F76"/>
    <w:rsid w:val="002E6A74"/>
    <w:rsid w:val="002F0D60"/>
    <w:rsid w:val="002F3921"/>
    <w:rsid w:val="002F40E6"/>
    <w:rsid w:val="003043C1"/>
    <w:rsid w:val="00307318"/>
    <w:rsid w:val="00314DA0"/>
    <w:rsid w:val="003212CC"/>
    <w:rsid w:val="00321748"/>
    <w:rsid w:val="00324927"/>
    <w:rsid w:val="00327ADD"/>
    <w:rsid w:val="00330158"/>
    <w:rsid w:val="00330F15"/>
    <w:rsid w:val="003415E6"/>
    <w:rsid w:val="00346C18"/>
    <w:rsid w:val="003551EB"/>
    <w:rsid w:val="00356E7F"/>
    <w:rsid w:val="003570D9"/>
    <w:rsid w:val="00357CBD"/>
    <w:rsid w:val="003626F3"/>
    <w:rsid w:val="00362B5F"/>
    <w:rsid w:val="00367319"/>
    <w:rsid w:val="00367893"/>
    <w:rsid w:val="003700B6"/>
    <w:rsid w:val="003725DA"/>
    <w:rsid w:val="003762EA"/>
    <w:rsid w:val="00387AFF"/>
    <w:rsid w:val="003A0A92"/>
    <w:rsid w:val="003A1959"/>
    <w:rsid w:val="003A5AA4"/>
    <w:rsid w:val="003A7622"/>
    <w:rsid w:val="003A7ADE"/>
    <w:rsid w:val="003B189B"/>
    <w:rsid w:val="003B4AD0"/>
    <w:rsid w:val="003D3C17"/>
    <w:rsid w:val="003D6374"/>
    <w:rsid w:val="003E074E"/>
    <w:rsid w:val="003F0B44"/>
    <w:rsid w:val="003F171E"/>
    <w:rsid w:val="00400DB0"/>
    <w:rsid w:val="0040245D"/>
    <w:rsid w:val="00406F65"/>
    <w:rsid w:val="004115B6"/>
    <w:rsid w:val="00414B37"/>
    <w:rsid w:val="00421760"/>
    <w:rsid w:val="00430199"/>
    <w:rsid w:val="00442348"/>
    <w:rsid w:val="00442EBC"/>
    <w:rsid w:val="0044304C"/>
    <w:rsid w:val="004454D6"/>
    <w:rsid w:val="0045206B"/>
    <w:rsid w:val="00452479"/>
    <w:rsid w:val="0045277D"/>
    <w:rsid w:val="004602AE"/>
    <w:rsid w:val="0046191F"/>
    <w:rsid w:val="0047478B"/>
    <w:rsid w:val="00475BA6"/>
    <w:rsid w:val="00477383"/>
    <w:rsid w:val="00485001"/>
    <w:rsid w:val="0049130E"/>
    <w:rsid w:val="00493527"/>
    <w:rsid w:val="004A1892"/>
    <w:rsid w:val="004A3D21"/>
    <w:rsid w:val="004A4633"/>
    <w:rsid w:val="004B0815"/>
    <w:rsid w:val="004B349C"/>
    <w:rsid w:val="004B695B"/>
    <w:rsid w:val="004C0F75"/>
    <w:rsid w:val="004C220E"/>
    <w:rsid w:val="004C2FCD"/>
    <w:rsid w:val="004C30A1"/>
    <w:rsid w:val="004D2208"/>
    <w:rsid w:val="004D5B73"/>
    <w:rsid w:val="004E26AA"/>
    <w:rsid w:val="004F0F40"/>
    <w:rsid w:val="004F2A58"/>
    <w:rsid w:val="004F3EDA"/>
    <w:rsid w:val="00504BFF"/>
    <w:rsid w:val="00505AF2"/>
    <w:rsid w:val="00512CC5"/>
    <w:rsid w:val="00514155"/>
    <w:rsid w:val="005217EB"/>
    <w:rsid w:val="0052186B"/>
    <w:rsid w:val="0052356B"/>
    <w:rsid w:val="005305EC"/>
    <w:rsid w:val="00542E6C"/>
    <w:rsid w:val="00547932"/>
    <w:rsid w:val="00552350"/>
    <w:rsid w:val="00552FF0"/>
    <w:rsid w:val="005602A2"/>
    <w:rsid w:val="00563F8C"/>
    <w:rsid w:val="00577A63"/>
    <w:rsid w:val="00580C78"/>
    <w:rsid w:val="0058538A"/>
    <w:rsid w:val="0058774B"/>
    <w:rsid w:val="005968ED"/>
    <w:rsid w:val="005A0942"/>
    <w:rsid w:val="005A40CF"/>
    <w:rsid w:val="005A5339"/>
    <w:rsid w:val="005B17EF"/>
    <w:rsid w:val="005B530E"/>
    <w:rsid w:val="005D3A16"/>
    <w:rsid w:val="005D6713"/>
    <w:rsid w:val="005D6835"/>
    <w:rsid w:val="005D6DF3"/>
    <w:rsid w:val="005D79D7"/>
    <w:rsid w:val="005E1EDE"/>
    <w:rsid w:val="005E2AC2"/>
    <w:rsid w:val="005E4A60"/>
    <w:rsid w:val="005E652D"/>
    <w:rsid w:val="00602212"/>
    <w:rsid w:val="00606397"/>
    <w:rsid w:val="00607ED5"/>
    <w:rsid w:val="006106E9"/>
    <w:rsid w:val="006117D0"/>
    <w:rsid w:val="00614798"/>
    <w:rsid w:val="006151A6"/>
    <w:rsid w:val="00621C01"/>
    <w:rsid w:val="006261EB"/>
    <w:rsid w:val="006268ED"/>
    <w:rsid w:val="006337B0"/>
    <w:rsid w:val="00640CDE"/>
    <w:rsid w:val="006522F8"/>
    <w:rsid w:val="00653DF1"/>
    <w:rsid w:val="00653F5F"/>
    <w:rsid w:val="0066321B"/>
    <w:rsid w:val="00673E93"/>
    <w:rsid w:val="00682E13"/>
    <w:rsid w:val="00685E42"/>
    <w:rsid w:val="00686C9F"/>
    <w:rsid w:val="00693B0D"/>
    <w:rsid w:val="006A3C3F"/>
    <w:rsid w:val="006A5D1B"/>
    <w:rsid w:val="006C0CAC"/>
    <w:rsid w:val="006C3592"/>
    <w:rsid w:val="006C4EBF"/>
    <w:rsid w:val="006D4ECB"/>
    <w:rsid w:val="006E0B9F"/>
    <w:rsid w:val="006F579E"/>
    <w:rsid w:val="006F6A02"/>
    <w:rsid w:val="00702DFA"/>
    <w:rsid w:val="00704030"/>
    <w:rsid w:val="007041D2"/>
    <w:rsid w:val="00707D63"/>
    <w:rsid w:val="0071631B"/>
    <w:rsid w:val="00722980"/>
    <w:rsid w:val="00724AFC"/>
    <w:rsid w:val="007372AC"/>
    <w:rsid w:val="0074022F"/>
    <w:rsid w:val="0074182A"/>
    <w:rsid w:val="00745F31"/>
    <w:rsid w:val="007524A4"/>
    <w:rsid w:val="00754461"/>
    <w:rsid w:val="00757DF3"/>
    <w:rsid w:val="00767EB9"/>
    <w:rsid w:val="00770040"/>
    <w:rsid w:val="007731A9"/>
    <w:rsid w:val="00773FF1"/>
    <w:rsid w:val="0078163E"/>
    <w:rsid w:val="0078189B"/>
    <w:rsid w:val="00783095"/>
    <w:rsid w:val="00783DD6"/>
    <w:rsid w:val="007878B1"/>
    <w:rsid w:val="007968B6"/>
    <w:rsid w:val="00796F85"/>
    <w:rsid w:val="007A63DF"/>
    <w:rsid w:val="007A74DA"/>
    <w:rsid w:val="007B0CAC"/>
    <w:rsid w:val="007B580E"/>
    <w:rsid w:val="007C38E3"/>
    <w:rsid w:val="007D1B4E"/>
    <w:rsid w:val="007E20B0"/>
    <w:rsid w:val="007E5733"/>
    <w:rsid w:val="007F38E0"/>
    <w:rsid w:val="00806EF7"/>
    <w:rsid w:val="00811612"/>
    <w:rsid w:val="00813FCD"/>
    <w:rsid w:val="0081596F"/>
    <w:rsid w:val="0081668B"/>
    <w:rsid w:val="00834031"/>
    <w:rsid w:val="008376CE"/>
    <w:rsid w:val="00840D88"/>
    <w:rsid w:val="00842F9A"/>
    <w:rsid w:val="00850EF5"/>
    <w:rsid w:val="00851AE6"/>
    <w:rsid w:val="008606D4"/>
    <w:rsid w:val="00862A5A"/>
    <w:rsid w:val="00863063"/>
    <w:rsid w:val="00863387"/>
    <w:rsid w:val="00863801"/>
    <w:rsid w:val="008643F1"/>
    <w:rsid w:val="008668BE"/>
    <w:rsid w:val="0086737A"/>
    <w:rsid w:val="00867964"/>
    <w:rsid w:val="00873353"/>
    <w:rsid w:val="00882969"/>
    <w:rsid w:val="008853A7"/>
    <w:rsid w:val="00895000"/>
    <w:rsid w:val="008959C5"/>
    <w:rsid w:val="008A0887"/>
    <w:rsid w:val="008A4CE7"/>
    <w:rsid w:val="008B16F5"/>
    <w:rsid w:val="008C1DC6"/>
    <w:rsid w:val="008C5321"/>
    <w:rsid w:val="008C60A3"/>
    <w:rsid w:val="008D2A25"/>
    <w:rsid w:val="008D37BD"/>
    <w:rsid w:val="008E5A53"/>
    <w:rsid w:val="008F152C"/>
    <w:rsid w:val="008F2C08"/>
    <w:rsid w:val="008F7004"/>
    <w:rsid w:val="00900F0C"/>
    <w:rsid w:val="00903785"/>
    <w:rsid w:val="009111BE"/>
    <w:rsid w:val="00912640"/>
    <w:rsid w:val="00913832"/>
    <w:rsid w:val="009216B2"/>
    <w:rsid w:val="00921DF7"/>
    <w:rsid w:val="00932C0E"/>
    <w:rsid w:val="0093360B"/>
    <w:rsid w:val="0094045A"/>
    <w:rsid w:val="00947C1C"/>
    <w:rsid w:val="0095000B"/>
    <w:rsid w:val="00952FF0"/>
    <w:rsid w:val="00961285"/>
    <w:rsid w:val="009645CC"/>
    <w:rsid w:val="009672C3"/>
    <w:rsid w:val="00967355"/>
    <w:rsid w:val="00971A51"/>
    <w:rsid w:val="00975D82"/>
    <w:rsid w:val="00994B4D"/>
    <w:rsid w:val="00997396"/>
    <w:rsid w:val="009A169C"/>
    <w:rsid w:val="009A2F07"/>
    <w:rsid w:val="009A3D35"/>
    <w:rsid w:val="009B3D26"/>
    <w:rsid w:val="009C046B"/>
    <w:rsid w:val="009C5AE7"/>
    <w:rsid w:val="009C7736"/>
    <w:rsid w:val="009C7E90"/>
    <w:rsid w:val="009D1966"/>
    <w:rsid w:val="009D2DB8"/>
    <w:rsid w:val="009D6919"/>
    <w:rsid w:val="009D7A6D"/>
    <w:rsid w:val="009F0890"/>
    <w:rsid w:val="009F2CDF"/>
    <w:rsid w:val="009F4D60"/>
    <w:rsid w:val="00A031EE"/>
    <w:rsid w:val="00A04FE7"/>
    <w:rsid w:val="00A06759"/>
    <w:rsid w:val="00A134B4"/>
    <w:rsid w:val="00A13AF5"/>
    <w:rsid w:val="00A15AB2"/>
    <w:rsid w:val="00A17CFB"/>
    <w:rsid w:val="00A229C3"/>
    <w:rsid w:val="00A22E04"/>
    <w:rsid w:val="00A305B3"/>
    <w:rsid w:val="00A401EA"/>
    <w:rsid w:val="00A44769"/>
    <w:rsid w:val="00A45859"/>
    <w:rsid w:val="00A5240F"/>
    <w:rsid w:val="00A52DAE"/>
    <w:rsid w:val="00A533B3"/>
    <w:rsid w:val="00A65328"/>
    <w:rsid w:val="00A6674B"/>
    <w:rsid w:val="00A67439"/>
    <w:rsid w:val="00A740F0"/>
    <w:rsid w:val="00A75F51"/>
    <w:rsid w:val="00A81D8D"/>
    <w:rsid w:val="00A83E4D"/>
    <w:rsid w:val="00A92089"/>
    <w:rsid w:val="00A96D4E"/>
    <w:rsid w:val="00A976AB"/>
    <w:rsid w:val="00AA0B3F"/>
    <w:rsid w:val="00AA3E35"/>
    <w:rsid w:val="00AA4083"/>
    <w:rsid w:val="00AA5FAA"/>
    <w:rsid w:val="00AB24C9"/>
    <w:rsid w:val="00AB76D8"/>
    <w:rsid w:val="00AC4195"/>
    <w:rsid w:val="00AD109B"/>
    <w:rsid w:val="00AE2727"/>
    <w:rsid w:val="00AF25F8"/>
    <w:rsid w:val="00AF37CF"/>
    <w:rsid w:val="00B07D12"/>
    <w:rsid w:val="00B07D95"/>
    <w:rsid w:val="00B10214"/>
    <w:rsid w:val="00B16BF9"/>
    <w:rsid w:val="00B208F3"/>
    <w:rsid w:val="00B213FB"/>
    <w:rsid w:val="00B238B4"/>
    <w:rsid w:val="00B23DBC"/>
    <w:rsid w:val="00B328E9"/>
    <w:rsid w:val="00B33F39"/>
    <w:rsid w:val="00B441B1"/>
    <w:rsid w:val="00B509CE"/>
    <w:rsid w:val="00B57C5F"/>
    <w:rsid w:val="00B6174F"/>
    <w:rsid w:val="00B64CBF"/>
    <w:rsid w:val="00B852B0"/>
    <w:rsid w:val="00B86DF6"/>
    <w:rsid w:val="00B92026"/>
    <w:rsid w:val="00B9256B"/>
    <w:rsid w:val="00B93B5B"/>
    <w:rsid w:val="00B9470D"/>
    <w:rsid w:val="00BA306F"/>
    <w:rsid w:val="00BA544C"/>
    <w:rsid w:val="00BA5DFF"/>
    <w:rsid w:val="00BB4CDA"/>
    <w:rsid w:val="00BC0E6E"/>
    <w:rsid w:val="00BC3971"/>
    <w:rsid w:val="00BC5179"/>
    <w:rsid w:val="00BD349F"/>
    <w:rsid w:val="00BD6AC0"/>
    <w:rsid w:val="00BE4D17"/>
    <w:rsid w:val="00BE5B5A"/>
    <w:rsid w:val="00BE6098"/>
    <w:rsid w:val="00BF091E"/>
    <w:rsid w:val="00BF3110"/>
    <w:rsid w:val="00C06BC9"/>
    <w:rsid w:val="00C0768A"/>
    <w:rsid w:val="00C11D97"/>
    <w:rsid w:val="00C160AC"/>
    <w:rsid w:val="00C213CB"/>
    <w:rsid w:val="00C52357"/>
    <w:rsid w:val="00C5262A"/>
    <w:rsid w:val="00C66C18"/>
    <w:rsid w:val="00C70414"/>
    <w:rsid w:val="00C718BA"/>
    <w:rsid w:val="00C9373F"/>
    <w:rsid w:val="00CB5848"/>
    <w:rsid w:val="00CB629A"/>
    <w:rsid w:val="00CC3FF7"/>
    <w:rsid w:val="00CC4F65"/>
    <w:rsid w:val="00CF0FDF"/>
    <w:rsid w:val="00D00179"/>
    <w:rsid w:val="00D05FE0"/>
    <w:rsid w:val="00D1511B"/>
    <w:rsid w:val="00D25BE8"/>
    <w:rsid w:val="00D26DFB"/>
    <w:rsid w:val="00D27151"/>
    <w:rsid w:val="00D271DB"/>
    <w:rsid w:val="00D302C7"/>
    <w:rsid w:val="00D31C58"/>
    <w:rsid w:val="00D40F87"/>
    <w:rsid w:val="00D423FA"/>
    <w:rsid w:val="00D455B6"/>
    <w:rsid w:val="00D47E4A"/>
    <w:rsid w:val="00D520A0"/>
    <w:rsid w:val="00D53D96"/>
    <w:rsid w:val="00D66B9D"/>
    <w:rsid w:val="00D67ABA"/>
    <w:rsid w:val="00D81381"/>
    <w:rsid w:val="00D81748"/>
    <w:rsid w:val="00D827CA"/>
    <w:rsid w:val="00DA19A2"/>
    <w:rsid w:val="00DA2673"/>
    <w:rsid w:val="00DA29E0"/>
    <w:rsid w:val="00DA6022"/>
    <w:rsid w:val="00DB5CC4"/>
    <w:rsid w:val="00DB6F3B"/>
    <w:rsid w:val="00DC1184"/>
    <w:rsid w:val="00DC14E2"/>
    <w:rsid w:val="00DC31CB"/>
    <w:rsid w:val="00DD056A"/>
    <w:rsid w:val="00DD2F6C"/>
    <w:rsid w:val="00DD58C9"/>
    <w:rsid w:val="00DD79F9"/>
    <w:rsid w:val="00DF6096"/>
    <w:rsid w:val="00E02151"/>
    <w:rsid w:val="00E20F50"/>
    <w:rsid w:val="00E24AC4"/>
    <w:rsid w:val="00E35ECA"/>
    <w:rsid w:val="00E40D70"/>
    <w:rsid w:val="00E41B9F"/>
    <w:rsid w:val="00E43B85"/>
    <w:rsid w:val="00E50A82"/>
    <w:rsid w:val="00E52641"/>
    <w:rsid w:val="00E54D32"/>
    <w:rsid w:val="00E626F1"/>
    <w:rsid w:val="00E71BC9"/>
    <w:rsid w:val="00E73D0E"/>
    <w:rsid w:val="00E742BB"/>
    <w:rsid w:val="00E7544E"/>
    <w:rsid w:val="00E758E5"/>
    <w:rsid w:val="00EA564F"/>
    <w:rsid w:val="00EB0A52"/>
    <w:rsid w:val="00EB5153"/>
    <w:rsid w:val="00EB61CA"/>
    <w:rsid w:val="00EB7F30"/>
    <w:rsid w:val="00EC3382"/>
    <w:rsid w:val="00ED6DAF"/>
    <w:rsid w:val="00EE1576"/>
    <w:rsid w:val="00EE15A4"/>
    <w:rsid w:val="00EE610C"/>
    <w:rsid w:val="00EE7E12"/>
    <w:rsid w:val="00EF1E16"/>
    <w:rsid w:val="00F031AA"/>
    <w:rsid w:val="00F21497"/>
    <w:rsid w:val="00F361CD"/>
    <w:rsid w:val="00F3688F"/>
    <w:rsid w:val="00F372E2"/>
    <w:rsid w:val="00F4511F"/>
    <w:rsid w:val="00F47AB6"/>
    <w:rsid w:val="00F52001"/>
    <w:rsid w:val="00F55003"/>
    <w:rsid w:val="00F57ABA"/>
    <w:rsid w:val="00F6303D"/>
    <w:rsid w:val="00F70787"/>
    <w:rsid w:val="00F74974"/>
    <w:rsid w:val="00F76513"/>
    <w:rsid w:val="00F80FD1"/>
    <w:rsid w:val="00F81C35"/>
    <w:rsid w:val="00F831E0"/>
    <w:rsid w:val="00F855C0"/>
    <w:rsid w:val="00FA2A2B"/>
    <w:rsid w:val="00FB0457"/>
    <w:rsid w:val="00FB196E"/>
    <w:rsid w:val="00FB2BED"/>
    <w:rsid w:val="00FB54FA"/>
    <w:rsid w:val="00FB766D"/>
    <w:rsid w:val="00FC172A"/>
    <w:rsid w:val="00FD04C2"/>
    <w:rsid w:val="00FD1CA4"/>
    <w:rsid w:val="00FE0202"/>
    <w:rsid w:val="00FE0F94"/>
    <w:rsid w:val="00FE2E03"/>
    <w:rsid w:val="00FE3917"/>
    <w:rsid w:val="00FE6969"/>
    <w:rsid w:val="00FE7785"/>
    <w:rsid w:val="00FF2FDB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297F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60B"/>
    <w:rPr>
      <w:sz w:val="24"/>
      <w:szCs w:val="24"/>
    </w:rPr>
  </w:style>
  <w:style w:type="paragraph" w:styleId="Heading1">
    <w:name w:val="heading 1"/>
    <w:basedOn w:val="Normal"/>
    <w:next w:val="Normal"/>
    <w:qFormat/>
    <w:rsid w:val="00842F9A"/>
    <w:pPr>
      <w:keepNext/>
      <w:tabs>
        <w:tab w:val="left" w:pos="720"/>
        <w:tab w:val="left" w:pos="2160"/>
        <w:tab w:val="left" w:pos="3600"/>
        <w:tab w:val="left" w:pos="5040"/>
        <w:tab w:val="left" w:pos="6480"/>
        <w:tab w:val="left" w:pos="7920"/>
      </w:tabs>
      <w:spacing w:line="240" w:lineRule="exact"/>
      <w:ind w:right="-144"/>
      <w:outlineLvl w:val="0"/>
    </w:pPr>
    <w:rPr>
      <w:b/>
      <w:i/>
      <w:szCs w:val="20"/>
    </w:rPr>
  </w:style>
  <w:style w:type="paragraph" w:styleId="Heading2">
    <w:name w:val="heading 2"/>
    <w:basedOn w:val="Normal"/>
    <w:next w:val="Normal"/>
    <w:qFormat/>
    <w:rsid w:val="00842F9A"/>
    <w:pPr>
      <w:keepNext/>
      <w:tabs>
        <w:tab w:val="left" w:pos="720"/>
        <w:tab w:val="left" w:pos="2160"/>
        <w:tab w:val="left" w:pos="3600"/>
        <w:tab w:val="left" w:pos="5040"/>
        <w:tab w:val="left" w:pos="6480"/>
        <w:tab w:val="left" w:pos="7920"/>
      </w:tabs>
      <w:spacing w:line="240" w:lineRule="exact"/>
      <w:ind w:right="-144"/>
      <w:outlineLvl w:val="1"/>
    </w:pPr>
    <w:rPr>
      <w:szCs w:val="20"/>
    </w:rPr>
  </w:style>
  <w:style w:type="paragraph" w:styleId="Heading4">
    <w:name w:val="heading 4"/>
    <w:basedOn w:val="Normal"/>
    <w:next w:val="Normal"/>
    <w:qFormat/>
    <w:rsid w:val="00842F9A"/>
    <w:pPr>
      <w:keepNext/>
      <w:tabs>
        <w:tab w:val="left" w:pos="720"/>
        <w:tab w:val="left" w:pos="2160"/>
        <w:tab w:val="left" w:pos="3600"/>
        <w:tab w:val="left" w:pos="5040"/>
        <w:tab w:val="left" w:pos="6480"/>
        <w:tab w:val="left" w:pos="7920"/>
      </w:tabs>
      <w:spacing w:line="240" w:lineRule="exact"/>
      <w:ind w:right="-144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2F9A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rsid w:val="00842F9A"/>
    <w:pPr>
      <w:tabs>
        <w:tab w:val="left" w:pos="720"/>
        <w:tab w:val="left" w:pos="2160"/>
        <w:tab w:val="left" w:pos="3600"/>
        <w:tab w:val="left" w:pos="5040"/>
        <w:tab w:val="left" w:pos="6480"/>
        <w:tab w:val="left" w:pos="7920"/>
      </w:tabs>
      <w:spacing w:line="240" w:lineRule="exact"/>
      <w:ind w:right="-144"/>
      <w:jc w:val="center"/>
    </w:pPr>
    <w:rPr>
      <w:b/>
      <w:i/>
      <w:szCs w:val="20"/>
    </w:rPr>
  </w:style>
  <w:style w:type="paragraph" w:styleId="BodyText">
    <w:name w:val="Body Text"/>
    <w:basedOn w:val="Normal"/>
    <w:rsid w:val="00842F9A"/>
    <w:rPr>
      <w:szCs w:val="20"/>
    </w:rPr>
  </w:style>
  <w:style w:type="paragraph" w:styleId="BodyText2">
    <w:name w:val="Body Text 2"/>
    <w:basedOn w:val="Normal"/>
    <w:rsid w:val="00842F9A"/>
    <w:pPr>
      <w:ind w:left="720"/>
    </w:pPr>
    <w:rPr>
      <w:szCs w:val="20"/>
    </w:rPr>
  </w:style>
  <w:style w:type="paragraph" w:styleId="BodyTextIndent3">
    <w:name w:val="Body Text Indent 3"/>
    <w:basedOn w:val="Normal"/>
    <w:rsid w:val="00842F9A"/>
    <w:pPr>
      <w:ind w:left="720" w:hanging="720"/>
    </w:pPr>
    <w:rPr>
      <w:szCs w:val="20"/>
    </w:rPr>
  </w:style>
  <w:style w:type="paragraph" w:styleId="Subtitle">
    <w:name w:val="Subtitle"/>
    <w:basedOn w:val="Normal"/>
    <w:qFormat/>
    <w:rsid w:val="00842F9A"/>
    <w:pPr>
      <w:tabs>
        <w:tab w:val="left" w:pos="720"/>
        <w:tab w:val="left" w:pos="2160"/>
        <w:tab w:val="left" w:pos="3600"/>
        <w:tab w:val="left" w:pos="5040"/>
        <w:tab w:val="left" w:pos="6480"/>
        <w:tab w:val="left" w:pos="7920"/>
      </w:tabs>
      <w:spacing w:line="240" w:lineRule="exact"/>
      <w:ind w:right="-144"/>
      <w:jc w:val="center"/>
    </w:pPr>
    <w:rPr>
      <w:b/>
      <w:sz w:val="36"/>
      <w:szCs w:val="20"/>
    </w:rPr>
  </w:style>
  <w:style w:type="paragraph" w:customStyle="1" w:styleId="text">
    <w:name w:val="text"/>
    <w:aliases w:val="t"/>
    <w:basedOn w:val="Normal"/>
    <w:rsid w:val="00842F9A"/>
    <w:pPr>
      <w:spacing w:line="480" w:lineRule="atLeast"/>
      <w:ind w:firstLine="720"/>
      <w:jc w:val="both"/>
    </w:pPr>
    <w:rPr>
      <w:rFonts w:ascii="Times" w:hAnsi="Times"/>
      <w:szCs w:val="20"/>
    </w:rPr>
  </w:style>
  <w:style w:type="paragraph" w:styleId="BodyTextIndent">
    <w:name w:val="Body Text Indent"/>
    <w:basedOn w:val="Normal"/>
    <w:rsid w:val="0023376F"/>
    <w:pPr>
      <w:spacing w:after="120"/>
      <w:ind w:left="360"/>
    </w:pPr>
  </w:style>
  <w:style w:type="character" w:styleId="PageNumber">
    <w:name w:val="page number"/>
    <w:basedOn w:val="DefaultParagraphFont"/>
    <w:rsid w:val="0093360B"/>
  </w:style>
  <w:style w:type="character" w:customStyle="1" w:styleId="EmailStyle24">
    <w:name w:val="EmailStyle24"/>
    <w:semiHidden/>
    <w:rsid w:val="00AF25F8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rsid w:val="005D6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671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A29E0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DA29E0"/>
    <w:rPr>
      <w:rFonts w:ascii="Courier New" w:eastAsia="Calibri" w:hAnsi="Courier New" w:cs="Courier New"/>
    </w:rPr>
  </w:style>
  <w:style w:type="paragraph" w:customStyle="1" w:styleId="Default">
    <w:name w:val="Default"/>
    <w:basedOn w:val="Normal"/>
    <w:rsid w:val="00B213FB"/>
    <w:pPr>
      <w:autoSpaceDE w:val="0"/>
      <w:autoSpaceDN w:val="0"/>
    </w:pPr>
    <w:rPr>
      <w:rFonts w:eastAsia="Calibri"/>
      <w:color w:val="000000"/>
    </w:rPr>
  </w:style>
  <w:style w:type="character" w:styleId="Hyperlink">
    <w:name w:val="Hyperlink"/>
    <w:uiPriority w:val="99"/>
    <w:unhideWhenUsed/>
    <w:rsid w:val="007E573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21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60B"/>
    <w:rPr>
      <w:sz w:val="24"/>
      <w:szCs w:val="24"/>
    </w:rPr>
  </w:style>
  <w:style w:type="paragraph" w:styleId="Heading1">
    <w:name w:val="heading 1"/>
    <w:basedOn w:val="Normal"/>
    <w:next w:val="Normal"/>
    <w:qFormat/>
    <w:rsid w:val="00842F9A"/>
    <w:pPr>
      <w:keepNext/>
      <w:tabs>
        <w:tab w:val="left" w:pos="720"/>
        <w:tab w:val="left" w:pos="2160"/>
        <w:tab w:val="left" w:pos="3600"/>
        <w:tab w:val="left" w:pos="5040"/>
        <w:tab w:val="left" w:pos="6480"/>
        <w:tab w:val="left" w:pos="7920"/>
      </w:tabs>
      <w:spacing w:line="240" w:lineRule="exact"/>
      <w:ind w:right="-144"/>
      <w:outlineLvl w:val="0"/>
    </w:pPr>
    <w:rPr>
      <w:b/>
      <w:i/>
      <w:szCs w:val="20"/>
    </w:rPr>
  </w:style>
  <w:style w:type="paragraph" w:styleId="Heading2">
    <w:name w:val="heading 2"/>
    <w:basedOn w:val="Normal"/>
    <w:next w:val="Normal"/>
    <w:qFormat/>
    <w:rsid w:val="00842F9A"/>
    <w:pPr>
      <w:keepNext/>
      <w:tabs>
        <w:tab w:val="left" w:pos="720"/>
        <w:tab w:val="left" w:pos="2160"/>
        <w:tab w:val="left" w:pos="3600"/>
        <w:tab w:val="left" w:pos="5040"/>
        <w:tab w:val="left" w:pos="6480"/>
        <w:tab w:val="left" w:pos="7920"/>
      </w:tabs>
      <w:spacing w:line="240" w:lineRule="exact"/>
      <w:ind w:right="-144"/>
      <w:outlineLvl w:val="1"/>
    </w:pPr>
    <w:rPr>
      <w:szCs w:val="20"/>
    </w:rPr>
  </w:style>
  <w:style w:type="paragraph" w:styleId="Heading4">
    <w:name w:val="heading 4"/>
    <w:basedOn w:val="Normal"/>
    <w:next w:val="Normal"/>
    <w:qFormat/>
    <w:rsid w:val="00842F9A"/>
    <w:pPr>
      <w:keepNext/>
      <w:tabs>
        <w:tab w:val="left" w:pos="720"/>
        <w:tab w:val="left" w:pos="2160"/>
        <w:tab w:val="left" w:pos="3600"/>
        <w:tab w:val="left" w:pos="5040"/>
        <w:tab w:val="left" w:pos="6480"/>
        <w:tab w:val="left" w:pos="7920"/>
      </w:tabs>
      <w:spacing w:line="240" w:lineRule="exact"/>
      <w:ind w:right="-144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2F9A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rsid w:val="00842F9A"/>
    <w:pPr>
      <w:tabs>
        <w:tab w:val="left" w:pos="720"/>
        <w:tab w:val="left" w:pos="2160"/>
        <w:tab w:val="left" w:pos="3600"/>
        <w:tab w:val="left" w:pos="5040"/>
        <w:tab w:val="left" w:pos="6480"/>
        <w:tab w:val="left" w:pos="7920"/>
      </w:tabs>
      <w:spacing w:line="240" w:lineRule="exact"/>
      <w:ind w:right="-144"/>
      <w:jc w:val="center"/>
    </w:pPr>
    <w:rPr>
      <w:b/>
      <w:i/>
      <w:szCs w:val="20"/>
    </w:rPr>
  </w:style>
  <w:style w:type="paragraph" w:styleId="BodyText">
    <w:name w:val="Body Text"/>
    <w:basedOn w:val="Normal"/>
    <w:rsid w:val="00842F9A"/>
    <w:rPr>
      <w:szCs w:val="20"/>
    </w:rPr>
  </w:style>
  <w:style w:type="paragraph" w:styleId="BodyText2">
    <w:name w:val="Body Text 2"/>
    <w:basedOn w:val="Normal"/>
    <w:rsid w:val="00842F9A"/>
    <w:pPr>
      <w:ind w:left="720"/>
    </w:pPr>
    <w:rPr>
      <w:szCs w:val="20"/>
    </w:rPr>
  </w:style>
  <w:style w:type="paragraph" w:styleId="BodyTextIndent3">
    <w:name w:val="Body Text Indent 3"/>
    <w:basedOn w:val="Normal"/>
    <w:rsid w:val="00842F9A"/>
    <w:pPr>
      <w:ind w:left="720" w:hanging="720"/>
    </w:pPr>
    <w:rPr>
      <w:szCs w:val="20"/>
    </w:rPr>
  </w:style>
  <w:style w:type="paragraph" w:styleId="Subtitle">
    <w:name w:val="Subtitle"/>
    <w:basedOn w:val="Normal"/>
    <w:qFormat/>
    <w:rsid w:val="00842F9A"/>
    <w:pPr>
      <w:tabs>
        <w:tab w:val="left" w:pos="720"/>
        <w:tab w:val="left" w:pos="2160"/>
        <w:tab w:val="left" w:pos="3600"/>
        <w:tab w:val="left" w:pos="5040"/>
        <w:tab w:val="left" w:pos="6480"/>
        <w:tab w:val="left" w:pos="7920"/>
      </w:tabs>
      <w:spacing w:line="240" w:lineRule="exact"/>
      <w:ind w:right="-144"/>
      <w:jc w:val="center"/>
    </w:pPr>
    <w:rPr>
      <w:b/>
      <w:sz w:val="36"/>
      <w:szCs w:val="20"/>
    </w:rPr>
  </w:style>
  <w:style w:type="paragraph" w:customStyle="1" w:styleId="text">
    <w:name w:val="text"/>
    <w:aliases w:val="t"/>
    <w:basedOn w:val="Normal"/>
    <w:rsid w:val="00842F9A"/>
    <w:pPr>
      <w:spacing w:line="480" w:lineRule="atLeast"/>
      <w:ind w:firstLine="720"/>
      <w:jc w:val="both"/>
    </w:pPr>
    <w:rPr>
      <w:rFonts w:ascii="Times" w:hAnsi="Times"/>
      <w:szCs w:val="20"/>
    </w:rPr>
  </w:style>
  <w:style w:type="paragraph" w:styleId="BodyTextIndent">
    <w:name w:val="Body Text Indent"/>
    <w:basedOn w:val="Normal"/>
    <w:rsid w:val="0023376F"/>
    <w:pPr>
      <w:spacing w:after="120"/>
      <w:ind w:left="360"/>
    </w:pPr>
  </w:style>
  <w:style w:type="character" w:styleId="PageNumber">
    <w:name w:val="page number"/>
    <w:basedOn w:val="DefaultParagraphFont"/>
    <w:rsid w:val="0093360B"/>
  </w:style>
  <w:style w:type="character" w:customStyle="1" w:styleId="EmailStyle24">
    <w:name w:val="EmailStyle24"/>
    <w:semiHidden/>
    <w:rsid w:val="00AF25F8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rsid w:val="005D6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671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A29E0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DA29E0"/>
    <w:rPr>
      <w:rFonts w:ascii="Courier New" w:eastAsia="Calibri" w:hAnsi="Courier New" w:cs="Courier New"/>
    </w:rPr>
  </w:style>
  <w:style w:type="paragraph" w:customStyle="1" w:styleId="Default">
    <w:name w:val="Default"/>
    <w:basedOn w:val="Normal"/>
    <w:rsid w:val="00B213FB"/>
    <w:pPr>
      <w:autoSpaceDE w:val="0"/>
      <w:autoSpaceDN w:val="0"/>
    </w:pPr>
    <w:rPr>
      <w:rFonts w:eastAsia="Calibri"/>
      <w:color w:val="000000"/>
    </w:rPr>
  </w:style>
  <w:style w:type="character" w:styleId="Hyperlink">
    <w:name w:val="Hyperlink"/>
    <w:uiPriority w:val="99"/>
    <w:unhideWhenUsed/>
    <w:rsid w:val="007E573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21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24</Pages>
  <Words>8600</Words>
  <Characters>49020</Characters>
  <Application>Microsoft Office Word</Application>
  <DocSecurity>0</DocSecurity>
  <Lines>408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III</vt:lpstr>
    </vt:vector>
  </TitlesOfParts>
  <Company>SIUE</Company>
  <LinksUpToDate>false</LinksUpToDate>
  <CharactersWithSpaces>57505</CharactersWithSpaces>
  <SharedDoc>false</SharedDoc>
  <HLinks>
    <vt:vector size="6" baseType="variant">
      <vt:variant>
        <vt:i4>5898318</vt:i4>
      </vt:variant>
      <vt:variant>
        <vt:i4>0</vt:i4>
      </vt:variant>
      <vt:variant>
        <vt:i4>0</vt:i4>
      </vt:variant>
      <vt:variant>
        <vt:i4>5</vt:i4>
      </vt:variant>
      <vt:variant>
        <vt:lpwstr>http://www.abct.org/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III</dc:title>
  <dc:creator>Jeremy</dc:creator>
  <cp:lastModifiedBy>Jewell, Jeremy</cp:lastModifiedBy>
  <cp:revision>8</cp:revision>
  <cp:lastPrinted>2014-01-22T20:05:00Z</cp:lastPrinted>
  <dcterms:created xsi:type="dcterms:W3CDTF">2016-09-06T20:15:00Z</dcterms:created>
  <dcterms:modified xsi:type="dcterms:W3CDTF">2016-10-31T21:29:00Z</dcterms:modified>
</cp:coreProperties>
</file>